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5A" w:rsidRPr="00AF085A" w:rsidRDefault="00E7203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5A" w:rsidRPr="00AF085A" w:rsidRDefault="00AF085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F085A">
        <w:rPr>
          <w:spacing w:val="-4"/>
          <w:sz w:val="28"/>
          <w:szCs w:val="28"/>
        </w:rPr>
        <w:t>РОССИЙСКАЯ ФЕДЕРАЦИЯ</w:t>
      </w:r>
    </w:p>
    <w:p w:rsidR="00AF085A" w:rsidRPr="00AF085A" w:rsidRDefault="00AF085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F085A" w:rsidRPr="00AF085A" w:rsidRDefault="00AF085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F085A">
        <w:rPr>
          <w:sz w:val="28"/>
          <w:szCs w:val="28"/>
        </w:rPr>
        <w:t xml:space="preserve">АДМИНИСТРАЦИЯ ГОРОДА АЧИНСКА </w:t>
      </w:r>
    </w:p>
    <w:p w:rsidR="00AF085A" w:rsidRPr="00AF085A" w:rsidRDefault="00AF085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F085A">
        <w:rPr>
          <w:spacing w:val="1"/>
          <w:sz w:val="28"/>
          <w:szCs w:val="28"/>
        </w:rPr>
        <w:t>КРАСНОЯРСКОГО КРАЯ</w:t>
      </w:r>
    </w:p>
    <w:p w:rsidR="00AF085A" w:rsidRPr="00AF085A" w:rsidRDefault="00AF085A" w:rsidP="00AF0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F085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F085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F2D50" w:rsidRDefault="00DF2D50" w:rsidP="00D56800">
      <w:pPr>
        <w:rPr>
          <w:sz w:val="28"/>
          <w:szCs w:val="28"/>
        </w:rPr>
      </w:pPr>
    </w:p>
    <w:p w:rsidR="00DF2D50" w:rsidRPr="0006178F" w:rsidRDefault="00DF2D50" w:rsidP="00D56800">
      <w:pPr>
        <w:rPr>
          <w:sz w:val="28"/>
          <w:szCs w:val="28"/>
        </w:rPr>
      </w:pPr>
    </w:p>
    <w:p w:rsidR="00D56800" w:rsidRDefault="00AF085A" w:rsidP="00D56800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18.10.2021                                       г. Ачинск                                                  299-п</w:t>
      </w:r>
    </w:p>
    <w:p w:rsidR="00D90D07" w:rsidRDefault="00D90D07" w:rsidP="00D56800">
      <w:pPr>
        <w:tabs>
          <w:tab w:val="left" w:pos="3420"/>
        </w:tabs>
        <w:rPr>
          <w:sz w:val="28"/>
          <w:szCs w:val="28"/>
        </w:rPr>
      </w:pPr>
    </w:p>
    <w:p w:rsidR="00D90D07" w:rsidRDefault="00D90D07" w:rsidP="00D56800">
      <w:pPr>
        <w:tabs>
          <w:tab w:val="left" w:pos="3420"/>
        </w:tabs>
        <w:rPr>
          <w:sz w:val="28"/>
          <w:szCs w:val="28"/>
        </w:rPr>
      </w:pPr>
    </w:p>
    <w:p w:rsidR="00D90D07" w:rsidRDefault="00D90D07" w:rsidP="00D56800">
      <w:pPr>
        <w:tabs>
          <w:tab w:val="left" w:pos="3420"/>
        </w:tabs>
        <w:rPr>
          <w:sz w:val="28"/>
          <w:szCs w:val="28"/>
        </w:rPr>
      </w:pPr>
    </w:p>
    <w:p w:rsidR="00D90D07" w:rsidRDefault="00D90D07" w:rsidP="00D56800">
      <w:pPr>
        <w:tabs>
          <w:tab w:val="left" w:pos="3420"/>
        </w:tabs>
        <w:rPr>
          <w:sz w:val="28"/>
          <w:szCs w:val="28"/>
        </w:rPr>
      </w:pPr>
    </w:p>
    <w:p w:rsidR="00C80E51" w:rsidRDefault="00C80E51" w:rsidP="00D56800">
      <w:pPr>
        <w:tabs>
          <w:tab w:val="left" w:pos="3420"/>
        </w:tabs>
        <w:rPr>
          <w:sz w:val="28"/>
          <w:szCs w:val="28"/>
        </w:rPr>
      </w:pPr>
    </w:p>
    <w:p w:rsidR="00D56800" w:rsidRPr="0006178F" w:rsidRDefault="00D56800" w:rsidP="00D568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6800" w:rsidRPr="004F5831" w:rsidRDefault="00D56800" w:rsidP="00D56800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130A98">
        <w:rPr>
          <w:sz w:val="28"/>
          <w:szCs w:val="28"/>
        </w:rPr>
        <w:t xml:space="preserve">О </w:t>
      </w:r>
      <w:r w:rsidRPr="004F5831">
        <w:rPr>
          <w:sz w:val="28"/>
          <w:szCs w:val="28"/>
        </w:rPr>
        <w:t xml:space="preserve">внесении изменений и дополнений в постановление администрации города Ачинска </w:t>
      </w:r>
      <w:r w:rsidR="00EB2A96" w:rsidRPr="004F5831">
        <w:rPr>
          <w:sz w:val="28"/>
          <w:szCs w:val="28"/>
        </w:rPr>
        <w:t>от 31.10.2013 № 379-</w:t>
      </w:r>
      <w:r w:rsidR="00C80E51" w:rsidRPr="004F5831">
        <w:rPr>
          <w:sz w:val="28"/>
          <w:szCs w:val="28"/>
        </w:rPr>
        <w:t>п</w:t>
      </w:r>
    </w:p>
    <w:p w:rsidR="00590E24" w:rsidRPr="004F5831" w:rsidRDefault="00590E24" w:rsidP="00B36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800" w:rsidRPr="004F5831" w:rsidRDefault="00D56800" w:rsidP="00B368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9D" w:rsidRPr="004F5831" w:rsidRDefault="006A649D" w:rsidP="00DF2D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С целью наиболее эффективной реализации муниципальной </w:t>
      </w:r>
      <w:proofErr w:type="gramStart"/>
      <w:r w:rsidRPr="004F5831">
        <w:rPr>
          <w:sz w:val="28"/>
          <w:szCs w:val="28"/>
        </w:rPr>
        <w:t xml:space="preserve">программы города Ачинска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Развитие физической культуры и спорта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 xml:space="preserve"> и рационального использования средств бюджета города, в соответствии со </w:t>
      </w:r>
      <w:hyperlink r:id="rId10" w:history="1">
        <w:r w:rsidRPr="004F5831">
          <w:rPr>
            <w:sz w:val="28"/>
            <w:szCs w:val="28"/>
          </w:rPr>
          <w:t>статьей 16</w:t>
        </w:r>
      </w:hyperlink>
      <w:r w:rsidRPr="004F5831">
        <w:rPr>
          <w:sz w:val="28"/>
          <w:szCs w:val="28"/>
        </w:rPr>
        <w:t xml:space="preserve"> Федерального закона от 06.10.2003 № 131-ФЗ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 xml:space="preserve">, со </w:t>
      </w:r>
      <w:hyperlink r:id="rId11" w:history="1">
        <w:r w:rsidRPr="004F5831">
          <w:rPr>
            <w:sz w:val="28"/>
            <w:szCs w:val="28"/>
          </w:rPr>
          <w:t>статьей 179</w:t>
        </w:r>
      </w:hyperlink>
      <w:r w:rsidRPr="004F5831">
        <w:rPr>
          <w:sz w:val="28"/>
          <w:szCs w:val="28"/>
        </w:rPr>
        <w:t xml:space="preserve"> Бюджетного кодекса Российской Федерации, постановлением </w:t>
      </w:r>
      <w:r w:rsidR="001E6C00" w:rsidRPr="004F5831">
        <w:rPr>
          <w:sz w:val="28"/>
          <w:szCs w:val="28"/>
        </w:rPr>
        <w:t>а</w:t>
      </w:r>
      <w:r w:rsidRPr="004F5831">
        <w:rPr>
          <w:sz w:val="28"/>
          <w:szCs w:val="28"/>
        </w:rPr>
        <w:t xml:space="preserve">дминистрации города Ачинска от 02.09.2013 № 299-п </w:t>
      </w:r>
      <w:r w:rsidR="00B8348F" w:rsidRPr="004F5831">
        <w:rPr>
          <w:sz w:val="28"/>
          <w:szCs w:val="28"/>
        </w:rPr>
        <w:t>«</w:t>
      </w:r>
      <w:r w:rsidRPr="004F5831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</w:t>
      </w:r>
      <w:proofErr w:type="gramEnd"/>
      <w:r w:rsidRPr="004F5831">
        <w:rPr>
          <w:sz w:val="28"/>
          <w:szCs w:val="28"/>
        </w:rPr>
        <w:t xml:space="preserve"> и реализации</w:t>
      </w:r>
      <w:r w:rsidR="00B8348F" w:rsidRPr="004F5831">
        <w:rPr>
          <w:sz w:val="28"/>
          <w:szCs w:val="28"/>
        </w:rPr>
        <w:t>»</w:t>
      </w:r>
      <w:r w:rsidRPr="004F5831">
        <w:rPr>
          <w:sz w:val="28"/>
          <w:szCs w:val="28"/>
        </w:rPr>
        <w:t>, статьями 36</w:t>
      </w:r>
      <w:r w:rsidRPr="004F5831">
        <w:rPr>
          <w:color w:val="000000"/>
          <w:sz w:val="28"/>
          <w:szCs w:val="28"/>
        </w:rPr>
        <w:t>,</w:t>
      </w:r>
      <w:r w:rsidR="007F3ECA" w:rsidRPr="004F5831">
        <w:rPr>
          <w:color w:val="000000"/>
          <w:sz w:val="28"/>
          <w:szCs w:val="28"/>
        </w:rPr>
        <w:t xml:space="preserve"> </w:t>
      </w:r>
      <w:r w:rsidR="000A26F9">
        <w:rPr>
          <w:color w:val="000000"/>
          <w:sz w:val="28"/>
          <w:szCs w:val="28"/>
        </w:rPr>
        <w:t xml:space="preserve">37, </w:t>
      </w:r>
      <w:r w:rsidRPr="004F5831">
        <w:rPr>
          <w:sz w:val="28"/>
          <w:szCs w:val="28"/>
        </w:rPr>
        <w:t>4</w:t>
      </w:r>
      <w:r w:rsidR="00961AEA" w:rsidRPr="004F5831">
        <w:rPr>
          <w:sz w:val="28"/>
          <w:szCs w:val="28"/>
        </w:rPr>
        <w:t>0</w:t>
      </w:r>
      <w:r w:rsidRPr="004F5831">
        <w:rPr>
          <w:sz w:val="28"/>
          <w:szCs w:val="28"/>
        </w:rPr>
        <w:t>, 5</w:t>
      </w:r>
      <w:r w:rsidR="00961AEA" w:rsidRPr="004F5831">
        <w:rPr>
          <w:sz w:val="28"/>
          <w:szCs w:val="28"/>
        </w:rPr>
        <w:t>5</w:t>
      </w:r>
      <w:r w:rsidRPr="004F5831">
        <w:rPr>
          <w:sz w:val="28"/>
          <w:szCs w:val="28"/>
        </w:rPr>
        <w:t>, 5</w:t>
      </w:r>
      <w:r w:rsidR="00961AEA" w:rsidRPr="004F5831">
        <w:rPr>
          <w:sz w:val="28"/>
          <w:szCs w:val="28"/>
        </w:rPr>
        <w:t>7</w:t>
      </w:r>
      <w:r w:rsidR="00DF2D50">
        <w:rPr>
          <w:sz w:val="28"/>
          <w:szCs w:val="28"/>
        </w:rPr>
        <w:t xml:space="preserve"> Устава города Ачинска,</w:t>
      </w:r>
    </w:p>
    <w:p w:rsidR="006F3233" w:rsidRPr="004F5831" w:rsidRDefault="006F3233" w:rsidP="00DF2D50">
      <w:pPr>
        <w:tabs>
          <w:tab w:val="left" w:pos="0"/>
        </w:tabs>
        <w:ind w:firstLine="709"/>
        <w:rPr>
          <w:sz w:val="28"/>
          <w:szCs w:val="28"/>
        </w:rPr>
      </w:pPr>
    </w:p>
    <w:p w:rsidR="006A649D" w:rsidRDefault="006A649D" w:rsidP="00D90D07">
      <w:pPr>
        <w:tabs>
          <w:tab w:val="left" w:pos="0"/>
        </w:tabs>
        <w:ind w:firstLine="709"/>
        <w:rPr>
          <w:sz w:val="28"/>
          <w:szCs w:val="28"/>
        </w:rPr>
      </w:pPr>
      <w:r w:rsidRPr="004F5831">
        <w:rPr>
          <w:sz w:val="28"/>
          <w:szCs w:val="28"/>
        </w:rPr>
        <w:t>ПОСТАНОВЛЯЮ:</w:t>
      </w:r>
    </w:p>
    <w:p w:rsidR="00DF2D50" w:rsidRPr="004F5831" w:rsidRDefault="00DF2D50" w:rsidP="00D90D07">
      <w:pPr>
        <w:tabs>
          <w:tab w:val="left" w:pos="0"/>
        </w:tabs>
        <w:ind w:firstLine="709"/>
        <w:rPr>
          <w:sz w:val="28"/>
          <w:szCs w:val="28"/>
        </w:rPr>
      </w:pPr>
    </w:p>
    <w:p w:rsidR="00C66EAD" w:rsidRDefault="004F5831" w:rsidP="00DF2D50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A1C3F" w:rsidRPr="004F5831">
        <w:rPr>
          <w:sz w:val="28"/>
          <w:szCs w:val="28"/>
        </w:rPr>
        <w:t xml:space="preserve">Внести изменения в </w:t>
      </w:r>
      <w:r w:rsidR="004B3E97">
        <w:rPr>
          <w:sz w:val="28"/>
          <w:szCs w:val="28"/>
        </w:rPr>
        <w:t>п</w:t>
      </w:r>
      <w:r w:rsidR="006A1C3F" w:rsidRPr="004F5831">
        <w:rPr>
          <w:sz w:val="28"/>
          <w:szCs w:val="28"/>
        </w:rPr>
        <w:t>риложени</w:t>
      </w:r>
      <w:r w:rsidR="004B3E97">
        <w:rPr>
          <w:sz w:val="28"/>
          <w:szCs w:val="28"/>
        </w:rPr>
        <w:t>е</w:t>
      </w:r>
      <w:r w:rsidR="006A1C3F" w:rsidRPr="004F5831">
        <w:rPr>
          <w:sz w:val="28"/>
          <w:szCs w:val="28"/>
        </w:rPr>
        <w:t xml:space="preserve"> к постановлению администрации города Ачинска </w:t>
      </w:r>
      <w:r w:rsidR="00706C30" w:rsidRPr="004F5831">
        <w:rPr>
          <w:sz w:val="28"/>
          <w:szCs w:val="28"/>
        </w:rPr>
        <w:t>от 31</w:t>
      </w:r>
      <w:r w:rsidR="00B038CE" w:rsidRPr="004F5831">
        <w:rPr>
          <w:sz w:val="28"/>
          <w:szCs w:val="28"/>
        </w:rPr>
        <w:t>.10.201</w:t>
      </w:r>
      <w:r w:rsidR="00706C30" w:rsidRPr="004F5831">
        <w:rPr>
          <w:sz w:val="28"/>
          <w:szCs w:val="28"/>
        </w:rPr>
        <w:t>3</w:t>
      </w:r>
      <w:r w:rsidR="00B038CE" w:rsidRPr="004F5831">
        <w:rPr>
          <w:sz w:val="28"/>
          <w:szCs w:val="28"/>
        </w:rPr>
        <w:t xml:space="preserve"> № 3</w:t>
      </w:r>
      <w:r w:rsidR="00706C30" w:rsidRPr="004F5831">
        <w:rPr>
          <w:sz w:val="28"/>
          <w:szCs w:val="28"/>
        </w:rPr>
        <w:t>79-</w:t>
      </w:r>
      <w:r w:rsidR="00B038CE" w:rsidRPr="004F5831">
        <w:rPr>
          <w:sz w:val="28"/>
          <w:szCs w:val="28"/>
        </w:rPr>
        <w:t>п</w:t>
      </w:r>
      <w:r w:rsidR="006A1C3F" w:rsidRPr="004F5831">
        <w:rPr>
          <w:sz w:val="28"/>
          <w:szCs w:val="28"/>
        </w:rPr>
        <w:t xml:space="preserve"> </w:t>
      </w:r>
      <w:r w:rsidR="00B8348F" w:rsidRPr="004F5831">
        <w:rPr>
          <w:sz w:val="28"/>
          <w:szCs w:val="28"/>
        </w:rPr>
        <w:t>«</w:t>
      </w:r>
      <w:r w:rsidR="00B038CE" w:rsidRPr="004F5831">
        <w:rPr>
          <w:sz w:val="28"/>
          <w:szCs w:val="28"/>
        </w:rPr>
        <w:t>О</w:t>
      </w:r>
      <w:r w:rsidR="00706C30" w:rsidRPr="004F5831">
        <w:rPr>
          <w:sz w:val="28"/>
          <w:szCs w:val="28"/>
        </w:rPr>
        <w:t xml:space="preserve">б утверждении муниципальной </w:t>
      </w:r>
      <w:r w:rsidR="00706C30" w:rsidRPr="004F5831">
        <w:rPr>
          <w:sz w:val="28"/>
          <w:szCs w:val="28"/>
        </w:rPr>
        <w:lastRenderedPageBreak/>
        <w:t>программы города Ач</w:t>
      </w:r>
      <w:r w:rsidR="00706C30">
        <w:rPr>
          <w:sz w:val="28"/>
          <w:szCs w:val="28"/>
        </w:rPr>
        <w:t>инска «Развитие физической культуры и спорта»</w:t>
      </w:r>
      <w:r w:rsidR="00B038CE" w:rsidRPr="00BF2B23">
        <w:rPr>
          <w:sz w:val="28"/>
          <w:szCs w:val="28"/>
        </w:rPr>
        <w:t xml:space="preserve"> </w:t>
      </w:r>
      <w:r w:rsidR="00EB1317" w:rsidRPr="00BF2B23">
        <w:rPr>
          <w:sz w:val="28"/>
          <w:szCs w:val="28"/>
        </w:rPr>
        <w:t>(в редакции от</w:t>
      </w:r>
      <w:r w:rsidR="00FC5BF8" w:rsidRPr="00BF2B23">
        <w:rPr>
          <w:sz w:val="28"/>
          <w:szCs w:val="28"/>
        </w:rPr>
        <w:t xml:space="preserve"> 06.02.2014 № 094-п, от 20.03.2014 № 171-п, от 21.03.2014 № 174-п, от 05.05.2014 № 246-п, </w:t>
      </w:r>
      <w:r w:rsidR="00806E6B">
        <w:rPr>
          <w:sz w:val="28"/>
          <w:szCs w:val="28"/>
        </w:rPr>
        <w:t xml:space="preserve">от </w:t>
      </w:r>
      <w:r w:rsidR="00FC5BF8" w:rsidRPr="00BF2B23">
        <w:rPr>
          <w:sz w:val="28"/>
          <w:szCs w:val="28"/>
        </w:rPr>
        <w:t>06.06.2014 №</w:t>
      </w:r>
      <w:r w:rsidR="00806E6B">
        <w:rPr>
          <w:sz w:val="28"/>
          <w:szCs w:val="28"/>
        </w:rPr>
        <w:t xml:space="preserve"> </w:t>
      </w:r>
      <w:r w:rsidR="00FC5BF8" w:rsidRPr="00BF2B23">
        <w:rPr>
          <w:sz w:val="28"/>
          <w:szCs w:val="28"/>
        </w:rPr>
        <w:t>315-п, от 14.07.2014 № 365-п, от 28.08.2014 № 404-п, от 03.10.2014 № 431-п, от 27.10.2014 №</w:t>
      </w:r>
      <w:r w:rsidR="00806E6B">
        <w:rPr>
          <w:sz w:val="28"/>
          <w:szCs w:val="28"/>
        </w:rPr>
        <w:t xml:space="preserve"> </w:t>
      </w:r>
      <w:r w:rsidR="00FC5BF8" w:rsidRPr="00BF2B23">
        <w:rPr>
          <w:sz w:val="28"/>
          <w:szCs w:val="28"/>
        </w:rPr>
        <w:t xml:space="preserve">464-п, </w:t>
      </w:r>
      <w:r w:rsidR="00DC7337">
        <w:rPr>
          <w:sz w:val="28"/>
          <w:szCs w:val="28"/>
        </w:rPr>
        <w:t xml:space="preserve">от </w:t>
      </w:r>
      <w:r w:rsidR="00EB1317" w:rsidRPr="00BF2B23">
        <w:rPr>
          <w:sz w:val="28"/>
          <w:szCs w:val="28"/>
        </w:rPr>
        <w:t xml:space="preserve">06.11.2014 № 492-п, </w:t>
      </w:r>
      <w:r w:rsidR="00FC5BF8" w:rsidRPr="00BF2B23">
        <w:rPr>
          <w:sz w:val="28"/>
          <w:szCs w:val="28"/>
        </w:rPr>
        <w:t>от 05.12.2014 №</w:t>
      </w:r>
      <w:r w:rsidR="00806E6B">
        <w:rPr>
          <w:sz w:val="28"/>
          <w:szCs w:val="28"/>
        </w:rPr>
        <w:t xml:space="preserve"> </w:t>
      </w:r>
      <w:r w:rsidR="00FC5BF8" w:rsidRPr="00BF2B23">
        <w:rPr>
          <w:sz w:val="28"/>
          <w:szCs w:val="28"/>
        </w:rPr>
        <w:t>512-п, от 25.12.2014</w:t>
      </w:r>
      <w:proofErr w:type="gramEnd"/>
      <w:r w:rsidR="00FC5BF8" w:rsidRPr="00BF2B23">
        <w:rPr>
          <w:sz w:val="28"/>
          <w:szCs w:val="28"/>
        </w:rPr>
        <w:t xml:space="preserve"> №</w:t>
      </w:r>
      <w:r w:rsidR="00F73838">
        <w:rPr>
          <w:sz w:val="28"/>
          <w:szCs w:val="28"/>
        </w:rPr>
        <w:t xml:space="preserve"> </w:t>
      </w:r>
      <w:proofErr w:type="gramStart"/>
      <w:r w:rsidR="00FC5BF8" w:rsidRPr="00BF2B23">
        <w:rPr>
          <w:sz w:val="28"/>
          <w:szCs w:val="28"/>
        </w:rPr>
        <w:t>550-п,</w:t>
      </w:r>
      <w:r w:rsidR="00DC7337">
        <w:rPr>
          <w:sz w:val="28"/>
          <w:szCs w:val="28"/>
        </w:rPr>
        <w:t xml:space="preserve"> </w:t>
      </w:r>
      <w:r w:rsidR="00FC5BF8" w:rsidRPr="00BF2B23">
        <w:rPr>
          <w:sz w:val="28"/>
          <w:szCs w:val="28"/>
        </w:rPr>
        <w:t>от 29.12.2014 №</w:t>
      </w:r>
      <w:r w:rsidR="00806E6B">
        <w:rPr>
          <w:sz w:val="28"/>
          <w:szCs w:val="28"/>
        </w:rPr>
        <w:t xml:space="preserve"> </w:t>
      </w:r>
      <w:r w:rsidR="00FC5BF8" w:rsidRPr="00BF2B23">
        <w:rPr>
          <w:sz w:val="28"/>
          <w:szCs w:val="28"/>
        </w:rPr>
        <w:t xml:space="preserve">556-п, от 30.03.2015 № 093-п, </w:t>
      </w:r>
      <w:r w:rsidR="005C1782" w:rsidRPr="00BF2B23">
        <w:rPr>
          <w:sz w:val="28"/>
          <w:szCs w:val="28"/>
        </w:rPr>
        <w:t>от 30.04.2015 №</w:t>
      </w:r>
      <w:r w:rsidR="00806E6B">
        <w:rPr>
          <w:sz w:val="28"/>
          <w:szCs w:val="28"/>
        </w:rPr>
        <w:t xml:space="preserve"> </w:t>
      </w:r>
      <w:r w:rsidR="005C1782" w:rsidRPr="00BF2B23">
        <w:rPr>
          <w:sz w:val="28"/>
          <w:szCs w:val="28"/>
        </w:rPr>
        <w:t>161-п, от 25.06.2015 № 230-п, от 30.07.2015 №</w:t>
      </w:r>
      <w:r w:rsidR="00806E6B">
        <w:rPr>
          <w:sz w:val="28"/>
          <w:szCs w:val="28"/>
        </w:rPr>
        <w:t xml:space="preserve"> </w:t>
      </w:r>
      <w:r w:rsidR="005C1782" w:rsidRPr="00BF2B23">
        <w:rPr>
          <w:sz w:val="28"/>
          <w:szCs w:val="28"/>
        </w:rPr>
        <w:t>258-п,  от 21.09.2015 №</w:t>
      </w:r>
      <w:r w:rsidR="00806E6B">
        <w:rPr>
          <w:sz w:val="28"/>
          <w:szCs w:val="28"/>
        </w:rPr>
        <w:t xml:space="preserve"> </w:t>
      </w:r>
      <w:r w:rsidR="005C1782" w:rsidRPr="00BF2B23">
        <w:rPr>
          <w:sz w:val="28"/>
          <w:szCs w:val="28"/>
        </w:rPr>
        <w:t xml:space="preserve">303-п, от 28.09.2015 № 311-п, от 12.10.2015 № 335-п, </w:t>
      </w:r>
      <w:r w:rsidR="00EB1317" w:rsidRPr="00BF2B23">
        <w:rPr>
          <w:sz w:val="28"/>
          <w:szCs w:val="28"/>
        </w:rPr>
        <w:t xml:space="preserve">от 02.11.2015 № 368-п, </w:t>
      </w:r>
      <w:r w:rsidR="00BF2B23" w:rsidRPr="00BF2B23">
        <w:rPr>
          <w:sz w:val="28"/>
          <w:szCs w:val="28"/>
        </w:rPr>
        <w:t xml:space="preserve">от 12.11.2015 № 391-п, от 24.12.2015 № 461-п, от 24.12.2015 № 462-п, от 29.01.2016 № 028-п, </w:t>
      </w:r>
      <w:r w:rsidR="00EB1317" w:rsidRPr="00BF2B23">
        <w:rPr>
          <w:sz w:val="28"/>
          <w:szCs w:val="28"/>
        </w:rPr>
        <w:t>от 13.05.2016</w:t>
      </w:r>
      <w:r w:rsidR="00A36106">
        <w:rPr>
          <w:sz w:val="28"/>
          <w:szCs w:val="28"/>
        </w:rPr>
        <w:t xml:space="preserve"> </w:t>
      </w:r>
      <w:r w:rsidR="00EB1317" w:rsidRPr="00BF2B23">
        <w:rPr>
          <w:sz w:val="28"/>
          <w:szCs w:val="28"/>
        </w:rPr>
        <w:t>№ 152-п, от 20.06.2016 № 198-п, от 19.07.2016 № 262-п, от 09.09.2016 № 307-п, от 26.10.2016 № 381-п</w:t>
      </w:r>
      <w:r w:rsidR="00A36106">
        <w:rPr>
          <w:sz w:val="28"/>
          <w:szCs w:val="28"/>
        </w:rPr>
        <w:t>,</w:t>
      </w:r>
      <w:r w:rsidR="00E00A66">
        <w:rPr>
          <w:sz w:val="28"/>
          <w:szCs w:val="28"/>
        </w:rPr>
        <w:t xml:space="preserve"> от 14.11.2016 № 405-п, от 19.12.2016</w:t>
      </w:r>
      <w:proofErr w:type="gramEnd"/>
      <w:r w:rsidR="00E00A66">
        <w:rPr>
          <w:sz w:val="28"/>
          <w:szCs w:val="28"/>
        </w:rPr>
        <w:t xml:space="preserve"> № </w:t>
      </w:r>
      <w:proofErr w:type="gramStart"/>
      <w:r w:rsidR="00E00A66">
        <w:rPr>
          <w:sz w:val="28"/>
          <w:szCs w:val="28"/>
        </w:rPr>
        <w:t>451-п, от 20.12.2016 № 454-п, от 20.12.2016 № 456-п</w:t>
      </w:r>
      <w:r w:rsidR="005A028C">
        <w:rPr>
          <w:sz w:val="28"/>
          <w:szCs w:val="28"/>
        </w:rPr>
        <w:t xml:space="preserve">, </w:t>
      </w:r>
      <w:r w:rsidR="009758E0">
        <w:rPr>
          <w:sz w:val="28"/>
          <w:szCs w:val="28"/>
        </w:rPr>
        <w:t xml:space="preserve">от 19.10.2017 № 322-п, </w:t>
      </w:r>
      <w:r w:rsidR="00806E6B">
        <w:rPr>
          <w:sz w:val="28"/>
          <w:szCs w:val="28"/>
        </w:rPr>
        <w:t>от 09.1</w:t>
      </w:r>
      <w:r w:rsidR="00E00A66">
        <w:rPr>
          <w:sz w:val="28"/>
          <w:szCs w:val="28"/>
        </w:rPr>
        <w:t xml:space="preserve">1.2017 </w:t>
      </w:r>
      <w:r w:rsidR="00E00A66" w:rsidRPr="003E526C">
        <w:rPr>
          <w:sz w:val="28"/>
          <w:szCs w:val="28"/>
        </w:rPr>
        <w:t>№ 352-п</w:t>
      </w:r>
      <w:r w:rsidR="003E526C">
        <w:rPr>
          <w:sz w:val="28"/>
          <w:szCs w:val="28"/>
        </w:rPr>
        <w:t xml:space="preserve">, </w:t>
      </w:r>
      <w:r w:rsidR="009758E0">
        <w:rPr>
          <w:sz w:val="28"/>
          <w:szCs w:val="28"/>
        </w:rPr>
        <w:t xml:space="preserve">от 19.12.2017 № 417-п, </w:t>
      </w:r>
      <w:r w:rsidR="00987A08">
        <w:rPr>
          <w:sz w:val="28"/>
          <w:szCs w:val="28"/>
        </w:rPr>
        <w:t>от 19.12.</w:t>
      </w:r>
      <w:r w:rsidR="00987A08" w:rsidRPr="005064BB">
        <w:rPr>
          <w:sz w:val="28"/>
          <w:szCs w:val="28"/>
        </w:rPr>
        <w:t xml:space="preserve">2017 </w:t>
      </w:r>
      <w:r w:rsidR="003E526C" w:rsidRPr="005064BB">
        <w:rPr>
          <w:sz w:val="28"/>
          <w:szCs w:val="28"/>
        </w:rPr>
        <w:t xml:space="preserve">№ </w:t>
      </w:r>
      <w:r w:rsidR="00987A08" w:rsidRPr="005064BB">
        <w:rPr>
          <w:sz w:val="28"/>
          <w:szCs w:val="28"/>
        </w:rPr>
        <w:t>418-п</w:t>
      </w:r>
      <w:r w:rsidR="00AE5D0C" w:rsidRPr="005064BB">
        <w:rPr>
          <w:sz w:val="28"/>
          <w:szCs w:val="28"/>
        </w:rPr>
        <w:t xml:space="preserve">, от </w:t>
      </w:r>
      <w:r w:rsidR="004B7BD4" w:rsidRPr="005064BB">
        <w:rPr>
          <w:sz w:val="28"/>
          <w:szCs w:val="28"/>
        </w:rPr>
        <w:t>20.02.2018 № 043-п</w:t>
      </w:r>
      <w:r w:rsidR="00CA2F41" w:rsidRPr="005064BB">
        <w:rPr>
          <w:sz w:val="28"/>
          <w:szCs w:val="28"/>
        </w:rPr>
        <w:t xml:space="preserve">, </w:t>
      </w:r>
      <w:r w:rsidR="00E25E51" w:rsidRPr="005064BB">
        <w:rPr>
          <w:sz w:val="28"/>
          <w:szCs w:val="28"/>
        </w:rPr>
        <w:t>от 17.04.2018</w:t>
      </w:r>
      <w:r w:rsidR="00BC1DEB">
        <w:rPr>
          <w:sz w:val="28"/>
          <w:szCs w:val="28"/>
        </w:rPr>
        <w:t xml:space="preserve"> </w:t>
      </w:r>
      <w:r w:rsidR="00E25E51" w:rsidRPr="005064BB">
        <w:rPr>
          <w:sz w:val="28"/>
          <w:szCs w:val="28"/>
        </w:rPr>
        <w:t>№</w:t>
      </w:r>
      <w:r w:rsidR="00BC1DEB">
        <w:rPr>
          <w:sz w:val="28"/>
          <w:szCs w:val="28"/>
        </w:rPr>
        <w:t xml:space="preserve"> </w:t>
      </w:r>
      <w:r w:rsidR="00E25E51" w:rsidRPr="005064BB">
        <w:rPr>
          <w:sz w:val="28"/>
          <w:szCs w:val="28"/>
        </w:rPr>
        <w:t xml:space="preserve">099-п, от </w:t>
      </w:r>
      <w:r w:rsidR="005064BB" w:rsidRPr="005064BB">
        <w:rPr>
          <w:sz w:val="28"/>
          <w:szCs w:val="28"/>
        </w:rPr>
        <w:t>07</w:t>
      </w:r>
      <w:r w:rsidR="00E25E51" w:rsidRPr="005064BB">
        <w:rPr>
          <w:sz w:val="28"/>
          <w:szCs w:val="28"/>
        </w:rPr>
        <w:t>.0</w:t>
      </w:r>
      <w:r w:rsidR="005064BB" w:rsidRPr="005064BB">
        <w:rPr>
          <w:sz w:val="28"/>
          <w:szCs w:val="28"/>
        </w:rPr>
        <w:t>5</w:t>
      </w:r>
      <w:r w:rsidR="00E25E51" w:rsidRPr="005064BB">
        <w:rPr>
          <w:sz w:val="28"/>
          <w:szCs w:val="28"/>
        </w:rPr>
        <w:t xml:space="preserve">.2018 № </w:t>
      </w:r>
      <w:r w:rsidR="005064BB" w:rsidRPr="005064BB">
        <w:rPr>
          <w:sz w:val="28"/>
          <w:szCs w:val="28"/>
        </w:rPr>
        <w:t>120</w:t>
      </w:r>
      <w:r w:rsidR="00E25E51" w:rsidRPr="005064BB">
        <w:rPr>
          <w:sz w:val="28"/>
          <w:szCs w:val="28"/>
        </w:rPr>
        <w:t>-п</w:t>
      </w:r>
      <w:r w:rsidR="00BF34ED">
        <w:rPr>
          <w:sz w:val="28"/>
          <w:szCs w:val="28"/>
        </w:rPr>
        <w:t xml:space="preserve">, </w:t>
      </w:r>
      <w:r w:rsidR="00BC1DEB">
        <w:rPr>
          <w:sz w:val="28"/>
          <w:szCs w:val="28"/>
        </w:rPr>
        <w:t xml:space="preserve"> от 13.06.2018 </w:t>
      </w:r>
      <w:r w:rsidR="00BF34ED">
        <w:rPr>
          <w:sz w:val="28"/>
          <w:szCs w:val="28"/>
        </w:rPr>
        <w:t>№ 168-п</w:t>
      </w:r>
      <w:r w:rsidR="006D0231">
        <w:rPr>
          <w:sz w:val="28"/>
          <w:szCs w:val="28"/>
        </w:rPr>
        <w:t xml:space="preserve">, </w:t>
      </w:r>
      <w:r w:rsidR="00BC1DEB">
        <w:rPr>
          <w:sz w:val="28"/>
          <w:szCs w:val="28"/>
        </w:rPr>
        <w:t xml:space="preserve">от 20.07.2018 </w:t>
      </w:r>
      <w:r w:rsidR="006D0231">
        <w:rPr>
          <w:sz w:val="28"/>
          <w:szCs w:val="28"/>
        </w:rPr>
        <w:t>№ 222-п</w:t>
      </w:r>
      <w:r w:rsidR="00603D7E">
        <w:rPr>
          <w:sz w:val="28"/>
          <w:szCs w:val="28"/>
        </w:rPr>
        <w:t xml:space="preserve">, </w:t>
      </w:r>
      <w:r w:rsidR="00BC1DEB" w:rsidRPr="00603D7E">
        <w:rPr>
          <w:sz w:val="28"/>
          <w:szCs w:val="28"/>
        </w:rPr>
        <w:t xml:space="preserve">от </w:t>
      </w:r>
      <w:r w:rsidR="00BC1DEB">
        <w:rPr>
          <w:sz w:val="28"/>
          <w:szCs w:val="28"/>
        </w:rPr>
        <w:t>03</w:t>
      </w:r>
      <w:r w:rsidR="00BC1DEB" w:rsidRPr="00603D7E">
        <w:rPr>
          <w:sz w:val="28"/>
          <w:szCs w:val="28"/>
        </w:rPr>
        <w:t>.0</w:t>
      </w:r>
      <w:r w:rsidR="00BC1DEB">
        <w:rPr>
          <w:sz w:val="28"/>
          <w:szCs w:val="28"/>
        </w:rPr>
        <w:t>9</w:t>
      </w:r>
      <w:r w:rsidR="00BC1DEB" w:rsidRPr="00603D7E">
        <w:rPr>
          <w:sz w:val="28"/>
          <w:szCs w:val="28"/>
        </w:rPr>
        <w:t>.2018</w:t>
      </w:r>
      <w:r w:rsidR="00BC1DEB">
        <w:rPr>
          <w:sz w:val="28"/>
          <w:szCs w:val="28"/>
        </w:rPr>
        <w:t xml:space="preserve"> </w:t>
      </w:r>
      <w:r w:rsidR="00603D7E" w:rsidRPr="00603D7E">
        <w:rPr>
          <w:sz w:val="28"/>
          <w:szCs w:val="28"/>
        </w:rPr>
        <w:t xml:space="preserve">№ </w:t>
      </w:r>
      <w:r w:rsidR="00603D7E">
        <w:rPr>
          <w:sz w:val="28"/>
          <w:szCs w:val="28"/>
        </w:rPr>
        <w:t>301</w:t>
      </w:r>
      <w:r w:rsidR="00603D7E" w:rsidRPr="00603D7E">
        <w:rPr>
          <w:sz w:val="28"/>
          <w:szCs w:val="28"/>
        </w:rPr>
        <w:t>-п</w:t>
      </w:r>
      <w:r w:rsidR="00112CA0">
        <w:rPr>
          <w:sz w:val="28"/>
          <w:szCs w:val="28"/>
        </w:rPr>
        <w:t xml:space="preserve">, </w:t>
      </w:r>
      <w:r w:rsidR="00BC1DEB" w:rsidRPr="003B34F6">
        <w:rPr>
          <w:sz w:val="28"/>
          <w:szCs w:val="28"/>
        </w:rPr>
        <w:t>от 01.10.2018</w:t>
      </w:r>
      <w:r w:rsidR="00BC1DEB">
        <w:rPr>
          <w:sz w:val="28"/>
          <w:szCs w:val="28"/>
        </w:rPr>
        <w:t xml:space="preserve"> </w:t>
      </w:r>
      <w:r w:rsidR="00112CA0" w:rsidRPr="003B34F6">
        <w:rPr>
          <w:sz w:val="28"/>
          <w:szCs w:val="28"/>
        </w:rPr>
        <w:t xml:space="preserve">№ </w:t>
      </w:r>
      <w:r w:rsidR="003B34F6">
        <w:rPr>
          <w:sz w:val="28"/>
          <w:szCs w:val="28"/>
        </w:rPr>
        <w:t>339</w:t>
      </w:r>
      <w:r w:rsidR="00112CA0" w:rsidRPr="003B34F6">
        <w:rPr>
          <w:sz w:val="28"/>
          <w:szCs w:val="28"/>
        </w:rPr>
        <w:t>-п</w:t>
      </w:r>
      <w:r w:rsidR="004E0BB0">
        <w:rPr>
          <w:sz w:val="28"/>
          <w:szCs w:val="28"/>
        </w:rPr>
        <w:t xml:space="preserve">, </w:t>
      </w:r>
      <w:r w:rsidR="00BC1DEB" w:rsidRPr="003B34F6">
        <w:rPr>
          <w:sz w:val="28"/>
          <w:szCs w:val="28"/>
        </w:rPr>
        <w:t xml:space="preserve">от </w:t>
      </w:r>
      <w:r w:rsidR="00BC1DEB">
        <w:rPr>
          <w:sz w:val="28"/>
          <w:szCs w:val="28"/>
        </w:rPr>
        <w:t>22</w:t>
      </w:r>
      <w:r w:rsidR="00BC1DEB" w:rsidRPr="003B34F6">
        <w:rPr>
          <w:sz w:val="28"/>
          <w:szCs w:val="28"/>
        </w:rPr>
        <w:t>.10.2018</w:t>
      </w:r>
      <w:r w:rsidR="00BC1DEB">
        <w:rPr>
          <w:sz w:val="28"/>
          <w:szCs w:val="28"/>
        </w:rPr>
        <w:t xml:space="preserve"> </w:t>
      </w:r>
      <w:r w:rsidR="004E0BB0" w:rsidRPr="003B34F6">
        <w:rPr>
          <w:sz w:val="28"/>
          <w:szCs w:val="28"/>
        </w:rPr>
        <w:t xml:space="preserve">№ </w:t>
      </w:r>
      <w:r w:rsidR="004E0BB0">
        <w:rPr>
          <w:sz w:val="28"/>
          <w:szCs w:val="28"/>
        </w:rPr>
        <w:t>379</w:t>
      </w:r>
      <w:r w:rsidR="004E0BB0" w:rsidRPr="003B34F6">
        <w:rPr>
          <w:sz w:val="28"/>
          <w:szCs w:val="28"/>
        </w:rPr>
        <w:t>-п</w:t>
      </w:r>
      <w:r w:rsidR="004E0BB0">
        <w:rPr>
          <w:sz w:val="28"/>
          <w:szCs w:val="28"/>
        </w:rPr>
        <w:t xml:space="preserve">, </w:t>
      </w:r>
      <w:r w:rsidR="00BC1DEB" w:rsidRPr="00D625FA">
        <w:rPr>
          <w:sz w:val="28"/>
          <w:szCs w:val="28"/>
        </w:rPr>
        <w:t xml:space="preserve">от </w:t>
      </w:r>
      <w:r w:rsidR="00BC1DEB">
        <w:rPr>
          <w:sz w:val="28"/>
          <w:szCs w:val="28"/>
        </w:rPr>
        <w:t>27</w:t>
      </w:r>
      <w:r w:rsidR="00BC1DEB" w:rsidRPr="00D625FA">
        <w:rPr>
          <w:sz w:val="28"/>
          <w:szCs w:val="28"/>
        </w:rPr>
        <w:t>.1</w:t>
      </w:r>
      <w:r w:rsidR="00BC1DEB">
        <w:rPr>
          <w:sz w:val="28"/>
          <w:szCs w:val="28"/>
        </w:rPr>
        <w:t>1</w:t>
      </w:r>
      <w:r w:rsidR="00BC1DEB" w:rsidRPr="00D625FA">
        <w:rPr>
          <w:sz w:val="28"/>
          <w:szCs w:val="28"/>
        </w:rPr>
        <w:t>.2018</w:t>
      </w:r>
      <w:r w:rsidR="00BC1DEB">
        <w:rPr>
          <w:sz w:val="28"/>
          <w:szCs w:val="28"/>
        </w:rPr>
        <w:t xml:space="preserve"> </w:t>
      </w:r>
      <w:r w:rsidR="004E0BB0" w:rsidRPr="00D625FA">
        <w:rPr>
          <w:sz w:val="28"/>
          <w:szCs w:val="28"/>
        </w:rPr>
        <w:t xml:space="preserve">№ </w:t>
      </w:r>
      <w:r w:rsidR="004E0BB0">
        <w:rPr>
          <w:sz w:val="28"/>
          <w:szCs w:val="28"/>
        </w:rPr>
        <w:t>427</w:t>
      </w:r>
      <w:r w:rsidR="004E0BB0" w:rsidRPr="00D625FA">
        <w:rPr>
          <w:sz w:val="28"/>
          <w:szCs w:val="28"/>
        </w:rPr>
        <w:t>-п</w:t>
      </w:r>
      <w:r w:rsidR="004E0BB0">
        <w:rPr>
          <w:sz w:val="28"/>
          <w:szCs w:val="28"/>
        </w:rPr>
        <w:t xml:space="preserve">, </w:t>
      </w:r>
      <w:r w:rsidR="00BC1DEB" w:rsidRPr="00D625FA">
        <w:rPr>
          <w:sz w:val="28"/>
          <w:szCs w:val="28"/>
        </w:rPr>
        <w:t>от 27.11.2018</w:t>
      </w:r>
      <w:r w:rsidR="00BC1DEB">
        <w:rPr>
          <w:sz w:val="28"/>
          <w:szCs w:val="28"/>
        </w:rPr>
        <w:t xml:space="preserve"> </w:t>
      </w:r>
      <w:r w:rsidR="004E0BB0" w:rsidRPr="00D625FA">
        <w:rPr>
          <w:sz w:val="28"/>
          <w:szCs w:val="28"/>
        </w:rPr>
        <w:t>№ 42</w:t>
      </w:r>
      <w:r w:rsidR="004E0BB0">
        <w:rPr>
          <w:sz w:val="28"/>
          <w:szCs w:val="28"/>
        </w:rPr>
        <w:t>8</w:t>
      </w:r>
      <w:r w:rsidR="004E0BB0" w:rsidRPr="00D625FA">
        <w:rPr>
          <w:sz w:val="28"/>
          <w:szCs w:val="28"/>
        </w:rPr>
        <w:t>-п</w:t>
      </w:r>
      <w:r w:rsidR="004E0BB0">
        <w:rPr>
          <w:sz w:val="28"/>
          <w:szCs w:val="28"/>
        </w:rPr>
        <w:t xml:space="preserve">, </w:t>
      </w:r>
      <w:r w:rsidR="00BC1DEB" w:rsidRPr="00D625FA">
        <w:rPr>
          <w:sz w:val="28"/>
          <w:szCs w:val="28"/>
        </w:rPr>
        <w:t>от 2</w:t>
      </w:r>
      <w:r w:rsidR="00BC1DEB">
        <w:rPr>
          <w:sz w:val="28"/>
          <w:szCs w:val="28"/>
        </w:rPr>
        <w:t>4</w:t>
      </w:r>
      <w:r w:rsidR="00BC1DEB" w:rsidRPr="00D625FA">
        <w:rPr>
          <w:sz w:val="28"/>
          <w:szCs w:val="28"/>
        </w:rPr>
        <w:t>.1</w:t>
      </w:r>
      <w:r w:rsidR="00BC1DEB">
        <w:rPr>
          <w:sz w:val="28"/>
          <w:szCs w:val="28"/>
        </w:rPr>
        <w:t>2</w:t>
      </w:r>
      <w:r w:rsidR="00BC1DEB" w:rsidRPr="00D625FA">
        <w:rPr>
          <w:sz w:val="28"/>
          <w:szCs w:val="28"/>
        </w:rPr>
        <w:t>.2018</w:t>
      </w:r>
      <w:r w:rsidR="00BC1DEB">
        <w:rPr>
          <w:sz w:val="28"/>
          <w:szCs w:val="28"/>
        </w:rPr>
        <w:t xml:space="preserve"> </w:t>
      </w:r>
      <w:r w:rsidR="004E0BB0" w:rsidRPr="00D625FA">
        <w:rPr>
          <w:sz w:val="28"/>
          <w:szCs w:val="28"/>
        </w:rPr>
        <w:t>№ 4</w:t>
      </w:r>
      <w:r w:rsidR="004E0BB0">
        <w:rPr>
          <w:sz w:val="28"/>
          <w:szCs w:val="28"/>
        </w:rPr>
        <w:t>76</w:t>
      </w:r>
      <w:r w:rsidR="004E0BB0" w:rsidRPr="00D625FA">
        <w:rPr>
          <w:sz w:val="28"/>
          <w:szCs w:val="28"/>
        </w:rPr>
        <w:t>-п</w:t>
      </w:r>
      <w:r w:rsidR="004E0BB0">
        <w:rPr>
          <w:sz w:val="28"/>
          <w:szCs w:val="28"/>
        </w:rPr>
        <w:t xml:space="preserve">, </w:t>
      </w:r>
      <w:r w:rsidR="00BC1DEB" w:rsidRPr="00D625FA">
        <w:rPr>
          <w:sz w:val="28"/>
          <w:szCs w:val="28"/>
        </w:rPr>
        <w:t>от 2</w:t>
      </w:r>
      <w:r w:rsidR="00BC1DEB">
        <w:rPr>
          <w:sz w:val="28"/>
          <w:szCs w:val="28"/>
        </w:rPr>
        <w:t>4</w:t>
      </w:r>
      <w:r w:rsidR="00BC1DEB" w:rsidRPr="00D625FA">
        <w:rPr>
          <w:sz w:val="28"/>
          <w:szCs w:val="28"/>
        </w:rPr>
        <w:t>.1</w:t>
      </w:r>
      <w:r w:rsidR="00BC1DEB">
        <w:rPr>
          <w:sz w:val="28"/>
          <w:szCs w:val="28"/>
        </w:rPr>
        <w:t>2</w:t>
      </w:r>
      <w:r w:rsidR="00BC1DEB" w:rsidRPr="00D625FA">
        <w:rPr>
          <w:sz w:val="28"/>
          <w:szCs w:val="28"/>
        </w:rPr>
        <w:t>.2018</w:t>
      </w:r>
      <w:r w:rsidR="00BC1DEB">
        <w:rPr>
          <w:sz w:val="28"/>
          <w:szCs w:val="28"/>
        </w:rPr>
        <w:t xml:space="preserve"> </w:t>
      </w:r>
      <w:r w:rsidR="004E0BB0" w:rsidRPr="00D625FA">
        <w:rPr>
          <w:sz w:val="28"/>
          <w:szCs w:val="28"/>
        </w:rPr>
        <w:t>№ 4</w:t>
      </w:r>
      <w:r w:rsidR="004E0BB0">
        <w:rPr>
          <w:sz w:val="28"/>
          <w:szCs w:val="28"/>
        </w:rPr>
        <w:t>77</w:t>
      </w:r>
      <w:r w:rsidR="004E0BB0" w:rsidRPr="00D625FA">
        <w:rPr>
          <w:sz w:val="28"/>
          <w:szCs w:val="28"/>
        </w:rPr>
        <w:t>-п</w:t>
      </w:r>
      <w:r w:rsidR="00403591">
        <w:rPr>
          <w:sz w:val="28"/>
          <w:szCs w:val="28"/>
        </w:rPr>
        <w:t xml:space="preserve">, </w:t>
      </w:r>
      <w:r w:rsidR="00403591" w:rsidRPr="00D625FA">
        <w:rPr>
          <w:sz w:val="28"/>
          <w:szCs w:val="28"/>
        </w:rPr>
        <w:t xml:space="preserve">от </w:t>
      </w:r>
      <w:r w:rsidR="00403591">
        <w:rPr>
          <w:sz w:val="28"/>
          <w:szCs w:val="28"/>
        </w:rPr>
        <w:t>04</w:t>
      </w:r>
      <w:r w:rsidR="00403591" w:rsidRPr="00D625FA">
        <w:rPr>
          <w:sz w:val="28"/>
          <w:szCs w:val="28"/>
        </w:rPr>
        <w:t>.</w:t>
      </w:r>
      <w:r w:rsidR="00403591">
        <w:rPr>
          <w:sz w:val="28"/>
          <w:szCs w:val="28"/>
        </w:rPr>
        <w:t>03</w:t>
      </w:r>
      <w:r w:rsidR="00403591" w:rsidRPr="00D625FA">
        <w:rPr>
          <w:sz w:val="28"/>
          <w:szCs w:val="28"/>
        </w:rPr>
        <w:t>.201</w:t>
      </w:r>
      <w:r w:rsidR="00403591">
        <w:rPr>
          <w:sz w:val="28"/>
          <w:szCs w:val="28"/>
        </w:rPr>
        <w:t xml:space="preserve">9 </w:t>
      </w:r>
      <w:r w:rsidR="00403591" w:rsidRPr="00D625FA">
        <w:rPr>
          <w:sz w:val="28"/>
          <w:szCs w:val="28"/>
        </w:rPr>
        <w:t>№</w:t>
      </w:r>
      <w:r w:rsidR="00403591">
        <w:rPr>
          <w:sz w:val="28"/>
          <w:szCs w:val="28"/>
        </w:rPr>
        <w:t xml:space="preserve"> 090</w:t>
      </w:r>
      <w:r w:rsidR="00403591" w:rsidRPr="00D625FA">
        <w:rPr>
          <w:sz w:val="28"/>
          <w:szCs w:val="28"/>
        </w:rPr>
        <w:t>-п</w:t>
      </w:r>
      <w:r w:rsidR="00403591">
        <w:rPr>
          <w:sz w:val="28"/>
          <w:szCs w:val="28"/>
        </w:rPr>
        <w:t>, от 11.03.2019</w:t>
      </w:r>
      <w:proofErr w:type="gramEnd"/>
      <w:r w:rsidR="00403591">
        <w:rPr>
          <w:sz w:val="28"/>
          <w:szCs w:val="28"/>
        </w:rPr>
        <w:t xml:space="preserve"> № </w:t>
      </w:r>
      <w:proofErr w:type="gramStart"/>
      <w:r w:rsidR="00403591">
        <w:rPr>
          <w:sz w:val="28"/>
          <w:szCs w:val="28"/>
        </w:rPr>
        <w:t xml:space="preserve">096-п, </w:t>
      </w:r>
      <w:r w:rsidR="00403591" w:rsidRPr="000E4A66">
        <w:rPr>
          <w:sz w:val="28"/>
          <w:szCs w:val="28"/>
        </w:rPr>
        <w:t>от 01.04.2019 №</w:t>
      </w:r>
      <w:hyperlink r:id="rId12" w:history="1">
        <w:r w:rsidR="00403591" w:rsidRPr="000E4A66">
          <w:rPr>
            <w:sz w:val="28"/>
            <w:szCs w:val="28"/>
          </w:rPr>
          <w:t xml:space="preserve"> 115-п</w:t>
        </w:r>
      </w:hyperlink>
      <w:r w:rsidR="00403591" w:rsidRPr="000E4A66">
        <w:rPr>
          <w:sz w:val="28"/>
          <w:szCs w:val="28"/>
        </w:rPr>
        <w:t xml:space="preserve">, от 15.04.2019 </w:t>
      </w:r>
      <w:hyperlink r:id="rId13" w:history="1">
        <w:r w:rsidR="00403591" w:rsidRPr="000E4A66">
          <w:rPr>
            <w:sz w:val="28"/>
            <w:szCs w:val="28"/>
          </w:rPr>
          <w:t>№ 147-п</w:t>
        </w:r>
      </w:hyperlink>
      <w:r w:rsidR="00403591">
        <w:rPr>
          <w:sz w:val="28"/>
          <w:szCs w:val="28"/>
        </w:rPr>
        <w:t xml:space="preserve">, </w:t>
      </w:r>
      <w:r w:rsidR="00403591" w:rsidRPr="000E4A66">
        <w:rPr>
          <w:sz w:val="28"/>
          <w:szCs w:val="28"/>
        </w:rPr>
        <w:t xml:space="preserve">от </w:t>
      </w:r>
      <w:r w:rsidR="00403591">
        <w:rPr>
          <w:sz w:val="28"/>
          <w:szCs w:val="28"/>
        </w:rPr>
        <w:t>02</w:t>
      </w:r>
      <w:r w:rsidR="00403591" w:rsidRPr="000E4A66">
        <w:rPr>
          <w:sz w:val="28"/>
          <w:szCs w:val="28"/>
        </w:rPr>
        <w:t>.0</w:t>
      </w:r>
      <w:r w:rsidR="00403591">
        <w:rPr>
          <w:sz w:val="28"/>
          <w:szCs w:val="28"/>
        </w:rPr>
        <w:t>7</w:t>
      </w:r>
      <w:r w:rsidR="00403591" w:rsidRPr="000E4A66">
        <w:rPr>
          <w:sz w:val="28"/>
          <w:szCs w:val="28"/>
        </w:rPr>
        <w:t xml:space="preserve">.2019 </w:t>
      </w:r>
      <w:hyperlink r:id="rId14" w:history="1">
        <w:r w:rsidR="00403591" w:rsidRPr="000E4A66">
          <w:rPr>
            <w:sz w:val="28"/>
            <w:szCs w:val="28"/>
          </w:rPr>
          <w:t xml:space="preserve">№ </w:t>
        </w:r>
        <w:r w:rsidR="00403591">
          <w:rPr>
            <w:sz w:val="28"/>
            <w:szCs w:val="28"/>
          </w:rPr>
          <w:t>229</w:t>
        </w:r>
        <w:r w:rsidR="00403591" w:rsidRPr="000E4A66">
          <w:rPr>
            <w:sz w:val="28"/>
            <w:szCs w:val="28"/>
          </w:rPr>
          <w:t>-п</w:t>
        </w:r>
      </w:hyperlink>
      <w:r w:rsidR="00403591">
        <w:rPr>
          <w:sz w:val="28"/>
          <w:szCs w:val="28"/>
        </w:rPr>
        <w:t xml:space="preserve">, </w:t>
      </w:r>
      <w:r w:rsidR="00403591" w:rsidRPr="000E4A66">
        <w:rPr>
          <w:sz w:val="28"/>
          <w:szCs w:val="28"/>
        </w:rPr>
        <w:t xml:space="preserve">от </w:t>
      </w:r>
      <w:r w:rsidR="00403591">
        <w:rPr>
          <w:sz w:val="28"/>
          <w:szCs w:val="28"/>
        </w:rPr>
        <w:t>16</w:t>
      </w:r>
      <w:r w:rsidR="00403591" w:rsidRPr="000E4A66">
        <w:rPr>
          <w:sz w:val="28"/>
          <w:szCs w:val="28"/>
        </w:rPr>
        <w:t>.0</w:t>
      </w:r>
      <w:r w:rsidR="00403591">
        <w:rPr>
          <w:sz w:val="28"/>
          <w:szCs w:val="28"/>
        </w:rPr>
        <w:t>9</w:t>
      </w:r>
      <w:r w:rsidR="00403591" w:rsidRPr="000E4A66">
        <w:rPr>
          <w:sz w:val="28"/>
          <w:szCs w:val="28"/>
        </w:rPr>
        <w:t xml:space="preserve">.2019 </w:t>
      </w:r>
      <w:hyperlink r:id="rId15" w:history="1">
        <w:r w:rsidR="00403591" w:rsidRPr="00E47398">
          <w:rPr>
            <w:sz w:val="28"/>
            <w:szCs w:val="28"/>
          </w:rPr>
          <w:t>№</w:t>
        </w:r>
        <w:r w:rsidR="00E47398">
          <w:rPr>
            <w:sz w:val="28"/>
            <w:szCs w:val="28"/>
          </w:rPr>
          <w:t xml:space="preserve"> </w:t>
        </w:r>
        <w:r w:rsidR="00E47398" w:rsidRPr="00E47398">
          <w:rPr>
            <w:sz w:val="28"/>
            <w:szCs w:val="28"/>
          </w:rPr>
          <w:t>355</w:t>
        </w:r>
        <w:r w:rsidR="00403591" w:rsidRPr="00E47398">
          <w:rPr>
            <w:sz w:val="28"/>
            <w:szCs w:val="28"/>
          </w:rPr>
          <w:t>-п</w:t>
        </w:r>
      </w:hyperlink>
      <w:r w:rsidR="00082961">
        <w:rPr>
          <w:sz w:val="28"/>
          <w:szCs w:val="28"/>
        </w:rPr>
        <w:t>,</w:t>
      </w:r>
      <w:r w:rsidR="006E4229">
        <w:rPr>
          <w:sz w:val="28"/>
          <w:szCs w:val="28"/>
        </w:rPr>
        <w:t xml:space="preserve"> от 17.10.2019 № 431-п</w:t>
      </w:r>
      <w:r w:rsidR="0092424A">
        <w:rPr>
          <w:sz w:val="28"/>
          <w:szCs w:val="28"/>
        </w:rPr>
        <w:t xml:space="preserve">, </w:t>
      </w:r>
      <w:r w:rsidR="00B10477">
        <w:rPr>
          <w:sz w:val="28"/>
          <w:szCs w:val="28"/>
        </w:rPr>
        <w:t xml:space="preserve">от 05.11.2019 № 466-п, от 21.11.2019 № 494-п, от 26.12.2019 № 569-п, от 16.01.2020 № 004-п, </w:t>
      </w:r>
      <w:r w:rsidR="00B10477" w:rsidRPr="00354E0F">
        <w:rPr>
          <w:sz w:val="28"/>
          <w:szCs w:val="28"/>
        </w:rPr>
        <w:t>от 16.0</w:t>
      </w:r>
      <w:r w:rsidR="00B10477">
        <w:rPr>
          <w:sz w:val="28"/>
          <w:szCs w:val="28"/>
        </w:rPr>
        <w:t>3</w:t>
      </w:r>
      <w:r w:rsidR="00B10477" w:rsidRPr="00354E0F">
        <w:rPr>
          <w:sz w:val="28"/>
          <w:szCs w:val="28"/>
        </w:rPr>
        <w:t>.2020 № 0</w:t>
      </w:r>
      <w:r w:rsidR="00B10477">
        <w:rPr>
          <w:sz w:val="28"/>
          <w:szCs w:val="28"/>
        </w:rPr>
        <w:t>7</w:t>
      </w:r>
      <w:r w:rsidR="00B10477" w:rsidRPr="00354E0F">
        <w:rPr>
          <w:sz w:val="28"/>
          <w:szCs w:val="28"/>
        </w:rPr>
        <w:t>4-п</w:t>
      </w:r>
      <w:r w:rsidR="00B10477">
        <w:rPr>
          <w:sz w:val="28"/>
          <w:szCs w:val="28"/>
        </w:rPr>
        <w:t>, от 14.08.2020 № 207-п</w:t>
      </w:r>
      <w:r w:rsidR="006F76C9">
        <w:rPr>
          <w:sz w:val="28"/>
          <w:szCs w:val="28"/>
        </w:rPr>
        <w:t>, от 16.10.2020 № 254-п, от 21.12.2020 № 302-п, от 01.04.2021 № 076-п, от 05.07.2021 № 209-п, от</w:t>
      </w:r>
      <w:r w:rsidR="006D0B02">
        <w:rPr>
          <w:sz w:val="28"/>
          <w:szCs w:val="28"/>
        </w:rPr>
        <w:t xml:space="preserve"> </w:t>
      </w:r>
      <w:r w:rsidR="006F76C9">
        <w:rPr>
          <w:sz w:val="28"/>
          <w:szCs w:val="28"/>
        </w:rPr>
        <w:t>20.09.2021 № 268-п</w:t>
      </w:r>
      <w:r w:rsidR="00EB1317" w:rsidRPr="005064BB">
        <w:rPr>
          <w:sz w:val="28"/>
          <w:szCs w:val="28"/>
        </w:rPr>
        <w:t xml:space="preserve">) </w:t>
      </w:r>
      <w:r w:rsidR="001C633A">
        <w:rPr>
          <w:sz w:val="28"/>
          <w:szCs w:val="28"/>
        </w:rPr>
        <w:t>изложить его в новой редакции, согласно приложению.</w:t>
      </w:r>
      <w:proofErr w:type="gramEnd"/>
    </w:p>
    <w:p w:rsidR="00611797" w:rsidRDefault="00611797" w:rsidP="004F5831">
      <w:pPr>
        <w:spacing w:line="235" w:lineRule="auto"/>
        <w:jc w:val="both"/>
        <w:rPr>
          <w:sz w:val="28"/>
          <w:szCs w:val="28"/>
        </w:rPr>
      </w:pPr>
    </w:p>
    <w:p w:rsidR="00061932" w:rsidRPr="006F76C9" w:rsidRDefault="006F76C9" w:rsidP="00DF2D5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061932" w:rsidRPr="00061932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92424A">
        <w:rPr>
          <w:sz w:val="28"/>
          <w:szCs w:val="28"/>
        </w:rPr>
        <w:t>Быкову Т.А.</w:t>
      </w:r>
    </w:p>
    <w:p w:rsidR="00061932" w:rsidRPr="00061932" w:rsidRDefault="00061932" w:rsidP="00720DB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p w:rsidR="00061932" w:rsidRPr="00061932" w:rsidRDefault="006F76C9" w:rsidP="00DF2D50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932" w:rsidRPr="00061932">
        <w:rPr>
          <w:sz w:val="28"/>
          <w:szCs w:val="28"/>
        </w:rPr>
        <w:t>.</w:t>
      </w:r>
      <w:r w:rsidR="006B54CE">
        <w:rPr>
          <w:sz w:val="28"/>
          <w:szCs w:val="28"/>
        </w:rPr>
        <w:t xml:space="preserve"> </w:t>
      </w:r>
      <w:r w:rsidR="00061932" w:rsidRPr="00061932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061932" w:rsidRPr="00061932">
        <w:rPr>
          <w:sz w:val="28"/>
          <w:szCs w:val="28"/>
        </w:rPr>
        <w:t>разместить его</w:t>
      </w:r>
      <w:proofErr w:type="gramEnd"/>
      <w:r w:rsidR="00061932" w:rsidRPr="00061932">
        <w:rPr>
          <w:sz w:val="28"/>
          <w:szCs w:val="28"/>
        </w:rPr>
        <w:t xml:space="preserve"> на официальном сайте органов местного самоуправления</w:t>
      </w:r>
      <w:r w:rsidR="00603D7E">
        <w:rPr>
          <w:sz w:val="28"/>
          <w:szCs w:val="28"/>
        </w:rPr>
        <w:t xml:space="preserve"> города</w:t>
      </w:r>
      <w:r w:rsidR="00607F37">
        <w:rPr>
          <w:sz w:val="28"/>
          <w:szCs w:val="28"/>
        </w:rPr>
        <w:t xml:space="preserve"> </w:t>
      </w:r>
      <w:r w:rsidR="00603D7E">
        <w:rPr>
          <w:sz w:val="28"/>
          <w:szCs w:val="28"/>
        </w:rPr>
        <w:t>Ачинска:</w:t>
      </w:r>
      <w:r w:rsidR="00607F37">
        <w:rPr>
          <w:sz w:val="28"/>
          <w:szCs w:val="28"/>
        </w:rPr>
        <w:t xml:space="preserve"> </w:t>
      </w:r>
      <w:hyperlink r:id="rId16" w:history="1">
        <w:r w:rsidR="00061932" w:rsidRPr="00061932">
          <w:rPr>
            <w:rStyle w:val="a3"/>
            <w:sz w:val="28"/>
            <w:szCs w:val="28"/>
            <w:lang w:val="en-US"/>
          </w:rPr>
          <w:t>www</w:t>
        </w:r>
        <w:r w:rsidR="00061932" w:rsidRPr="00061932">
          <w:rPr>
            <w:rStyle w:val="a3"/>
            <w:sz w:val="28"/>
            <w:szCs w:val="28"/>
          </w:rPr>
          <w:t>.</w:t>
        </w:r>
        <w:proofErr w:type="spellStart"/>
        <w:r w:rsidR="00061932" w:rsidRPr="00061932">
          <w:rPr>
            <w:rStyle w:val="a3"/>
            <w:sz w:val="28"/>
            <w:szCs w:val="28"/>
            <w:lang w:val="en-US"/>
          </w:rPr>
          <w:t>adm</w:t>
        </w:r>
        <w:proofErr w:type="spellEnd"/>
        <w:r w:rsidR="00061932" w:rsidRPr="00061932">
          <w:rPr>
            <w:rStyle w:val="a3"/>
            <w:sz w:val="28"/>
            <w:szCs w:val="28"/>
          </w:rPr>
          <w:t>-</w:t>
        </w:r>
        <w:proofErr w:type="spellStart"/>
        <w:r w:rsidR="00061932" w:rsidRPr="00061932">
          <w:rPr>
            <w:rStyle w:val="a3"/>
            <w:sz w:val="28"/>
            <w:szCs w:val="28"/>
            <w:lang w:val="en-US"/>
          </w:rPr>
          <w:t>achinsk</w:t>
        </w:r>
        <w:proofErr w:type="spellEnd"/>
        <w:r w:rsidR="00061932" w:rsidRPr="00061932">
          <w:rPr>
            <w:rStyle w:val="a3"/>
            <w:sz w:val="28"/>
            <w:szCs w:val="28"/>
          </w:rPr>
          <w:t>.</w:t>
        </w:r>
        <w:proofErr w:type="spellStart"/>
        <w:r w:rsidR="00061932" w:rsidRPr="0006193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61932" w:rsidRPr="00061932">
        <w:rPr>
          <w:sz w:val="28"/>
          <w:szCs w:val="28"/>
        </w:rPr>
        <w:t>.</w:t>
      </w:r>
    </w:p>
    <w:p w:rsidR="00061932" w:rsidRPr="00061932" w:rsidRDefault="00061932" w:rsidP="00720DB2">
      <w:pPr>
        <w:spacing w:line="235" w:lineRule="auto"/>
        <w:ind w:right="-1"/>
        <w:jc w:val="both"/>
        <w:rPr>
          <w:sz w:val="28"/>
          <w:szCs w:val="28"/>
        </w:rPr>
      </w:pPr>
    </w:p>
    <w:p w:rsidR="00977B3D" w:rsidRPr="00804FB2" w:rsidRDefault="006F76C9" w:rsidP="00977B3D">
      <w:pPr>
        <w:spacing w:line="235" w:lineRule="auto"/>
        <w:ind w:right="-1"/>
        <w:jc w:val="both"/>
        <w:rPr>
          <w:sz w:val="28"/>
          <w:szCs w:val="28"/>
        </w:rPr>
      </w:pPr>
      <w:r w:rsidRPr="00804FB2">
        <w:rPr>
          <w:sz w:val="28"/>
          <w:szCs w:val="28"/>
        </w:rPr>
        <w:t>4</w:t>
      </w:r>
      <w:r w:rsidR="00061932" w:rsidRPr="00804FB2">
        <w:rPr>
          <w:sz w:val="28"/>
          <w:szCs w:val="28"/>
        </w:rPr>
        <w:t xml:space="preserve">. </w:t>
      </w:r>
      <w:r w:rsidR="001D6808" w:rsidRPr="00804FB2">
        <w:rPr>
          <w:sz w:val="28"/>
          <w:szCs w:val="28"/>
          <w:shd w:val="clear" w:color="auto" w:fill="FFFFFF"/>
          <w:lang w:eastAsia="en-US"/>
        </w:rPr>
        <w:t xml:space="preserve">Постановление </w:t>
      </w:r>
      <w:r w:rsidR="00C556B2" w:rsidRPr="00804FB2">
        <w:rPr>
          <w:sz w:val="28"/>
          <w:szCs w:val="28"/>
          <w:shd w:val="clear" w:color="auto" w:fill="FFFFFF"/>
          <w:lang w:eastAsia="en-US"/>
        </w:rPr>
        <w:t>вступает в силу в день, следующий за днем</w:t>
      </w:r>
      <w:r w:rsidR="00E12AA2" w:rsidRPr="00804FB2">
        <w:rPr>
          <w:sz w:val="28"/>
          <w:szCs w:val="28"/>
          <w:shd w:val="clear" w:color="auto" w:fill="FFFFFF"/>
          <w:lang w:eastAsia="en-US"/>
        </w:rPr>
        <w:t xml:space="preserve"> его</w:t>
      </w:r>
      <w:r w:rsidR="00C556B2" w:rsidRPr="00804FB2">
        <w:rPr>
          <w:sz w:val="28"/>
          <w:szCs w:val="28"/>
          <w:shd w:val="clear" w:color="auto" w:fill="FFFFFF"/>
          <w:lang w:eastAsia="en-US"/>
        </w:rPr>
        <w:t xml:space="preserve"> официальн</w:t>
      </w:r>
      <w:r w:rsidR="001D6808" w:rsidRPr="00804FB2">
        <w:rPr>
          <w:sz w:val="28"/>
          <w:szCs w:val="28"/>
          <w:shd w:val="clear" w:color="auto" w:fill="FFFFFF"/>
          <w:lang w:eastAsia="en-US"/>
        </w:rPr>
        <w:t>о</w:t>
      </w:r>
      <w:r w:rsidR="00C556B2" w:rsidRPr="00804FB2">
        <w:rPr>
          <w:sz w:val="28"/>
          <w:szCs w:val="28"/>
          <w:shd w:val="clear" w:color="auto" w:fill="FFFFFF"/>
          <w:lang w:eastAsia="en-US"/>
        </w:rPr>
        <w:t xml:space="preserve">го </w:t>
      </w:r>
      <w:r w:rsidR="001D6808" w:rsidRPr="00804FB2">
        <w:rPr>
          <w:sz w:val="28"/>
          <w:szCs w:val="28"/>
          <w:shd w:val="clear" w:color="auto" w:fill="FFFFFF"/>
          <w:lang w:eastAsia="en-US"/>
        </w:rPr>
        <w:t>опубликовани</w:t>
      </w:r>
      <w:r w:rsidR="00C556B2" w:rsidRPr="00804FB2">
        <w:rPr>
          <w:sz w:val="28"/>
          <w:szCs w:val="28"/>
          <w:shd w:val="clear" w:color="auto" w:fill="FFFFFF"/>
          <w:lang w:eastAsia="en-US"/>
        </w:rPr>
        <w:t>я</w:t>
      </w:r>
      <w:r w:rsidR="00804FB2">
        <w:rPr>
          <w:sz w:val="28"/>
          <w:szCs w:val="28"/>
          <w:shd w:val="clear" w:color="auto" w:fill="FFFFFF"/>
          <w:lang w:eastAsia="en-US"/>
        </w:rPr>
        <w:t>, но не ранее 01.01.2022</w:t>
      </w:r>
      <w:r w:rsidR="00046757" w:rsidRPr="00804FB2">
        <w:rPr>
          <w:sz w:val="28"/>
          <w:szCs w:val="28"/>
          <w:shd w:val="clear" w:color="auto" w:fill="FFFFFF"/>
          <w:lang w:eastAsia="en-US"/>
        </w:rPr>
        <w:t>.</w:t>
      </w:r>
    </w:p>
    <w:p w:rsidR="00C66EAD" w:rsidRDefault="00C66EAD" w:rsidP="00977B3D">
      <w:pPr>
        <w:spacing w:line="235" w:lineRule="auto"/>
        <w:ind w:right="-1"/>
        <w:jc w:val="both"/>
        <w:rPr>
          <w:sz w:val="28"/>
          <w:szCs w:val="28"/>
        </w:rPr>
      </w:pPr>
    </w:p>
    <w:p w:rsidR="009A7D71" w:rsidRDefault="009A7D71" w:rsidP="00ED6943">
      <w:pPr>
        <w:spacing w:line="257" w:lineRule="auto"/>
        <w:jc w:val="both"/>
        <w:rPr>
          <w:sz w:val="28"/>
          <w:szCs w:val="28"/>
        </w:rPr>
      </w:pPr>
    </w:p>
    <w:p w:rsidR="00D90D07" w:rsidRPr="00E95AC3" w:rsidRDefault="00D90D07" w:rsidP="00ED6943">
      <w:pPr>
        <w:spacing w:line="257" w:lineRule="auto"/>
        <w:jc w:val="both"/>
        <w:rPr>
          <w:sz w:val="28"/>
          <w:szCs w:val="28"/>
        </w:rPr>
      </w:pPr>
    </w:p>
    <w:p w:rsidR="001C633A" w:rsidRPr="003A08F6" w:rsidRDefault="00C66EAD" w:rsidP="003A08F6">
      <w:pPr>
        <w:pStyle w:val="ae"/>
        <w:spacing w:after="0" w:line="257" w:lineRule="auto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4675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0EA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Ачинска         </w:t>
      </w:r>
      <w:r w:rsidRPr="003A0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0E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3A0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3A0EAE">
        <w:rPr>
          <w:sz w:val="28"/>
          <w:szCs w:val="28"/>
        </w:rPr>
        <w:t xml:space="preserve"> </w:t>
      </w:r>
      <w:r w:rsidR="000467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831D70">
        <w:rPr>
          <w:sz w:val="28"/>
          <w:szCs w:val="28"/>
        </w:rPr>
        <w:t xml:space="preserve">  </w:t>
      </w:r>
      <w:r w:rsidR="001128EB">
        <w:rPr>
          <w:sz w:val="28"/>
          <w:szCs w:val="28"/>
        </w:rPr>
        <w:t xml:space="preserve"> </w:t>
      </w:r>
      <w:r w:rsidR="00046757">
        <w:rPr>
          <w:sz w:val="28"/>
          <w:szCs w:val="28"/>
        </w:rPr>
        <w:t>А.Ю. Токарев</w:t>
      </w:r>
    </w:p>
    <w:p w:rsidR="001128EB" w:rsidRDefault="001128EB" w:rsidP="00B038CE">
      <w:pPr>
        <w:tabs>
          <w:tab w:val="left" w:pos="720"/>
        </w:tabs>
        <w:rPr>
          <w:sz w:val="22"/>
          <w:szCs w:val="22"/>
        </w:rPr>
      </w:pPr>
    </w:p>
    <w:p w:rsidR="009A7D71" w:rsidRDefault="009A7D71" w:rsidP="00B038CE">
      <w:pPr>
        <w:tabs>
          <w:tab w:val="left" w:pos="720"/>
        </w:tabs>
        <w:rPr>
          <w:sz w:val="22"/>
          <w:szCs w:val="22"/>
        </w:rPr>
      </w:pPr>
    </w:p>
    <w:p w:rsidR="00046757" w:rsidRDefault="00046757" w:rsidP="00B038CE">
      <w:pPr>
        <w:tabs>
          <w:tab w:val="left" w:pos="720"/>
        </w:tabs>
        <w:rPr>
          <w:sz w:val="22"/>
          <w:szCs w:val="22"/>
        </w:rPr>
      </w:pPr>
    </w:p>
    <w:p w:rsidR="006F76C9" w:rsidRDefault="006F76C9" w:rsidP="00B038CE">
      <w:pPr>
        <w:tabs>
          <w:tab w:val="left" w:pos="720"/>
        </w:tabs>
        <w:rPr>
          <w:sz w:val="22"/>
          <w:szCs w:val="22"/>
        </w:rPr>
      </w:pPr>
    </w:p>
    <w:p w:rsidR="006F76C9" w:rsidRDefault="006F76C9" w:rsidP="00B038CE">
      <w:pPr>
        <w:tabs>
          <w:tab w:val="left" w:pos="720"/>
        </w:tabs>
        <w:rPr>
          <w:sz w:val="22"/>
          <w:szCs w:val="22"/>
        </w:rPr>
      </w:pPr>
    </w:p>
    <w:p w:rsidR="006F76C9" w:rsidRDefault="006F76C9" w:rsidP="00B038CE">
      <w:pPr>
        <w:tabs>
          <w:tab w:val="left" w:pos="720"/>
        </w:tabs>
        <w:rPr>
          <w:sz w:val="22"/>
          <w:szCs w:val="22"/>
        </w:rPr>
      </w:pPr>
    </w:p>
    <w:p w:rsidR="00D90D07" w:rsidRDefault="00D90D07" w:rsidP="00B3097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90D07" w:rsidRDefault="00D90D07" w:rsidP="00B3097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30972" w:rsidRPr="00D90D07" w:rsidRDefault="00B30972" w:rsidP="00B3097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90D07">
        <w:rPr>
          <w:sz w:val="24"/>
          <w:szCs w:val="24"/>
        </w:rPr>
        <w:lastRenderedPageBreak/>
        <w:t>Приложение</w:t>
      </w:r>
    </w:p>
    <w:p w:rsidR="00B30972" w:rsidRDefault="00D90D07" w:rsidP="00B309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0D07">
        <w:rPr>
          <w:sz w:val="24"/>
          <w:szCs w:val="24"/>
        </w:rPr>
        <w:t>к п</w:t>
      </w:r>
      <w:r w:rsidR="00B30972" w:rsidRPr="00D90D07">
        <w:rPr>
          <w:sz w:val="24"/>
          <w:szCs w:val="24"/>
        </w:rPr>
        <w:t>остановлению</w:t>
      </w:r>
      <w:r w:rsidRPr="00D90D07">
        <w:rPr>
          <w:sz w:val="24"/>
          <w:szCs w:val="24"/>
        </w:rPr>
        <w:t xml:space="preserve"> администрации города Ачинска</w:t>
      </w:r>
    </w:p>
    <w:p w:rsidR="00AF085A" w:rsidRPr="00D90D07" w:rsidRDefault="00AF085A" w:rsidP="00B309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18.10.2021 № 299-п</w:t>
      </w:r>
    </w:p>
    <w:p w:rsidR="00B30972" w:rsidRDefault="00B30972" w:rsidP="0097472E">
      <w:pPr>
        <w:autoSpaceDE w:val="0"/>
        <w:autoSpaceDN w:val="0"/>
        <w:adjustRightInd w:val="0"/>
        <w:rPr>
          <w:sz w:val="22"/>
          <w:szCs w:val="22"/>
        </w:rPr>
      </w:pPr>
    </w:p>
    <w:p w:rsidR="00B30972" w:rsidRPr="005E20DC" w:rsidRDefault="00B30972" w:rsidP="00B309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МУНИЦИПАЛЬНАЯ ПРОГРАММА</w:t>
      </w:r>
    </w:p>
    <w:p w:rsidR="00A06ACE" w:rsidRPr="00607F37" w:rsidRDefault="003B0921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ФИЗИЧЕСКОЙ КУЛЬТУРЫ И СПОРТА</w:t>
      </w:r>
      <w:r w:rsidRPr="00607F37">
        <w:rPr>
          <w:b/>
          <w:sz w:val="26"/>
          <w:szCs w:val="26"/>
        </w:rPr>
        <w:t>»</w:t>
      </w:r>
    </w:p>
    <w:p w:rsidR="00A06ACE" w:rsidRPr="00607F37" w:rsidRDefault="00A06ACE" w:rsidP="00B3254A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1. ПАСПОРТ</w:t>
      </w:r>
      <w:r w:rsidR="00B3254A">
        <w:rPr>
          <w:b/>
          <w:sz w:val="26"/>
          <w:szCs w:val="26"/>
        </w:rPr>
        <w:t xml:space="preserve">   </w:t>
      </w:r>
      <w:r w:rsidRPr="00607F37">
        <w:rPr>
          <w:b/>
          <w:sz w:val="26"/>
          <w:szCs w:val="26"/>
        </w:rPr>
        <w:t>МУНИЦИПАЛЬНОЙ ПРОГРАММЫ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3"/>
        <w:gridCol w:w="6096"/>
      </w:tblGrid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3B0921" w:rsidP="003B09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  <w:r w:rsidR="00A06ACE" w:rsidRPr="00607F37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- </w:t>
            </w:r>
            <w:hyperlink r:id="rId17" w:history="1">
              <w:r w:rsidRPr="00607F37">
                <w:rPr>
                  <w:sz w:val="26"/>
                  <w:szCs w:val="26"/>
                </w:rPr>
                <w:t>ст. 179</w:t>
              </w:r>
            </w:hyperlink>
            <w:r w:rsidRPr="00607F37">
              <w:rPr>
                <w:sz w:val="26"/>
                <w:szCs w:val="26"/>
              </w:rPr>
              <w:t xml:space="preserve"> Бюджетного кодекса РФ;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- </w:t>
            </w:r>
            <w:hyperlink r:id="rId18" w:history="1">
              <w:r w:rsidR="00E2215D" w:rsidRPr="00607F37">
                <w:rPr>
                  <w:sz w:val="26"/>
                  <w:szCs w:val="26"/>
                </w:rPr>
                <w:t>п</w:t>
              </w:r>
              <w:r w:rsidRPr="00607F37">
                <w:rPr>
                  <w:sz w:val="26"/>
                  <w:szCs w:val="26"/>
                </w:rPr>
                <w:t>остановление</w:t>
              </w:r>
            </w:hyperlink>
            <w:r w:rsidRPr="00607F37">
              <w:rPr>
                <w:sz w:val="26"/>
                <w:szCs w:val="26"/>
              </w:rPr>
              <w:t xml:space="preserve"> </w:t>
            </w:r>
            <w:r w:rsidR="00E2215D" w:rsidRPr="00607F37">
              <w:rPr>
                <w:sz w:val="26"/>
                <w:szCs w:val="26"/>
              </w:rPr>
              <w:t>а</w:t>
            </w:r>
            <w:r w:rsidRPr="00607F37">
              <w:rPr>
                <w:sz w:val="26"/>
                <w:szCs w:val="26"/>
              </w:rPr>
              <w:t xml:space="preserve">дминистрации города Ачинска от 02.09.2013 </w:t>
            </w:r>
            <w:r w:rsidR="003B0921" w:rsidRPr="00607F37">
              <w:rPr>
                <w:sz w:val="26"/>
                <w:szCs w:val="26"/>
              </w:rPr>
              <w:t>№</w:t>
            </w:r>
            <w:r w:rsidRPr="00607F37">
              <w:rPr>
                <w:sz w:val="26"/>
                <w:szCs w:val="26"/>
              </w:rPr>
              <w:t xml:space="preserve"> 299-п </w:t>
            </w:r>
            <w:r w:rsidR="003B0921" w:rsidRPr="00607F37">
              <w:rPr>
                <w:sz w:val="26"/>
                <w:szCs w:val="26"/>
              </w:rPr>
              <w:t>«</w:t>
            </w:r>
            <w:r w:rsidRPr="00607F37">
              <w:rPr>
                <w:sz w:val="26"/>
                <w:szCs w:val="26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3B0921" w:rsidRPr="00607F37">
              <w:rPr>
                <w:sz w:val="26"/>
                <w:szCs w:val="26"/>
              </w:rPr>
              <w:t>»</w:t>
            </w:r>
            <w:r w:rsidRPr="00607F37">
              <w:rPr>
                <w:sz w:val="26"/>
                <w:szCs w:val="26"/>
              </w:rPr>
              <w:t>;</w:t>
            </w:r>
          </w:p>
          <w:p w:rsidR="00A06ACE" w:rsidRPr="00607F37" w:rsidRDefault="00A06ACE" w:rsidP="00E2215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- </w:t>
            </w:r>
            <w:r w:rsidR="00E2215D" w:rsidRPr="00607F37">
              <w:rPr>
                <w:sz w:val="26"/>
                <w:szCs w:val="26"/>
              </w:rPr>
              <w:t>р</w:t>
            </w:r>
            <w:r w:rsidRPr="00607F37">
              <w:rPr>
                <w:sz w:val="26"/>
                <w:szCs w:val="26"/>
              </w:rPr>
              <w:t xml:space="preserve">аспоряжение </w:t>
            </w:r>
            <w:r w:rsidR="00E2215D" w:rsidRPr="00607F37">
              <w:rPr>
                <w:sz w:val="26"/>
                <w:szCs w:val="26"/>
              </w:rPr>
              <w:t>а</w:t>
            </w:r>
            <w:r w:rsidRPr="00607F37">
              <w:rPr>
                <w:sz w:val="26"/>
                <w:szCs w:val="26"/>
              </w:rPr>
              <w:t xml:space="preserve">дминистрации города Ачинска от 12.12.2014 </w:t>
            </w:r>
            <w:r w:rsidR="003B0921" w:rsidRPr="00607F37">
              <w:rPr>
                <w:sz w:val="26"/>
                <w:szCs w:val="26"/>
              </w:rPr>
              <w:t>№</w:t>
            </w:r>
            <w:r w:rsidRPr="00607F37">
              <w:rPr>
                <w:sz w:val="26"/>
                <w:szCs w:val="26"/>
              </w:rPr>
              <w:t xml:space="preserve"> 4639-р </w:t>
            </w:r>
            <w:r w:rsidR="003B0921" w:rsidRPr="00607F37">
              <w:rPr>
                <w:sz w:val="26"/>
                <w:szCs w:val="26"/>
              </w:rPr>
              <w:t>«</w:t>
            </w:r>
            <w:r w:rsidRPr="00607F37">
              <w:rPr>
                <w:sz w:val="26"/>
                <w:szCs w:val="26"/>
              </w:rPr>
              <w:t>Об утверждении перечня муниципальных программ города Ачинска</w:t>
            </w:r>
            <w:r w:rsidR="003B0921"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 (отдел спорта и молодежной политики)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Соисполнители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 (отдел бухгалтерского учета и контроля)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1. </w:t>
            </w:r>
            <w:r w:rsidR="003B0921" w:rsidRPr="00607F37">
              <w:rPr>
                <w:sz w:val="26"/>
                <w:szCs w:val="26"/>
              </w:rPr>
              <w:t>«</w:t>
            </w:r>
            <w:hyperlink w:anchor="P1505" w:history="1">
              <w:r w:rsidRPr="00607F37">
                <w:rPr>
                  <w:sz w:val="26"/>
                  <w:szCs w:val="26"/>
                </w:rPr>
                <w:t>Развитие массовой физической</w:t>
              </w:r>
            </w:hyperlink>
            <w:r w:rsidRPr="00607F37">
              <w:rPr>
                <w:sz w:val="26"/>
                <w:szCs w:val="26"/>
              </w:rPr>
              <w:t xml:space="preserve"> культуры и спорта</w:t>
            </w:r>
            <w:r w:rsidR="003B0921" w:rsidRPr="00607F37">
              <w:rPr>
                <w:sz w:val="26"/>
                <w:szCs w:val="26"/>
              </w:rPr>
              <w:t>»</w:t>
            </w:r>
            <w:r w:rsidRPr="00607F37">
              <w:rPr>
                <w:sz w:val="26"/>
                <w:szCs w:val="26"/>
              </w:rPr>
              <w:t>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2. </w:t>
            </w:r>
            <w:r w:rsidR="003B0921" w:rsidRPr="00607F37">
              <w:rPr>
                <w:sz w:val="26"/>
                <w:szCs w:val="26"/>
              </w:rPr>
              <w:t>«</w:t>
            </w:r>
            <w:hyperlink w:anchor="P1853" w:history="1">
              <w:r w:rsidRPr="00607F37">
                <w:rPr>
                  <w:sz w:val="26"/>
                  <w:szCs w:val="26"/>
                </w:rPr>
                <w:t>Развитие системы</w:t>
              </w:r>
            </w:hyperlink>
            <w:r w:rsidRPr="00607F37">
              <w:rPr>
                <w:sz w:val="26"/>
                <w:szCs w:val="26"/>
              </w:rPr>
              <w:t xml:space="preserve"> подготовки спортивного резерва</w:t>
            </w:r>
            <w:r w:rsidR="003B0921" w:rsidRPr="00607F37">
              <w:rPr>
                <w:sz w:val="26"/>
                <w:szCs w:val="26"/>
              </w:rPr>
              <w:t>»</w:t>
            </w:r>
            <w:r w:rsidRPr="00607F37">
              <w:rPr>
                <w:sz w:val="26"/>
                <w:szCs w:val="26"/>
              </w:rPr>
              <w:t>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3.</w:t>
            </w:r>
            <w:r w:rsidR="003B0921" w:rsidRPr="00607F37">
              <w:rPr>
                <w:sz w:val="26"/>
                <w:szCs w:val="26"/>
              </w:rPr>
              <w:t xml:space="preserve"> «</w:t>
            </w:r>
            <w:hyperlink w:anchor="P2178" w:history="1">
              <w:r w:rsidRPr="00607F37">
                <w:rPr>
                  <w:sz w:val="26"/>
                  <w:szCs w:val="26"/>
                </w:rPr>
                <w:t>Обеспечение</w:t>
              </w:r>
            </w:hyperlink>
            <w:r w:rsidRPr="00607F37">
              <w:rPr>
                <w:sz w:val="26"/>
                <w:szCs w:val="26"/>
              </w:rPr>
              <w:t xml:space="preserve"> реализации муниципальной программы и прочие мероприятия</w:t>
            </w:r>
            <w:r w:rsidR="003B0921" w:rsidRPr="00607F37">
              <w:rPr>
                <w:sz w:val="26"/>
                <w:szCs w:val="26"/>
              </w:rPr>
              <w:t>»</w:t>
            </w:r>
            <w:r w:rsidRPr="00607F37">
              <w:rPr>
                <w:sz w:val="26"/>
                <w:szCs w:val="26"/>
              </w:rPr>
              <w:t>.</w:t>
            </w:r>
          </w:p>
          <w:p w:rsidR="00135D6E" w:rsidRPr="00607F37" w:rsidRDefault="00135D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4. </w:t>
            </w:r>
            <w:r w:rsidR="007F159B" w:rsidRPr="00607F37">
              <w:rPr>
                <w:sz w:val="26"/>
                <w:szCs w:val="26"/>
              </w:rPr>
              <w:t>«Развитие адаптивной физической культуры</w:t>
            </w:r>
            <w:r w:rsidR="00225140">
              <w:rPr>
                <w:sz w:val="26"/>
                <w:szCs w:val="26"/>
              </w:rPr>
              <w:t xml:space="preserve"> и спорта</w:t>
            </w:r>
            <w:r w:rsidR="007F159B" w:rsidRPr="00607F37">
              <w:rPr>
                <w:sz w:val="26"/>
                <w:szCs w:val="26"/>
              </w:rPr>
              <w:t>».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Отдельные мероприятия Программой не реализуются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F97A8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</w:t>
            </w:r>
            <w:r w:rsidR="00F97A85">
              <w:rPr>
                <w:sz w:val="26"/>
                <w:szCs w:val="26"/>
              </w:rPr>
              <w:t>и</w:t>
            </w:r>
            <w:r w:rsidRPr="00607F37">
              <w:rPr>
                <w:sz w:val="26"/>
                <w:szCs w:val="26"/>
              </w:rPr>
              <w:t xml:space="preserve">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Создание условий для развития физической культуры и спорта в городе Ачинске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Задачи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 Обеспечение развития массовой физической культуры и спорта в городе Ачинске.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2. Обеспечение </w:t>
            </w:r>
            <w:r w:rsidR="00583E9D" w:rsidRPr="00607F37">
              <w:rPr>
                <w:sz w:val="26"/>
                <w:szCs w:val="26"/>
              </w:rPr>
              <w:t xml:space="preserve">условий для подготовки </w:t>
            </w:r>
            <w:r w:rsidRPr="00607F37">
              <w:rPr>
                <w:sz w:val="26"/>
                <w:szCs w:val="26"/>
              </w:rPr>
              <w:t xml:space="preserve"> спортивного резерва</w:t>
            </w:r>
            <w:r w:rsidR="00583E9D" w:rsidRPr="00607F37">
              <w:rPr>
                <w:sz w:val="26"/>
                <w:szCs w:val="26"/>
              </w:rPr>
              <w:t xml:space="preserve"> в муниципальных спортивных учреждениях </w:t>
            </w:r>
            <w:r w:rsidRPr="00607F37">
              <w:rPr>
                <w:sz w:val="26"/>
                <w:szCs w:val="26"/>
              </w:rPr>
              <w:t>для участия в соревнованиях различного уровня.</w:t>
            </w:r>
          </w:p>
          <w:p w:rsidR="00A06ACE" w:rsidRPr="00607F37" w:rsidRDefault="00A06ACE" w:rsidP="009519C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3.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  <w:r w:rsidR="007F159B" w:rsidRPr="00607F37">
              <w:rPr>
                <w:sz w:val="26"/>
                <w:szCs w:val="26"/>
              </w:rPr>
              <w:t>.</w:t>
            </w:r>
          </w:p>
          <w:p w:rsidR="007F159B" w:rsidRPr="00607F37" w:rsidRDefault="007F159B" w:rsidP="007F159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4. </w:t>
            </w:r>
            <w:r w:rsidRPr="00607F37">
              <w:rPr>
                <w:rFonts w:eastAsia="Calibri"/>
                <w:sz w:val="26"/>
                <w:szCs w:val="26"/>
              </w:rPr>
              <w:t xml:space="preserve">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59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926" w:type="dxa"/>
          </w:tcPr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1. Единовременная пропускная способность спортивных сооружений города Ачинска.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2. Численность населения города Ачинска, систематически занимающегося физической культурой и спортом.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3. Численность детей, занимающихся физкультурой и спортом в учреждениях физкультурно-спортивной направленности.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4. Количество спортсменов города Ачинска ставшими кандидатами в члены сборных команд Красноярского края.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5. Количество специалистов, обучающихся на курсах повышения квалификации и семинарах.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6. Количество спортивных сооружений в городе Ачинске.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sz w:val="25"/>
                <w:szCs w:val="25"/>
              </w:rPr>
              <w:t>7.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rFonts w:eastAsia="Calibri"/>
                <w:sz w:val="25"/>
                <w:szCs w:val="25"/>
                <w:lang w:eastAsia="en-US"/>
              </w:rPr>
            </w:pPr>
            <w:r w:rsidRPr="008540B2">
              <w:rPr>
                <w:sz w:val="25"/>
                <w:szCs w:val="25"/>
              </w:rPr>
              <w:t xml:space="preserve">8. </w:t>
            </w:r>
            <w:r w:rsidRPr="008540B2">
              <w:rPr>
                <w:rFonts w:eastAsia="Calibri"/>
                <w:sz w:val="25"/>
                <w:szCs w:val="25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8540B2">
              <w:rPr>
                <w:sz w:val="25"/>
                <w:szCs w:val="25"/>
              </w:rPr>
              <w:t>в общей численности указанной категории населения</w:t>
            </w:r>
            <w:r w:rsidRPr="008540B2">
              <w:rPr>
                <w:rFonts w:eastAsia="Calibri"/>
                <w:sz w:val="25"/>
                <w:szCs w:val="25"/>
                <w:lang w:eastAsia="en-US"/>
              </w:rPr>
              <w:t>.</w:t>
            </w:r>
          </w:p>
          <w:p w:rsidR="00A97CBF" w:rsidRPr="008540B2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8540B2">
              <w:rPr>
                <w:rFonts w:eastAsia="Calibri"/>
                <w:sz w:val="25"/>
                <w:szCs w:val="25"/>
                <w:lang w:eastAsia="en-US"/>
              </w:rPr>
              <w:t xml:space="preserve">9. </w:t>
            </w:r>
            <w:r w:rsidRPr="008540B2">
              <w:rPr>
                <w:rFonts w:eastAsia="Calibri"/>
                <w:sz w:val="25"/>
                <w:szCs w:val="25"/>
              </w:rPr>
              <w:t>Количество проведенных спортивно-массовых мероприятий для инвалидов.</w:t>
            </w:r>
          </w:p>
          <w:p w:rsidR="00A06ACE" w:rsidRPr="008540B2" w:rsidRDefault="000069F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hyperlink w:anchor="P332" w:history="1">
              <w:r w:rsidR="00A97CBF" w:rsidRPr="008540B2">
                <w:rPr>
                  <w:sz w:val="25"/>
                  <w:szCs w:val="25"/>
                </w:rPr>
                <w:t>Приложение № 1</w:t>
              </w:r>
            </w:hyperlink>
            <w:r w:rsidR="00A97CBF" w:rsidRPr="008540B2">
              <w:rPr>
                <w:sz w:val="25"/>
                <w:szCs w:val="25"/>
              </w:rPr>
              <w:t xml:space="preserve"> к паспорту муниципальной программы города Ачинска</w:t>
            </w:r>
          </w:p>
        </w:tc>
      </w:tr>
      <w:tr w:rsidR="00A06ACE" w:rsidRPr="00607F37" w:rsidTr="00D90D07">
        <w:tblPrEx>
          <w:tblBorders>
            <w:insideH w:val="nil"/>
          </w:tblBorders>
        </w:tblPrEx>
        <w:trPr>
          <w:jc w:val="center"/>
        </w:trPr>
        <w:tc>
          <w:tcPr>
            <w:tcW w:w="3288" w:type="dxa"/>
            <w:tcBorders>
              <w:top w:val="nil"/>
              <w:bottom w:val="nil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26" w:type="dxa"/>
            <w:tcBorders>
              <w:top w:val="nil"/>
              <w:bottom w:val="nil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Общий объем финансирования муниципальной программы составляет всего </w:t>
            </w:r>
            <w:r w:rsidR="00CF2E46">
              <w:rPr>
                <w:sz w:val="26"/>
                <w:szCs w:val="26"/>
              </w:rPr>
              <w:t>2 </w:t>
            </w:r>
            <w:r w:rsidR="006F76C9">
              <w:rPr>
                <w:sz w:val="26"/>
                <w:szCs w:val="26"/>
              </w:rPr>
              <w:t xml:space="preserve"> </w:t>
            </w:r>
            <w:r w:rsidR="0088276D">
              <w:rPr>
                <w:sz w:val="26"/>
                <w:szCs w:val="26"/>
              </w:rPr>
              <w:t>0</w:t>
            </w:r>
            <w:r w:rsidR="00813894">
              <w:rPr>
                <w:sz w:val="26"/>
                <w:szCs w:val="26"/>
              </w:rPr>
              <w:t>04</w:t>
            </w:r>
            <w:r w:rsidR="0088276D">
              <w:rPr>
                <w:sz w:val="26"/>
                <w:szCs w:val="26"/>
              </w:rPr>
              <w:t xml:space="preserve"> 821</w:t>
            </w:r>
            <w:r w:rsidR="00CF2E46">
              <w:rPr>
                <w:sz w:val="26"/>
                <w:szCs w:val="26"/>
              </w:rPr>
              <w:t>,0</w:t>
            </w:r>
            <w:r w:rsidR="004447B6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145</w:t>
            </w:r>
            <w:r w:rsidR="0095500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143,8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160</w:t>
            </w:r>
            <w:r w:rsidR="0095500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853,0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167</w:t>
            </w:r>
            <w:r w:rsidR="0095500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060,1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EE03B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15</w:t>
            </w:r>
            <w:r w:rsidR="00EE03B9" w:rsidRPr="00607F37">
              <w:rPr>
                <w:sz w:val="26"/>
                <w:szCs w:val="26"/>
              </w:rPr>
              <w:t>9</w:t>
            </w:r>
            <w:r w:rsidR="0095500B" w:rsidRPr="00607F37">
              <w:rPr>
                <w:sz w:val="26"/>
                <w:szCs w:val="26"/>
              </w:rPr>
              <w:t xml:space="preserve"> </w:t>
            </w:r>
            <w:r w:rsidR="00EE03B9" w:rsidRPr="00607F37">
              <w:rPr>
                <w:sz w:val="26"/>
                <w:szCs w:val="26"/>
              </w:rPr>
              <w:t>827,8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EE03B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EE03B9" w:rsidRPr="00607F37">
              <w:rPr>
                <w:sz w:val="26"/>
                <w:szCs w:val="26"/>
              </w:rPr>
              <w:t>1</w:t>
            </w:r>
            <w:r w:rsidR="00603018">
              <w:rPr>
                <w:sz w:val="26"/>
                <w:szCs w:val="26"/>
              </w:rPr>
              <w:t>71 445,2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4E5D17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95500B" w:rsidRPr="00607F37">
              <w:rPr>
                <w:sz w:val="26"/>
                <w:szCs w:val="26"/>
              </w:rPr>
              <w:t>1</w:t>
            </w:r>
            <w:r w:rsidR="00E96ED8">
              <w:rPr>
                <w:sz w:val="26"/>
                <w:szCs w:val="26"/>
              </w:rPr>
              <w:t>96 649</w:t>
            </w:r>
            <w:r w:rsidR="005537ED">
              <w:rPr>
                <w:sz w:val="26"/>
                <w:szCs w:val="26"/>
              </w:rPr>
              <w:t>,</w:t>
            </w:r>
            <w:r w:rsidR="00E96ED8">
              <w:rPr>
                <w:sz w:val="26"/>
                <w:szCs w:val="26"/>
              </w:rPr>
              <w:t>0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2020 год </w:t>
            </w:r>
            <w:r w:rsidR="004E5D17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88276D">
              <w:rPr>
                <w:sz w:val="26"/>
                <w:szCs w:val="26"/>
              </w:rPr>
              <w:t>195 020,5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E47398" w:rsidRPr="006F76C9" w:rsidRDefault="00EE03B9" w:rsidP="006F76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F37">
              <w:rPr>
                <w:sz w:val="26"/>
                <w:szCs w:val="26"/>
              </w:rPr>
              <w:t xml:space="preserve">2021 </w:t>
            </w:r>
            <w:r w:rsidR="002F5986" w:rsidRPr="00607F37">
              <w:rPr>
                <w:sz w:val="26"/>
                <w:szCs w:val="26"/>
              </w:rPr>
              <w:t xml:space="preserve">год – </w:t>
            </w:r>
            <w:r w:rsidR="006F76C9" w:rsidRPr="006F76C9">
              <w:rPr>
                <w:sz w:val="24"/>
                <w:szCs w:val="24"/>
              </w:rPr>
              <w:t>207</w:t>
            </w:r>
            <w:r w:rsidR="006F76C9">
              <w:rPr>
                <w:sz w:val="24"/>
                <w:szCs w:val="24"/>
              </w:rPr>
              <w:t xml:space="preserve"> </w:t>
            </w:r>
            <w:r w:rsidR="006F76C9" w:rsidRPr="006F76C9">
              <w:rPr>
                <w:sz w:val="24"/>
                <w:szCs w:val="24"/>
              </w:rPr>
              <w:t>466,6</w:t>
            </w:r>
            <w:r w:rsidR="006F76C9">
              <w:rPr>
                <w:sz w:val="22"/>
                <w:szCs w:val="22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</w:t>
            </w:r>
            <w:r w:rsidR="00E47398">
              <w:rPr>
                <w:sz w:val="26"/>
                <w:szCs w:val="26"/>
              </w:rPr>
              <w:t>;</w:t>
            </w:r>
          </w:p>
          <w:p w:rsidR="00EE03B9" w:rsidRDefault="00E4739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</w:t>
            </w:r>
            <w:r w:rsidRPr="00607F37">
              <w:rPr>
                <w:sz w:val="26"/>
                <w:szCs w:val="26"/>
              </w:rPr>
              <w:t xml:space="preserve">– </w:t>
            </w:r>
            <w:r w:rsidR="006D0B02">
              <w:rPr>
                <w:sz w:val="26"/>
                <w:szCs w:val="26"/>
              </w:rPr>
              <w:t>200 433,9</w:t>
            </w:r>
            <w:r w:rsidR="005537E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</w:t>
            </w:r>
            <w:r w:rsidR="00536324">
              <w:rPr>
                <w:sz w:val="26"/>
                <w:szCs w:val="26"/>
              </w:rPr>
              <w:t>;</w:t>
            </w:r>
          </w:p>
          <w:p w:rsidR="000309F2" w:rsidRDefault="000309F2" w:rsidP="000309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</w:t>
            </w:r>
            <w:r w:rsidRPr="00607F37">
              <w:rPr>
                <w:sz w:val="26"/>
                <w:szCs w:val="26"/>
              </w:rPr>
              <w:t xml:space="preserve">– </w:t>
            </w:r>
            <w:r w:rsidR="006D0B02">
              <w:rPr>
                <w:sz w:val="26"/>
                <w:szCs w:val="26"/>
              </w:rPr>
              <w:t>200 433,9</w:t>
            </w:r>
            <w:r w:rsidR="00E96ED8">
              <w:rPr>
                <w:sz w:val="26"/>
                <w:szCs w:val="26"/>
              </w:rPr>
              <w:t xml:space="preserve"> т</w:t>
            </w:r>
            <w:r w:rsidRPr="00607F37">
              <w:rPr>
                <w:sz w:val="26"/>
                <w:szCs w:val="26"/>
              </w:rPr>
              <w:t>ыс. рублей</w:t>
            </w:r>
            <w:r>
              <w:rPr>
                <w:sz w:val="26"/>
                <w:szCs w:val="26"/>
              </w:rPr>
              <w:t>;</w:t>
            </w:r>
          </w:p>
          <w:p w:rsidR="00BF213A" w:rsidRDefault="00BF213A" w:rsidP="000309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F2E46">
              <w:rPr>
                <w:sz w:val="26"/>
                <w:szCs w:val="26"/>
              </w:rPr>
              <w:t>200 487,2</w:t>
            </w:r>
            <w:r>
              <w:rPr>
                <w:sz w:val="26"/>
                <w:szCs w:val="26"/>
              </w:rPr>
              <w:t xml:space="preserve"> тыс. рублей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бюджета города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D0B02">
              <w:rPr>
                <w:sz w:val="26"/>
                <w:szCs w:val="26"/>
              </w:rPr>
              <w:t>1 791</w:t>
            </w:r>
            <w:r w:rsidR="0088276D">
              <w:rPr>
                <w:sz w:val="26"/>
                <w:szCs w:val="26"/>
              </w:rPr>
              <w:t> 397,2</w:t>
            </w:r>
            <w:r w:rsidRPr="00607F3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год</w:t>
            </w:r>
            <w:r w:rsidR="00D73E51" w:rsidRPr="00607F37">
              <w:rPr>
                <w:sz w:val="26"/>
                <w:szCs w:val="26"/>
              </w:rPr>
              <w:t xml:space="preserve"> –</w:t>
            </w:r>
            <w:r w:rsidRPr="00607F37">
              <w:rPr>
                <w:sz w:val="26"/>
                <w:szCs w:val="26"/>
              </w:rPr>
              <w:t xml:space="preserve"> 128</w:t>
            </w:r>
            <w:r w:rsidR="009E6390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624,7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142</w:t>
            </w:r>
            <w:r w:rsidR="009E6390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312,3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2016 год</w:t>
            </w:r>
            <w:r w:rsidR="00D73E51" w:rsidRPr="00607F37">
              <w:rPr>
                <w:sz w:val="26"/>
                <w:szCs w:val="26"/>
              </w:rPr>
              <w:t xml:space="preserve"> – </w:t>
            </w:r>
            <w:r w:rsidRPr="00607F37">
              <w:rPr>
                <w:sz w:val="26"/>
                <w:szCs w:val="26"/>
              </w:rPr>
              <w:t>152</w:t>
            </w:r>
            <w:r w:rsidR="009E6390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837,6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13</w:t>
            </w:r>
            <w:r w:rsidR="00D73E51" w:rsidRPr="00607F37">
              <w:rPr>
                <w:sz w:val="26"/>
                <w:szCs w:val="26"/>
              </w:rPr>
              <w:t>8</w:t>
            </w:r>
            <w:r w:rsidR="009E6390" w:rsidRPr="00607F37">
              <w:rPr>
                <w:sz w:val="26"/>
                <w:szCs w:val="26"/>
              </w:rPr>
              <w:t xml:space="preserve"> </w:t>
            </w:r>
            <w:r w:rsidR="00D73E51" w:rsidRPr="00607F37">
              <w:rPr>
                <w:sz w:val="26"/>
                <w:szCs w:val="26"/>
              </w:rPr>
              <w:t>067,9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="00052B19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1</w:t>
            </w:r>
            <w:r w:rsidR="00052B19">
              <w:rPr>
                <w:sz w:val="26"/>
                <w:szCs w:val="26"/>
              </w:rPr>
              <w:t>43 178,0</w:t>
            </w:r>
            <w:r w:rsidRPr="00607F37">
              <w:rPr>
                <w:sz w:val="26"/>
                <w:szCs w:val="26"/>
              </w:rPr>
              <w:t xml:space="preserve"> </w:t>
            </w:r>
            <w:r w:rsidR="00D77F1F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</w:t>
            </w:r>
            <w:r w:rsidR="009D728D">
              <w:rPr>
                <w:sz w:val="26"/>
                <w:szCs w:val="26"/>
              </w:rPr>
              <w:t>55 329,8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D73E51" w:rsidRPr="00607F37">
              <w:rPr>
                <w:sz w:val="26"/>
                <w:szCs w:val="26"/>
              </w:rPr>
              <w:t>1</w:t>
            </w:r>
            <w:r w:rsidR="009A23D1">
              <w:rPr>
                <w:sz w:val="26"/>
                <w:szCs w:val="26"/>
              </w:rPr>
              <w:t>7</w:t>
            </w:r>
            <w:r w:rsidR="009D728D">
              <w:rPr>
                <w:sz w:val="26"/>
                <w:szCs w:val="26"/>
              </w:rPr>
              <w:t>3</w:t>
            </w:r>
            <w:r w:rsidR="0088276D">
              <w:rPr>
                <w:sz w:val="26"/>
                <w:szCs w:val="26"/>
              </w:rPr>
              <w:t> 678,9</w:t>
            </w:r>
            <w:r w:rsidRPr="00607F37">
              <w:rPr>
                <w:sz w:val="26"/>
                <w:szCs w:val="26"/>
              </w:rPr>
              <w:t>тыс. рублей;</w:t>
            </w:r>
          </w:p>
          <w:p w:rsidR="004E5D17" w:rsidRPr="006F76C9" w:rsidRDefault="004E5D17" w:rsidP="006F7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F37">
              <w:rPr>
                <w:sz w:val="26"/>
                <w:szCs w:val="26"/>
              </w:rPr>
              <w:t xml:space="preserve">2021 год </w:t>
            </w:r>
            <w:r w:rsidR="00D73E5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F76C9" w:rsidRPr="006F76C9">
              <w:rPr>
                <w:sz w:val="24"/>
                <w:szCs w:val="24"/>
              </w:rPr>
              <w:t>184</w:t>
            </w:r>
            <w:r w:rsidR="006F76C9">
              <w:rPr>
                <w:sz w:val="24"/>
                <w:szCs w:val="24"/>
              </w:rPr>
              <w:t xml:space="preserve"> </w:t>
            </w:r>
            <w:r w:rsidR="006F76C9" w:rsidRPr="006F76C9">
              <w:rPr>
                <w:sz w:val="24"/>
                <w:szCs w:val="24"/>
              </w:rPr>
              <w:t>243,6</w:t>
            </w:r>
            <w:r w:rsidR="006F76C9">
              <w:rPr>
                <w:sz w:val="24"/>
                <w:szCs w:val="24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</w:t>
            </w:r>
            <w:r w:rsidR="00E47398">
              <w:rPr>
                <w:sz w:val="26"/>
                <w:szCs w:val="26"/>
              </w:rPr>
              <w:t>;</w:t>
            </w:r>
          </w:p>
          <w:p w:rsidR="00E47398" w:rsidRDefault="00E47398" w:rsidP="004E5D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– </w:t>
            </w:r>
            <w:r w:rsidR="006D0B02">
              <w:rPr>
                <w:sz w:val="26"/>
                <w:szCs w:val="26"/>
              </w:rPr>
              <w:t>191 023,7</w:t>
            </w:r>
            <w:r w:rsidR="003F763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</w:t>
            </w:r>
            <w:r w:rsidR="00536324">
              <w:rPr>
                <w:sz w:val="26"/>
                <w:szCs w:val="26"/>
              </w:rPr>
              <w:t>;</w:t>
            </w:r>
          </w:p>
          <w:p w:rsidR="00421970" w:rsidRDefault="00421970" w:rsidP="004E5D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 w:rsidR="006D0B02">
              <w:rPr>
                <w:sz w:val="26"/>
                <w:szCs w:val="26"/>
              </w:rPr>
              <w:t>191 023,7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BF213A" w:rsidRPr="00607F37" w:rsidRDefault="00BF213A" w:rsidP="004E5D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6D0B02">
              <w:rPr>
                <w:sz w:val="26"/>
                <w:szCs w:val="26"/>
              </w:rPr>
              <w:t>191 077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A06ACE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 счет сре</w:t>
            </w:r>
            <w:proofErr w:type="gramStart"/>
            <w:r w:rsidRPr="00607F37">
              <w:rPr>
                <w:sz w:val="26"/>
                <w:szCs w:val="26"/>
              </w:rPr>
              <w:t>дств кр</w:t>
            </w:r>
            <w:proofErr w:type="gramEnd"/>
            <w:r w:rsidRPr="00607F37">
              <w:rPr>
                <w:sz w:val="26"/>
                <w:szCs w:val="26"/>
              </w:rPr>
              <w:t xml:space="preserve">аевого </w:t>
            </w:r>
            <w:r w:rsidRPr="00692487">
              <w:rPr>
                <w:sz w:val="26"/>
                <w:szCs w:val="26"/>
              </w:rPr>
              <w:t xml:space="preserve">бюджета </w:t>
            </w:r>
            <w:r w:rsidR="001B2690" w:rsidRPr="00692487">
              <w:rPr>
                <w:sz w:val="26"/>
                <w:szCs w:val="26"/>
              </w:rPr>
              <w:t>–</w:t>
            </w:r>
            <w:r w:rsidRPr="00692487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>103 077,2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тыс</w:t>
            </w:r>
            <w:r w:rsidRPr="00607F37">
              <w:rPr>
                <w:sz w:val="26"/>
                <w:szCs w:val="26"/>
              </w:rPr>
              <w:t>. рублей, в том числе по годам: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2014 год – 6 709,3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2015 год – 8 670,8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2016 год – 4 272,0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2017 год – 6 914,9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2018 год – 18 857,0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2019 год – 31 909,0 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 xml:space="preserve">2020 год – </w:t>
            </w:r>
            <w:r w:rsidR="0088276D">
              <w:rPr>
                <w:sz w:val="26"/>
                <w:szCs w:val="26"/>
              </w:rPr>
              <w:t>11 931,4</w:t>
            </w:r>
            <w:r w:rsidRPr="00692487">
              <w:rPr>
                <w:sz w:val="26"/>
                <w:szCs w:val="26"/>
              </w:rPr>
              <w:t xml:space="preserve"> тыс. рублей;</w:t>
            </w:r>
          </w:p>
          <w:p w:rsidR="00692487" w:rsidRPr="00692487" w:rsidRDefault="00692487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 xml:space="preserve">2021 год – </w:t>
            </w:r>
            <w:r w:rsidR="006F76C9">
              <w:rPr>
                <w:sz w:val="26"/>
                <w:szCs w:val="26"/>
              </w:rPr>
              <w:t xml:space="preserve">13 812,8 </w:t>
            </w:r>
            <w:r w:rsidRPr="00692487">
              <w:rPr>
                <w:sz w:val="26"/>
                <w:szCs w:val="26"/>
              </w:rPr>
              <w:t>тыс. рублей;</w:t>
            </w:r>
          </w:p>
          <w:p w:rsidR="00692487" w:rsidRPr="00692487" w:rsidRDefault="00692487" w:rsidP="006924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92487">
              <w:rPr>
                <w:sz w:val="26"/>
                <w:szCs w:val="26"/>
              </w:rPr>
              <w:t>2022 год – 0,0 тыс. рублей;</w:t>
            </w:r>
          </w:p>
          <w:p w:rsidR="00FF18C8" w:rsidRDefault="00FF18C8" w:rsidP="004E5D1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 w:rsidR="00CF2E46">
              <w:rPr>
                <w:sz w:val="26"/>
                <w:szCs w:val="26"/>
              </w:rPr>
              <w:t>;</w:t>
            </w:r>
          </w:p>
          <w:p w:rsidR="00CF2E46" w:rsidRDefault="00CF2E46" w:rsidP="00CF2E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федерального бюджета </w:t>
            </w:r>
            <w:r w:rsidR="001B2690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5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198,1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1B2690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1B2690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1B2690" w:rsidRPr="00607F37">
              <w:rPr>
                <w:sz w:val="26"/>
                <w:szCs w:val="26"/>
              </w:rPr>
              <w:t>–</w:t>
            </w:r>
            <w:r w:rsidR="0086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5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198,1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="0086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="0086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="0086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0,0 тыс. рублей;</w:t>
            </w:r>
          </w:p>
          <w:p w:rsidR="001D654C" w:rsidRDefault="001D654C" w:rsidP="001D654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2021 год – 0,0 тыс. рублей</w:t>
            </w:r>
            <w:r w:rsidR="00E47398">
              <w:rPr>
                <w:sz w:val="26"/>
                <w:szCs w:val="26"/>
              </w:rPr>
              <w:t>;</w:t>
            </w:r>
          </w:p>
          <w:p w:rsidR="00E47398" w:rsidRDefault="00E47398" w:rsidP="00E47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– 0,0 тыс. рублей</w:t>
            </w:r>
            <w:r w:rsidR="00536324">
              <w:rPr>
                <w:sz w:val="26"/>
                <w:szCs w:val="26"/>
              </w:rPr>
              <w:t>;</w:t>
            </w:r>
          </w:p>
          <w:p w:rsidR="00FF18C8" w:rsidRDefault="00FF18C8" w:rsidP="00FF18C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0,0 тыс. рублей</w:t>
            </w:r>
            <w:r>
              <w:rPr>
                <w:sz w:val="26"/>
                <w:szCs w:val="26"/>
              </w:rPr>
              <w:t>;</w:t>
            </w:r>
          </w:p>
          <w:p w:rsidR="00CF2E46" w:rsidRDefault="00CF2E46" w:rsidP="00CF2E4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внебюджетных источников </w:t>
            </w:r>
            <w:r w:rsidR="00A02284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CF2E46">
              <w:rPr>
                <w:sz w:val="26"/>
                <w:szCs w:val="26"/>
              </w:rPr>
              <w:t xml:space="preserve">105 148,5 </w:t>
            </w:r>
            <w:r w:rsidRPr="00607F3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809,8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2015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869,9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C26A64" w:rsidRPr="00607F37">
              <w:rPr>
                <w:sz w:val="26"/>
                <w:szCs w:val="26"/>
              </w:rPr>
              <w:t>–</w:t>
            </w:r>
            <w:r w:rsidR="0086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950,5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0C593B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646,9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0C593B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410,2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0C593B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410,2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0C593B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0C593B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410,2 тыс. рублей</w:t>
            </w:r>
            <w:r w:rsidR="00C26A64" w:rsidRPr="00607F37">
              <w:rPr>
                <w:sz w:val="26"/>
                <w:szCs w:val="26"/>
              </w:rPr>
              <w:t>;</w:t>
            </w:r>
          </w:p>
          <w:p w:rsidR="00E47398" w:rsidRDefault="00C26A64" w:rsidP="00C26A6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2021 год </w:t>
            </w:r>
            <w:r w:rsidR="00CF2A0D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9</w:t>
            </w:r>
            <w:r w:rsidR="00CF2A0D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410,2 тыс. рублей</w:t>
            </w:r>
            <w:r w:rsidR="00E47398">
              <w:rPr>
                <w:sz w:val="26"/>
                <w:szCs w:val="26"/>
              </w:rPr>
              <w:t>;</w:t>
            </w:r>
          </w:p>
          <w:p w:rsidR="000309F2" w:rsidRDefault="00E47398" w:rsidP="00E47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– 9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410,2 тыс. рублей</w:t>
            </w:r>
            <w:r w:rsidR="000309F2">
              <w:rPr>
                <w:sz w:val="26"/>
                <w:szCs w:val="26"/>
              </w:rPr>
              <w:t>;</w:t>
            </w:r>
          </w:p>
          <w:p w:rsidR="00C26A64" w:rsidRDefault="000309F2" w:rsidP="00FF18C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</w:t>
            </w:r>
            <w:r w:rsidRPr="00607F3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9 410,2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 w:rsidR="00CF2E46">
              <w:rPr>
                <w:sz w:val="26"/>
                <w:szCs w:val="26"/>
              </w:rPr>
              <w:t>;</w:t>
            </w:r>
          </w:p>
          <w:p w:rsidR="00CF2E46" w:rsidRPr="00607F37" w:rsidRDefault="00CF2E46" w:rsidP="00FF18C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- 9 410,2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</w:tc>
      </w:tr>
      <w:tr w:rsidR="00A06ACE" w:rsidRPr="00607F37" w:rsidTr="00D90D07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926" w:type="dxa"/>
          </w:tcPr>
          <w:p w:rsidR="00A06ACE" w:rsidRPr="00607F37" w:rsidRDefault="007D4C46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Не предусмотрено.</w:t>
            </w:r>
          </w:p>
        </w:tc>
      </w:tr>
    </w:tbl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5537F6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2. ХАРАКТЕРИСТИКА ТЕКУЩЕГО СОСТОЯНИЯ СФЕРЫ ФИЗИЧЕСКОЙ</w:t>
      </w:r>
      <w:r w:rsidR="00F66254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КУЛЬТУРЫ И СПОРТА С УКАЗАНИЕМ ОСНОВНЫХ ПОКАЗАТЕЛЕЙ</w:t>
      </w:r>
      <w:r w:rsidR="00F66254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СОЦИАЛЬНО-ЭКОНОМИЧЕСКОГО РАЗВИТИЯ ГОРОДА АЧИНСКА И АНАЛИЗ</w:t>
      </w:r>
      <w:r w:rsidR="00F66254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СОЦИАЛЬНЫХ, ФИНАНСОВО-ЭКОНОМИЧЕСКИХ И ПРОЧИХ РИСКОВ</w:t>
      </w:r>
      <w:r w:rsidR="005537F6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РЕАЛИЗАЦИИ МУНИЦИПАЛЬНОЙ ПРОГРАММЫ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F52C1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</w:t>
      </w:r>
      <w:r w:rsidR="00A06ACE" w:rsidRPr="00607F37">
        <w:rPr>
          <w:sz w:val="26"/>
          <w:szCs w:val="26"/>
        </w:rP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A06ACE" w:rsidRPr="00607F37" w:rsidRDefault="00F52C1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По состоянию на 01.01.20</w:t>
      </w:r>
      <w:r w:rsidR="00DB3783">
        <w:rPr>
          <w:sz w:val="26"/>
          <w:szCs w:val="26"/>
        </w:rPr>
        <w:t>20</w:t>
      </w:r>
      <w:r w:rsidR="00A06ACE" w:rsidRPr="00607F37">
        <w:rPr>
          <w:sz w:val="26"/>
          <w:szCs w:val="26"/>
        </w:rPr>
        <w:t xml:space="preserve"> в городе Ачинске </w:t>
      </w:r>
      <w:r w:rsidR="00A06ACE" w:rsidRPr="001C2BC9">
        <w:rPr>
          <w:sz w:val="26"/>
          <w:szCs w:val="26"/>
        </w:rPr>
        <w:t>проживает 106</w:t>
      </w:r>
      <w:r w:rsidR="00B652B9" w:rsidRPr="001C2BC9">
        <w:rPr>
          <w:sz w:val="26"/>
          <w:szCs w:val="26"/>
        </w:rPr>
        <w:t xml:space="preserve"> </w:t>
      </w:r>
      <w:r w:rsidR="001C2BC9" w:rsidRPr="001C2BC9">
        <w:rPr>
          <w:sz w:val="26"/>
          <w:szCs w:val="26"/>
        </w:rPr>
        <w:t>856</w:t>
      </w:r>
      <w:r w:rsidR="00A06ACE" w:rsidRPr="001C2BC9">
        <w:rPr>
          <w:sz w:val="26"/>
          <w:szCs w:val="26"/>
        </w:rPr>
        <w:t xml:space="preserve"> человек. Доля граждан, систематически занимающихся физической культурой и спортом, составляет </w:t>
      </w:r>
      <w:r w:rsidR="000B31C4" w:rsidRPr="001C2BC9">
        <w:rPr>
          <w:sz w:val="26"/>
          <w:szCs w:val="26"/>
        </w:rPr>
        <w:t>4</w:t>
      </w:r>
      <w:r w:rsidR="001C2BC9">
        <w:rPr>
          <w:sz w:val="26"/>
          <w:szCs w:val="26"/>
        </w:rPr>
        <w:t>5</w:t>
      </w:r>
      <w:r w:rsidR="000B31C4" w:rsidRPr="001C2BC9">
        <w:rPr>
          <w:sz w:val="26"/>
          <w:szCs w:val="26"/>
        </w:rPr>
        <w:t>,</w:t>
      </w:r>
      <w:r w:rsidR="001C2BC9">
        <w:rPr>
          <w:sz w:val="26"/>
          <w:szCs w:val="26"/>
        </w:rPr>
        <w:t>43</w:t>
      </w:r>
      <w:r w:rsidR="00A06ACE" w:rsidRPr="001C2BC9">
        <w:rPr>
          <w:sz w:val="26"/>
          <w:szCs w:val="26"/>
        </w:rPr>
        <w:t>% от общей численности населения в возрасте от 3 до 7</w:t>
      </w:r>
      <w:r w:rsidR="001C2BC9">
        <w:rPr>
          <w:sz w:val="26"/>
          <w:szCs w:val="26"/>
        </w:rPr>
        <w:t>9</w:t>
      </w:r>
      <w:r w:rsidR="00A06ACE" w:rsidRPr="001C2BC9">
        <w:rPr>
          <w:sz w:val="26"/>
          <w:szCs w:val="26"/>
        </w:rPr>
        <w:t xml:space="preserve"> лет. Планируется, что доля граждан города Ачинска, систематически занимающихся</w:t>
      </w:r>
      <w:r w:rsidR="00A06ACE" w:rsidRPr="00607F37">
        <w:rPr>
          <w:sz w:val="26"/>
          <w:szCs w:val="26"/>
        </w:rPr>
        <w:t xml:space="preserve"> физической культурой и спортом, к 2030 году составит не менее </w:t>
      </w:r>
      <w:r w:rsidR="006D0B02">
        <w:rPr>
          <w:sz w:val="26"/>
          <w:szCs w:val="26"/>
        </w:rPr>
        <w:t xml:space="preserve">50 </w:t>
      </w:r>
      <w:r w:rsidR="00A06ACE" w:rsidRPr="00607F37">
        <w:rPr>
          <w:sz w:val="26"/>
          <w:szCs w:val="26"/>
        </w:rPr>
        <w:t xml:space="preserve">% от общей </w:t>
      </w:r>
      <w:r w:rsidR="00A06ACE" w:rsidRPr="00607F37">
        <w:rPr>
          <w:sz w:val="26"/>
          <w:szCs w:val="26"/>
        </w:rPr>
        <w:lastRenderedPageBreak/>
        <w:t>численности населения.</w:t>
      </w:r>
    </w:p>
    <w:p w:rsidR="00A06ACE" w:rsidRPr="00607F37" w:rsidRDefault="00F52C1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</w:t>
      </w:r>
      <w:r w:rsidR="000B31C4" w:rsidRPr="00607F37">
        <w:rPr>
          <w:sz w:val="26"/>
          <w:szCs w:val="26"/>
        </w:rPr>
        <w:t xml:space="preserve">   </w:t>
      </w:r>
      <w:r w:rsidRPr="00607F37">
        <w:rPr>
          <w:sz w:val="26"/>
          <w:szCs w:val="26"/>
        </w:rPr>
        <w:t xml:space="preserve">  </w:t>
      </w:r>
      <w:r w:rsidR="00A06ACE" w:rsidRPr="00607F37">
        <w:rPr>
          <w:sz w:val="26"/>
          <w:szCs w:val="26"/>
        </w:rPr>
        <w:t xml:space="preserve">Динамика количества </w:t>
      </w:r>
      <w:proofErr w:type="gramStart"/>
      <w:r w:rsidR="00A06ACE" w:rsidRPr="00607F37">
        <w:rPr>
          <w:sz w:val="26"/>
          <w:szCs w:val="26"/>
        </w:rPr>
        <w:t>занимающихся</w:t>
      </w:r>
      <w:proofErr w:type="gramEnd"/>
      <w:r w:rsidR="00A06ACE" w:rsidRPr="00607F37">
        <w:rPr>
          <w:sz w:val="26"/>
          <w:szCs w:val="26"/>
        </w:rPr>
        <w:t xml:space="preserve"> физической культурой и спортом в городе Ачинске: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2014 году - 36736 человек;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2015 году - 37</w:t>
      </w:r>
      <w:r w:rsidR="00B652B9" w:rsidRPr="00607F37">
        <w:rPr>
          <w:sz w:val="26"/>
          <w:szCs w:val="26"/>
        </w:rPr>
        <w:t>985</w:t>
      </w:r>
      <w:r w:rsidRPr="00607F37">
        <w:rPr>
          <w:sz w:val="26"/>
          <w:szCs w:val="26"/>
        </w:rPr>
        <w:t xml:space="preserve"> человек;</w:t>
      </w:r>
    </w:p>
    <w:p w:rsidR="007056FC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2016 году - 38601 человек</w:t>
      </w:r>
      <w:r w:rsidR="007056FC" w:rsidRPr="00607F37">
        <w:rPr>
          <w:sz w:val="26"/>
          <w:szCs w:val="26"/>
        </w:rPr>
        <w:t>;</w:t>
      </w:r>
    </w:p>
    <w:p w:rsidR="00A06ACE" w:rsidRDefault="007056F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в 2017 году </w:t>
      </w:r>
      <w:r w:rsidR="005D3614">
        <w:rPr>
          <w:sz w:val="26"/>
          <w:szCs w:val="26"/>
        </w:rPr>
        <w:t>-</w:t>
      </w:r>
      <w:r w:rsidRPr="00607F37">
        <w:rPr>
          <w:sz w:val="26"/>
          <w:szCs w:val="26"/>
        </w:rPr>
        <w:t xml:space="preserve"> </w:t>
      </w:r>
      <w:r w:rsidR="000B31C4" w:rsidRPr="00607F37">
        <w:rPr>
          <w:sz w:val="26"/>
          <w:szCs w:val="26"/>
        </w:rPr>
        <w:t>42160</w:t>
      </w:r>
      <w:r w:rsidRPr="00607F37">
        <w:rPr>
          <w:sz w:val="26"/>
          <w:szCs w:val="26"/>
        </w:rPr>
        <w:t xml:space="preserve">  человек</w:t>
      </w:r>
      <w:r w:rsidR="0081464A">
        <w:rPr>
          <w:sz w:val="26"/>
          <w:szCs w:val="26"/>
        </w:rPr>
        <w:t>;</w:t>
      </w:r>
    </w:p>
    <w:p w:rsidR="0081464A" w:rsidRDefault="0081464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в 2018 году </w:t>
      </w:r>
      <w:r w:rsidR="005D3614">
        <w:rPr>
          <w:sz w:val="26"/>
          <w:szCs w:val="26"/>
        </w:rPr>
        <w:t>-</w:t>
      </w:r>
      <w:r w:rsidRPr="00607F37">
        <w:rPr>
          <w:sz w:val="26"/>
          <w:szCs w:val="26"/>
        </w:rPr>
        <w:t xml:space="preserve"> 43 1</w:t>
      </w:r>
      <w:r w:rsidR="00896846">
        <w:rPr>
          <w:sz w:val="26"/>
          <w:szCs w:val="26"/>
        </w:rPr>
        <w:t>84</w:t>
      </w:r>
      <w:r w:rsidRPr="00607F37">
        <w:rPr>
          <w:sz w:val="26"/>
          <w:szCs w:val="26"/>
        </w:rPr>
        <w:t xml:space="preserve"> человека;</w:t>
      </w:r>
    </w:p>
    <w:p w:rsidR="00E47398" w:rsidRDefault="00E47398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в 2019 году </w:t>
      </w:r>
      <w:r>
        <w:rPr>
          <w:sz w:val="26"/>
          <w:szCs w:val="26"/>
        </w:rPr>
        <w:t>-</w:t>
      </w:r>
      <w:r w:rsidRPr="00607F37">
        <w:rPr>
          <w:sz w:val="26"/>
          <w:szCs w:val="26"/>
        </w:rPr>
        <w:t xml:space="preserve"> 44 </w:t>
      </w:r>
      <w:r w:rsidR="001C2BC9">
        <w:rPr>
          <w:sz w:val="26"/>
          <w:szCs w:val="26"/>
        </w:rPr>
        <w:t>405</w:t>
      </w:r>
      <w:r w:rsidRPr="00607F37">
        <w:rPr>
          <w:sz w:val="26"/>
          <w:szCs w:val="26"/>
        </w:rPr>
        <w:t xml:space="preserve"> человек;</w:t>
      </w:r>
    </w:p>
    <w:p w:rsidR="0088276D" w:rsidRDefault="006F61F6" w:rsidP="0088276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в 2020 году </w:t>
      </w:r>
      <w:r>
        <w:rPr>
          <w:sz w:val="26"/>
          <w:szCs w:val="26"/>
        </w:rPr>
        <w:t>-</w:t>
      </w:r>
      <w:r w:rsidRPr="00607F37">
        <w:rPr>
          <w:sz w:val="26"/>
          <w:szCs w:val="26"/>
        </w:rPr>
        <w:t xml:space="preserve"> 45 252 человека;</w:t>
      </w:r>
      <w:r w:rsidR="0088276D" w:rsidRPr="0088276D">
        <w:rPr>
          <w:sz w:val="26"/>
          <w:szCs w:val="26"/>
        </w:rPr>
        <w:t xml:space="preserve"> </w:t>
      </w:r>
    </w:p>
    <w:p w:rsidR="0088276D" w:rsidRDefault="0088276D" w:rsidP="0088276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2021 году - 46 259 человек</w:t>
      </w:r>
      <w:r>
        <w:rPr>
          <w:sz w:val="26"/>
          <w:szCs w:val="26"/>
        </w:rPr>
        <w:t>;</w:t>
      </w:r>
    </w:p>
    <w:p w:rsidR="00A06ACE" w:rsidRPr="00607F37" w:rsidRDefault="000B31C4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Планируемое увеличение количества </w:t>
      </w:r>
      <w:proofErr w:type="gramStart"/>
      <w:r w:rsidR="00A06ACE" w:rsidRPr="00607F37">
        <w:rPr>
          <w:sz w:val="26"/>
          <w:szCs w:val="26"/>
        </w:rPr>
        <w:t>занимающихся</w:t>
      </w:r>
      <w:proofErr w:type="gramEnd"/>
      <w:r w:rsidR="00A06ACE" w:rsidRPr="00607F37">
        <w:rPr>
          <w:sz w:val="26"/>
          <w:szCs w:val="26"/>
        </w:rPr>
        <w:t xml:space="preserve"> физической культурой и спортом в городе Ачинске:</w:t>
      </w:r>
    </w:p>
    <w:p w:rsidR="006F61F6" w:rsidRDefault="00E47398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202</w:t>
      </w:r>
      <w:r>
        <w:rPr>
          <w:sz w:val="26"/>
          <w:szCs w:val="26"/>
        </w:rPr>
        <w:t>2</w:t>
      </w:r>
      <w:r w:rsidRPr="00607F37">
        <w:rPr>
          <w:sz w:val="26"/>
          <w:szCs w:val="26"/>
        </w:rPr>
        <w:t xml:space="preserve"> году </w:t>
      </w:r>
      <w:r w:rsidR="006D0B02">
        <w:rPr>
          <w:sz w:val="26"/>
          <w:szCs w:val="26"/>
        </w:rPr>
        <w:t>–</w:t>
      </w:r>
      <w:r w:rsidRPr="00607F37">
        <w:rPr>
          <w:sz w:val="26"/>
          <w:szCs w:val="26"/>
        </w:rPr>
        <w:t xml:space="preserve"> </w:t>
      </w:r>
      <w:r w:rsidR="006D0B02">
        <w:rPr>
          <w:sz w:val="26"/>
          <w:szCs w:val="26"/>
        </w:rPr>
        <w:t>47 306</w:t>
      </w:r>
      <w:r w:rsidRPr="00D72323">
        <w:rPr>
          <w:sz w:val="26"/>
          <w:szCs w:val="26"/>
        </w:rPr>
        <w:t xml:space="preserve"> человек</w:t>
      </w:r>
      <w:r w:rsidR="006F61F6">
        <w:rPr>
          <w:sz w:val="26"/>
          <w:szCs w:val="26"/>
        </w:rPr>
        <w:t>;</w:t>
      </w:r>
    </w:p>
    <w:p w:rsidR="006D0B02" w:rsidRDefault="006F61F6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в 202</w:t>
      </w:r>
      <w:r>
        <w:rPr>
          <w:sz w:val="26"/>
          <w:szCs w:val="26"/>
        </w:rPr>
        <w:t>3</w:t>
      </w:r>
      <w:r w:rsidRPr="00607F37">
        <w:rPr>
          <w:sz w:val="26"/>
          <w:szCs w:val="26"/>
        </w:rPr>
        <w:t xml:space="preserve"> году </w:t>
      </w:r>
      <w:r w:rsidR="001C2BC9" w:rsidRPr="001C2BC9">
        <w:rPr>
          <w:sz w:val="26"/>
          <w:szCs w:val="26"/>
        </w:rPr>
        <w:t>–</w:t>
      </w:r>
      <w:r w:rsidRPr="001C2BC9">
        <w:rPr>
          <w:sz w:val="26"/>
          <w:szCs w:val="26"/>
        </w:rPr>
        <w:t xml:space="preserve"> 4</w:t>
      </w:r>
      <w:r w:rsidR="006D0B02">
        <w:rPr>
          <w:sz w:val="26"/>
          <w:szCs w:val="26"/>
        </w:rPr>
        <w:t xml:space="preserve">7 629 </w:t>
      </w:r>
      <w:r w:rsidRPr="00607F37">
        <w:rPr>
          <w:sz w:val="26"/>
          <w:szCs w:val="26"/>
        </w:rPr>
        <w:t>человека</w:t>
      </w:r>
      <w:r w:rsidR="006D0B02">
        <w:rPr>
          <w:sz w:val="26"/>
          <w:szCs w:val="26"/>
        </w:rPr>
        <w:t>;</w:t>
      </w:r>
    </w:p>
    <w:p w:rsidR="00A06ACE" w:rsidRPr="00D72323" w:rsidRDefault="006D0B02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 2024 году – 47 968 человек</w:t>
      </w:r>
      <w:r w:rsidR="00A06ACE" w:rsidRPr="00D72323">
        <w:rPr>
          <w:sz w:val="26"/>
          <w:szCs w:val="26"/>
        </w:rPr>
        <w:t>.</w:t>
      </w:r>
    </w:p>
    <w:p w:rsidR="00A06ACE" w:rsidRPr="00607F37" w:rsidRDefault="007056F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D72323">
        <w:rPr>
          <w:sz w:val="26"/>
          <w:szCs w:val="26"/>
        </w:rPr>
        <w:t xml:space="preserve">       </w:t>
      </w:r>
      <w:r w:rsidR="00A06ACE" w:rsidRPr="00D72323">
        <w:rPr>
          <w:sz w:val="26"/>
          <w:szCs w:val="26"/>
        </w:rPr>
        <w:t>В городе активно проводятся</w:t>
      </w:r>
      <w:r w:rsidR="00A06ACE" w:rsidRPr="00607F37">
        <w:rPr>
          <w:sz w:val="26"/>
          <w:szCs w:val="26"/>
        </w:rPr>
        <w:t xml:space="preserve"> спортивные состязания для различных групп населения. Наиболее значимые мероприятия: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7932AF" w:rsidRPr="00607F37">
        <w:rPr>
          <w:sz w:val="26"/>
          <w:szCs w:val="26"/>
        </w:rPr>
        <w:t xml:space="preserve">открытое первенство города Ачинска по биатлону, посвященные памяти А.В. </w:t>
      </w:r>
      <w:proofErr w:type="spellStart"/>
      <w:r w:rsidR="007932AF" w:rsidRPr="00607F37">
        <w:rPr>
          <w:sz w:val="26"/>
          <w:szCs w:val="26"/>
        </w:rPr>
        <w:t>Коробейникова</w:t>
      </w:r>
      <w:proofErr w:type="spellEnd"/>
      <w:r w:rsidRPr="00607F37">
        <w:rPr>
          <w:sz w:val="26"/>
          <w:szCs w:val="26"/>
        </w:rPr>
        <w:t>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7932AF" w:rsidRPr="00607F37">
        <w:rPr>
          <w:sz w:val="26"/>
          <w:szCs w:val="26"/>
        </w:rPr>
        <w:t>соревнования по лыжным гонкам в рамках Всероссийской массовой лыжной гонки «Лыжня России»</w:t>
      </w:r>
      <w:r w:rsidRPr="00607F37">
        <w:rPr>
          <w:sz w:val="26"/>
          <w:szCs w:val="26"/>
        </w:rPr>
        <w:t>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первенство России по баскетболу;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7932AF" w:rsidRPr="00607F37">
        <w:rPr>
          <w:sz w:val="26"/>
          <w:szCs w:val="26"/>
        </w:rPr>
        <w:t>открытое первенство Красноярского края среди учащихся ДЮСШ и ФСК по лыжным гонкам памяти Г.М. Мельниковой</w:t>
      </w:r>
      <w:r w:rsidRPr="00607F37">
        <w:rPr>
          <w:sz w:val="26"/>
          <w:szCs w:val="26"/>
        </w:rPr>
        <w:t>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7932AF" w:rsidRPr="00607F37">
        <w:rPr>
          <w:sz w:val="26"/>
          <w:szCs w:val="26"/>
        </w:rPr>
        <w:t xml:space="preserve">открытый чемпионат и первенство города Ачинска по пауэрлифтингу, памяти В. </w:t>
      </w:r>
      <w:proofErr w:type="spellStart"/>
      <w:r w:rsidR="007932AF" w:rsidRPr="00607F37">
        <w:rPr>
          <w:sz w:val="26"/>
          <w:szCs w:val="26"/>
        </w:rPr>
        <w:t>Мажуты</w:t>
      </w:r>
      <w:proofErr w:type="spellEnd"/>
      <w:r w:rsidRPr="00607F37">
        <w:rPr>
          <w:sz w:val="26"/>
          <w:szCs w:val="26"/>
        </w:rPr>
        <w:t>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открытый турнир по легкой атлетике в закрытом помещении на призы двукратной олимпийской чемпионки Светланы </w:t>
      </w:r>
      <w:proofErr w:type="spellStart"/>
      <w:r w:rsidRPr="00607F37">
        <w:rPr>
          <w:sz w:val="26"/>
          <w:szCs w:val="26"/>
        </w:rPr>
        <w:t>Мастерковой</w:t>
      </w:r>
      <w:proofErr w:type="spellEnd"/>
      <w:r w:rsidRPr="00607F37">
        <w:rPr>
          <w:sz w:val="26"/>
          <w:szCs w:val="26"/>
        </w:rPr>
        <w:t>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краевой турнир памяти основателя дзюдо в г</w:t>
      </w:r>
      <w:r w:rsidR="007D4C46" w:rsidRPr="00607F37">
        <w:rPr>
          <w:sz w:val="26"/>
          <w:szCs w:val="26"/>
        </w:rPr>
        <w:t>ороде</w:t>
      </w:r>
      <w:r w:rsidRPr="00607F37">
        <w:rPr>
          <w:sz w:val="26"/>
          <w:szCs w:val="26"/>
        </w:rPr>
        <w:t xml:space="preserve"> Ачинске Ю.В. Соловья;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и т.д.</w:t>
      </w:r>
    </w:p>
    <w:p w:rsidR="00A06ACE" w:rsidRPr="00607F37" w:rsidRDefault="007056F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proofErr w:type="gramStart"/>
      <w:r w:rsidR="00A06ACE" w:rsidRPr="00607F37">
        <w:rPr>
          <w:sz w:val="26"/>
          <w:szCs w:val="26"/>
        </w:rPr>
        <w:t>Начиная с 2008 года команда города Ачинска занимает призовые места</w:t>
      </w:r>
      <w:proofErr w:type="gramEnd"/>
      <w:r w:rsidR="00A06ACE" w:rsidRPr="00607F37">
        <w:rPr>
          <w:sz w:val="26"/>
          <w:szCs w:val="26"/>
        </w:rPr>
        <w:t xml:space="preserve"> на краевых соревнованиях среди городских округов Красноярского края.</w:t>
      </w:r>
    </w:p>
    <w:p w:rsidR="00850217" w:rsidRPr="00607F37" w:rsidRDefault="00850217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</w:t>
      </w:r>
      <w:r w:rsidR="009603B9" w:rsidRPr="00607F37">
        <w:rPr>
          <w:sz w:val="26"/>
          <w:szCs w:val="26"/>
        </w:rPr>
        <w:t xml:space="preserve">       </w:t>
      </w:r>
      <w:r w:rsidR="009603B9" w:rsidRPr="005945B4">
        <w:rPr>
          <w:sz w:val="26"/>
          <w:szCs w:val="26"/>
        </w:rPr>
        <w:t xml:space="preserve">С </w:t>
      </w:r>
      <w:r w:rsidR="00D72323" w:rsidRPr="005945B4">
        <w:rPr>
          <w:sz w:val="26"/>
          <w:szCs w:val="26"/>
        </w:rPr>
        <w:t>2</w:t>
      </w:r>
      <w:r w:rsidR="005945B4" w:rsidRPr="005945B4">
        <w:rPr>
          <w:sz w:val="26"/>
          <w:szCs w:val="26"/>
        </w:rPr>
        <w:t>2</w:t>
      </w:r>
      <w:r w:rsidR="009603B9" w:rsidRPr="005945B4">
        <w:rPr>
          <w:sz w:val="26"/>
          <w:szCs w:val="26"/>
        </w:rPr>
        <w:t xml:space="preserve"> по </w:t>
      </w:r>
      <w:r w:rsidR="005945B4" w:rsidRPr="005945B4">
        <w:rPr>
          <w:sz w:val="26"/>
          <w:szCs w:val="26"/>
        </w:rPr>
        <w:t>25 августа</w:t>
      </w:r>
      <w:r w:rsidR="009603B9" w:rsidRPr="005945B4">
        <w:rPr>
          <w:sz w:val="26"/>
          <w:szCs w:val="26"/>
        </w:rPr>
        <w:t xml:space="preserve"> 201</w:t>
      </w:r>
      <w:r w:rsidR="005945B4" w:rsidRPr="005945B4">
        <w:rPr>
          <w:sz w:val="26"/>
          <w:szCs w:val="26"/>
        </w:rPr>
        <w:t>9</w:t>
      </w:r>
      <w:r w:rsidR="009603B9" w:rsidRPr="005945B4">
        <w:rPr>
          <w:sz w:val="26"/>
          <w:szCs w:val="26"/>
        </w:rPr>
        <w:t xml:space="preserve"> года сборная команда города Ачинска, в составе                 </w:t>
      </w:r>
      <w:r w:rsidR="005945B4">
        <w:rPr>
          <w:sz w:val="26"/>
          <w:szCs w:val="26"/>
        </w:rPr>
        <w:t>73</w:t>
      </w:r>
      <w:r w:rsidR="009603B9" w:rsidRPr="005945B4">
        <w:rPr>
          <w:sz w:val="26"/>
          <w:szCs w:val="26"/>
        </w:rPr>
        <w:t xml:space="preserve"> участник</w:t>
      </w:r>
      <w:r w:rsidR="005945B4">
        <w:rPr>
          <w:sz w:val="26"/>
          <w:szCs w:val="26"/>
        </w:rPr>
        <w:t>ов</w:t>
      </w:r>
      <w:r w:rsidR="009603B9" w:rsidRPr="005945B4">
        <w:rPr>
          <w:sz w:val="26"/>
          <w:szCs w:val="26"/>
        </w:rPr>
        <w:t xml:space="preserve"> и </w:t>
      </w:r>
      <w:r w:rsidR="005945B4">
        <w:rPr>
          <w:sz w:val="26"/>
          <w:szCs w:val="26"/>
        </w:rPr>
        <w:t>7</w:t>
      </w:r>
      <w:r w:rsidR="009603B9" w:rsidRPr="005945B4">
        <w:rPr>
          <w:sz w:val="26"/>
          <w:szCs w:val="26"/>
        </w:rPr>
        <w:t xml:space="preserve"> тренеров,  приняла</w:t>
      </w:r>
      <w:r w:rsidR="009603B9" w:rsidRPr="00607F37">
        <w:rPr>
          <w:sz w:val="26"/>
          <w:szCs w:val="26"/>
        </w:rPr>
        <w:t xml:space="preserve">  участие в </w:t>
      </w:r>
      <w:proofErr w:type="gramStart"/>
      <w:r w:rsidR="009603B9" w:rsidRPr="00607F37">
        <w:rPr>
          <w:sz w:val="26"/>
          <w:szCs w:val="26"/>
        </w:rPr>
        <w:t>Х</w:t>
      </w:r>
      <w:proofErr w:type="gramEnd"/>
      <w:r w:rsidR="009603B9" w:rsidRPr="00607F37">
        <w:rPr>
          <w:sz w:val="26"/>
          <w:szCs w:val="26"/>
        </w:rPr>
        <w:t xml:space="preserve">II </w:t>
      </w:r>
      <w:r w:rsidR="005945B4">
        <w:rPr>
          <w:sz w:val="26"/>
          <w:szCs w:val="26"/>
        </w:rPr>
        <w:t>лет</w:t>
      </w:r>
      <w:r w:rsidR="009603B9" w:rsidRPr="00607F37">
        <w:rPr>
          <w:sz w:val="26"/>
          <w:szCs w:val="26"/>
        </w:rPr>
        <w:t>них спортивных играх среди городских округов Красноярского края  201</w:t>
      </w:r>
      <w:r w:rsidR="005945B4">
        <w:rPr>
          <w:sz w:val="26"/>
          <w:szCs w:val="26"/>
        </w:rPr>
        <w:t>9</w:t>
      </w:r>
      <w:r w:rsidR="009603B9" w:rsidRPr="00607F37">
        <w:rPr>
          <w:sz w:val="26"/>
          <w:szCs w:val="26"/>
        </w:rPr>
        <w:t xml:space="preserve"> года, которые состоялись в г. </w:t>
      </w:r>
      <w:r w:rsidR="00D72323">
        <w:rPr>
          <w:sz w:val="26"/>
          <w:szCs w:val="26"/>
        </w:rPr>
        <w:t>Шарыпово</w:t>
      </w:r>
      <w:r w:rsidR="009603B9" w:rsidRPr="00607F37">
        <w:rPr>
          <w:sz w:val="26"/>
          <w:szCs w:val="26"/>
        </w:rPr>
        <w:t xml:space="preserve">. По итогам соревнований сборная команда города Ачинска заняла </w:t>
      </w:r>
      <w:r w:rsidR="00D72323">
        <w:rPr>
          <w:sz w:val="26"/>
          <w:szCs w:val="26"/>
        </w:rPr>
        <w:t>4</w:t>
      </w:r>
      <w:r w:rsidR="009603B9" w:rsidRPr="00607F37">
        <w:rPr>
          <w:sz w:val="26"/>
          <w:szCs w:val="26"/>
        </w:rPr>
        <w:t xml:space="preserve"> место.</w:t>
      </w:r>
    </w:p>
    <w:p w:rsidR="0088276D" w:rsidRDefault="00850217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9603B9" w:rsidRPr="00607F3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 xml:space="preserve"> </w:t>
      </w:r>
      <w:r w:rsidR="00E6466B" w:rsidRPr="00607F37">
        <w:rPr>
          <w:sz w:val="26"/>
          <w:szCs w:val="26"/>
        </w:rPr>
        <w:t xml:space="preserve"> </w:t>
      </w:r>
      <w:r w:rsidR="001C5964" w:rsidRPr="00607F37">
        <w:rPr>
          <w:sz w:val="26"/>
          <w:szCs w:val="26"/>
        </w:rPr>
        <w:t xml:space="preserve"> </w:t>
      </w:r>
      <w:r w:rsidR="004342F6" w:rsidRPr="00607F37">
        <w:rPr>
          <w:sz w:val="26"/>
          <w:szCs w:val="26"/>
        </w:rPr>
        <w:t xml:space="preserve">В </w:t>
      </w:r>
      <w:r w:rsidR="00A06ACE" w:rsidRPr="00607F37">
        <w:rPr>
          <w:sz w:val="26"/>
          <w:szCs w:val="26"/>
        </w:rPr>
        <w:t xml:space="preserve">Красноярске проходит спартакиада среди лиц с ограниченными возможностями. 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</w:t>
      </w:r>
      <w:r w:rsidR="00A06ACE" w:rsidRPr="00607F37">
        <w:rPr>
          <w:sz w:val="26"/>
          <w:szCs w:val="26"/>
        </w:rPr>
        <w:lastRenderedPageBreak/>
        <w:t xml:space="preserve">родителей. В 2016 году спортсмены из 6 видов спорта привезли все призовые места. В 2017 году в спартакиадах среди лиц с ограниченными возможностями сборная команда города Ачинска заняла 2 место по легкой атлетике, </w:t>
      </w:r>
      <w:proofErr w:type="spellStart"/>
      <w:r w:rsidR="00A06ACE" w:rsidRPr="00607F37">
        <w:rPr>
          <w:sz w:val="26"/>
          <w:szCs w:val="26"/>
        </w:rPr>
        <w:t>армспорту</w:t>
      </w:r>
      <w:proofErr w:type="spellEnd"/>
      <w:r w:rsidR="00A06ACE" w:rsidRPr="00607F37">
        <w:rPr>
          <w:sz w:val="26"/>
          <w:szCs w:val="26"/>
        </w:rPr>
        <w:t xml:space="preserve"> и пауэрлифтингу и 1 место в мини-футболе.</w:t>
      </w:r>
      <w:r w:rsidR="001E57F7" w:rsidRPr="00607F37">
        <w:rPr>
          <w:sz w:val="26"/>
          <w:szCs w:val="26"/>
        </w:rPr>
        <w:t xml:space="preserve"> В 2018 году </w:t>
      </w:r>
      <w:r w:rsidR="00387CC7" w:rsidRPr="00607F37">
        <w:rPr>
          <w:sz w:val="26"/>
          <w:szCs w:val="26"/>
        </w:rPr>
        <w:t xml:space="preserve">спортсмены с ограниченными возможностями </w:t>
      </w:r>
      <w:r w:rsidR="001E57F7" w:rsidRPr="00607F37">
        <w:rPr>
          <w:sz w:val="26"/>
          <w:szCs w:val="26"/>
        </w:rPr>
        <w:t>вошли в сборн</w:t>
      </w:r>
      <w:r w:rsidR="00387CC7" w:rsidRPr="00607F37">
        <w:rPr>
          <w:sz w:val="26"/>
          <w:szCs w:val="26"/>
        </w:rPr>
        <w:t xml:space="preserve">ые </w:t>
      </w:r>
      <w:r w:rsidR="001E57F7" w:rsidRPr="00607F37">
        <w:rPr>
          <w:sz w:val="26"/>
          <w:szCs w:val="26"/>
        </w:rPr>
        <w:t>команд</w:t>
      </w:r>
      <w:r w:rsidR="00387CC7" w:rsidRPr="00607F37">
        <w:rPr>
          <w:sz w:val="26"/>
          <w:szCs w:val="26"/>
        </w:rPr>
        <w:t>ы Красноярского края</w:t>
      </w:r>
      <w:r w:rsidR="001E57F7" w:rsidRPr="00607F37">
        <w:rPr>
          <w:sz w:val="26"/>
          <w:szCs w:val="26"/>
        </w:rPr>
        <w:t xml:space="preserve"> по керлингу на колясках</w:t>
      </w:r>
      <w:r w:rsidR="00387CC7" w:rsidRPr="00607F37">
        <w:rPr>
          <w:sz w:val="26"/>
          <w:szCs w:val="26"/>
        </w:rPr>
        <w:t xml:space="preserve"> и по </w:t>
      </w:r>
      <w:r w:rsidR="00E26BCC" w:rsidRPr="00607F37">
        <w:rPr>
          <w:sz w:val="26"/>
          <w:szCs w:val="26"/>
        </w:rPr>
        <w:t>пауэрлифтингу</w:t>
      </w:r>
      <w:r w:rsidR="00387CC7" w:rsidRPr="00607F37">
        <w:rPr>
          <w:sz w:val="26"/>
          <w:szCs w:val="26"/>
        </w:rPr>
        <w:t xml:space="preserve"> </w:t>
      </w:r>
      <w:proofErr w:type="gramStart"/>
      <w:r w:rsidR="00387CC7" w:rsidRPr="00607F37">
        <w:rPr>
          <w:sz w:val="26"/>
          <w:szCs w:val="26"/>
        </w:rPr>
        <w:t>спорт-слепых</w:t>
      </w:r>
      <w:proofErr w:type="gramEnd"/>
      <w:r w:rsidR="001E57F7" w:rsidRPr="00607F37">
        <w:rPr>
          <w:sz w:val="26"/>
          <w:szCs w:val="26"/>
        </w:rPr>
        <w:t xml:space="preserve">. </w:t>
      </w:r>
    </w:p>
    <w:p w:rsidR="00A06ACE" w:rsidRPr="0088276D" w:rsidRDefault="0088276D" w:rsidP="0088276D">
      <w:pPr>
        <w:widowControl w:val="0"/>
        <w:autoSpaceDE w:val="0"/>
        <w:autoSpaceDN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2021 году в городах Ачинск и Назарово состоялась</w:t>
      </w:r>
      <w:r w:rsidR="001E57F7" w:rsidRPr="00607F3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VII</w:t>
      </w:r>
      <w:r w:rsidRPr="0088276D">
        <w:rPr>
          <w:sz w:val="26"/>
          <w:szCs w:val="26"/>
        </w:rPr>
        <w:t xml:space="preserve"> </w:t>
      </w:r>
      <w:r>
        <w:rPr>
          <w:sz w:val="26"/>
          <w:szCs w:val="26"/>
        </w:rPr>
        <w:t>летняя Спартакиада ветеранов городских округов и муниципальных районов Красноярского края, сборная команда года Ачинска заняла почетное второе место в Спартакиаде.</w:t>
      </w:r>
    </w:p>
    <w:p w:rsidR="00A06ACE" w:rsidRPr="00607F37" w:rsidRDefault="007056F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Проводится городская спартакиада допризывной молодежи по 9 видам спорта: смотр 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средне-специальных учебных заведений города.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Спартакиада студентов, в которой принимают участие команды высших, средних, профессиональных учебных заведений. На спортивных площадках прошли соревнования по настольному теннису, лыжным гонкам, двоеборью, </w:t>
      </w:r>
      <w:proofErr w:type="spellStart"/>
      <w:r w:rsidR="00A06ACE" w:rsidRPr="00607F37">
        <w:rPr>
          <w:sz w:val="26"/>
          <w:szCs w:val="26"/>
        </w:rPr>
        <w:t>армспорту</w:t>
      </w:r>
      <w:proofErr w:type="spellEnd"/>
      <w:r w:rsidR="00A06ACE" w:rsidRPr="00607F37">
        <w:rPr>
          <w:sz w:val="26"/>
          <w:szCs w:val="26"/>
        </w:rPr>
        <w:t>, волейболу, баскетболу, мини-футболу, ОФП.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Ежегодно в городе проводится спартакиада среди клубов по месту жительства. В соревнованиях принимают ежегодно более 200 спортсменов. Спартакиада является муниципальным этапом краевой спартакиады клубов по месту жительства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Мой спортивный двор</w:t>
      </w:r>
      <w:r w:rsidR="00DF5C97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. Соревнования проводились по 8 видам спорта: мини-футбол, стрит-бол, перетягивание каната, силовая гимнастика, настольный теннис, </w:t>
      </w:r>
      <w:proofErr w:type="spellStart"/>
      <w:r w:rsidR="00A06ACE" w:rsidRPr="00607F37">
        <w:rPr>
          <w:sz w:val="26"/>
          <w:szCs w:val="26"/>
        </w:rPr>
        <w:t>дартс</w:t>
      </w:r>
      <w:proofErr w:type="spellEnd"/>
      <w:r w:rsidR="00A06ACE" w:rsidRPr="00607F37">
        <w:rPr>
          <w:sz w:val="26"/>
          <w:szCs w:val="26"/>
        </w:rPr>
        <w:t xml:space="preserve">, жим </w:t>
      </w:r>
      <w:proofErr w:type="gramStart"/>
      <w:r w:rsidR="00A06ACE" w:rsidRPr="00607F37">
        <w:rPr>
          <w:sz w:val="26"/>
          <w:szCs w:val="26"/>
        </w:rPr>
        <w:t>штанги</w:t>
      </w:r>
      <w:proofErr w:type="gramEnd"/>
      <w:r w:rsidR="00A06ACE" w:rsidRPr="00607F37">
        <w:rPr>
          <w:sz w:val="26"/>
          <w:szCs w:val="26"/>
        </w:rPr>
        <w:t xml:space="preserve"> лежа от груди, комбинированная эстафета, а также </w:t>
      </w:r>
      <w:proofErr w:type="spellStart"/>
      <w:r w:rsidR="00A06ACE" w:rsidRPr="00607F37">
        <w:rPr>
          <w:sz w:val="26"/>
          <w:szCs w:val="26"/>
        </w:rPr>
        <w:t>ачинские</w:t>
      </w:r>
      <w:proofErr w:type="spellEnd"/>
      <w:r w:rsidR="00A06ACE" w:rsidRPr="00607F37">
        <w:rPr>
          <w:sz w:val="26"/>
          <w:szCs w:val="26"/>
        </w:rPr>
        <w:t xml:space="preserve"> спортсмены сразились и в творчестве.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Жители города Ачинска ежегодно принимают участие в акции Всероссийские массовые лыжные гонки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Лыжня России</w:t>
      </w:r>
      <w:r w:rsidR="00DF5C97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, в которой принимают участие порядка 2000 человек.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Самая сильная сторона </w:t>
      </w:r>
      <w:proofErr w:type="spellStart"/>
      <w:r w:rsidR="00A06ACE" w:rsidRPr="00607F37">
        <w:rPr>
          <w:sz w:val="26"/>
          <w:szCs w:val="26"/>
        </w:rPr>
        <w:t>ачинского</w:t>
      </w:r>
      <w:proofErr w:type="spellEnd"/>
      <w:r w:rsidR="00A06ACE" w:rsidRPr="00607F37">
        <w:rPr>
          <w:sz w:val="26"/>
          <w:szCs w:val="26"/>
        </w:rPr>
        <w:t xml:space="preserve"> спорта - это человеческий капитал: талантливые, </w:t>
      </w:r>
      <w:proofErr w:type="gramStart"/>
      <w:r w:rsidR="00A06ACE" w:rsidRPr="00607F37">
        <w:rPr>
          <w:sz w:val="26"/>
          <w:szCs w:val="26"/>
        </w:rPr>
        <w:t>амбициозные</w:t>
      </w:r>
      <w:proofErr w:type="gramEnd"/>
      <w:r w:rsidR="00A06ACE" w:rsidRPr="00607F37">
        <w:rPr>
          <w:sz w:val="26"/>
          <w:szCs w:val="26"/>
        </w:rPr>
        <w:t xml:space="preserve"> спортсмены, тренера.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15 муниципальных спортивных клубов.</w:t>
      </w:r>
    </w:p>
    <w:p w:rsidR="00A06ACE" w:rsidRPr="008648AA" w:rsidRDefault="000C54E0" w:rsidP="008648A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proofErr w:type="gramStart"/>
      <w:r w:rsidR="00A06ACE" w:rsidRPr="00607F37">
        <w:rPr>
          <w:sz w:val="26"/>
          <w:szCs w:val="26"/>
        </w:rPr>
        <w:t xml:space="preserve">Дополнительно добавлены расходы в 2014 году на сумму 847,7 тыс. рублей, в 2015 году на сумму 684,4 тыс. рублей и в 2016 - 2017 годах на сумму 628,4 тыс. рублей ежегодно на содержание (оплата труда, коммунальные расходы, содержание, ремонт и охрана имущества) клубов по месту жительства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Лидер</w:t>
      </w:r>
      <w:r w:rsidR="00DF5C97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и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RS-</w:t>
      </w:r>
      <w:proofErr w:type="spellStart"/>
      <w:r w:rsidR="00A06ACE" w:rsidRPr="00607F37">
        <w:rPr>
          <w:sz w:val="26"/>
          <w:szCs w:val="26"/>
        </w:rPr>
        <w:t>Siberia</w:t>
      </w:r>
      <w:proofErr w:type="spellEnd"/>
      <w:r w:rsidR="00DF5C97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в муниципальном бюджетном учреждении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Городской спортивный комплекс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Олимп</w:t>
      </w:r>
      <w:r w:rsidR="00DF5C97" w:rsidRPr="00607F37">
        <w:rPr>
          <w:sz w:val="26"/>
          <w:szCs w:val="26"/>
        </w:rPr>
        <w:t>»</w:t>
      </w:r>
      <w:r w:rsidR="004C0A26" w:rsidRPr="00607F37">
        <w:rPr>
          <w:sz w:val="26"/>
          <w:szCs w:val="26"/>
        </w:rPr>
        <w:t xml:space="preserve"> (далее </w:t>
      </w:r>
      <w:r w:rsidR="00A06ACE" w:rsidRPr="00607F37">
        <w:rPr>
          <w:sz w:val="26"/>
          <w:szCs w:val="26"/>
        </w:rPr>
        <w:t xml:space="preserve">МБУ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ГСК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Олимп</w:t>
      </w:r>
      <w:proofErr w:type="gramEnd"/>
      <w:r w:rsidR="00DF5C97" w:rsidRPr="00607F37">
        <w:rPr>
          <w:sz w:val="26"/>
          <w:szCs w:val="26"/>
        </w:rPr>
        <w:t>»</w:t>
      </w:r>
      <w:r w:rsidR="004C0A26" w:rsidRPr="00607F37">
        <w:rPr>
          <w:sz w:val="26"/>
          <w:szCs w:val="26"/>
        </w:rPr>
        <w:t>). МБУ «ГСК «Олимп»</w:t>
      </w:r>
      <w:r w:rsidR="00A06ACE" w:rsidRPr="00607F37">
        <w:rPr>
          <w:sz w:val="26"/>
          <w:szCs w:val="26"/>
        </w:rPr>
        <w:t xml:space="preserve"> получил </w:t>
      </w:r>
      <w:r w:rsidR="00A06ACE" w:rsidRPr="00607F37">
        <w:rPr>
          <w:sz w:val="26"/>
          <w:szCs w:val="26"/>
        </w:rPr>
        <w:lastRenderedPageBreak/>
        <w:t>субсидию из краевого бюджета на создание новых и поддержку действующих спортивных клубов по месту жительства в 2017 году в размере 500,0 тыс. рублей</w:t>
      </w:r>
      <w:r w:rsidR="00030308" w:rsidRPr="00607F37">
        <w:rPr>
          <w:sz w:val="26"/>
          <w:szCs w:val="26"/>
        </w:rPr>
        <w:t xml:space="preserve">, в 2018 </w:t>
      </w:r>
      <w:r w:rsidR="00E969A6">
        <w:rPr>
          <w:sz w:val="26"/>
          <w:szCs w:val="26"/>
        </w:rPr>
        <w:t xml:space="preserve">и в 2019 году </w:t>
      </w:r>
      <w:r w:rsidR="00347A93">
        <w:rPr>
          <w:sz w:val="26"/>
          <w:szCs w:val="26"/>
        </w:rPr>
        <w:t xml:space="preserve"> по </w:t>
      </w:r>
      <w:r w:rsidR="00030308" w:rsidRPr="00607F37">
        <w:rPr>
          <w:sz w:val="26"/>
          <w:szCs w:val="26"/>
        </w:rPr>
        <w:t>1000,0 тыс. рублей, которые были направлены  для приобретения спортивного инвентаря в клубы по месту жительства.</w:t>
      </w:r>
      <w:r w:rsidR="00E85E19" w:rsidRPr="00607F37">
        <w:rPr>
          <w:sz w:val="26"/>
          <w:szCs w:val="26"/>
        </w:rPr>
        <w:t xml:space="preserve"> В 2018 году </w:t>
      </w:r>
      <w:r w:rsidR="00611D80" w:rsidRPr="00607F37">
        <w:rPr>
          <w:sz w:val="26"/>
          <w:szCs w:val="26"/>
        </w:rPr>
        <w:t>МБУ «ГСК «Олимп» получил</w:t>
      </w:r>
      <w:r w:rsidR="00FD1210" w:rsidRPr="00607F37">
        <w:rPr>
          <w:sz w:val="26"/>
          <w:szCs w:val="26"/>
        </w:rPr>
        <w:t>о</w:t>
      </w:r>
      <w:r w:rsidR="00611D80" w:rsidRPr="00607F37">
        <w:rPr>
          <w:sz w:val="26"/>
          <w:szCs w:val="26"/>
        </w:rPr>
        <w:t xml:space="preserve"> субсидию из краевого бюджета </w:t>
      </w:r>
      <w:r w:rsidR="00E85E19" w:rsidRPr="00607F37">
        <w:rPr>
          <w:sz w:val="26"/>
          <w:szCs w:val="26"/>
        </w:rPr>
        <w:t>на модернизацию и укр</w:t>
      </w:r>
      <w:r w:rsidR="00611D80" w:rsidRPr="00607F37">
        <w:rPr>
          <w:sz w:val="26"/>
          <w:szCs w:val="26"/>
        </w:rPr>
        <w:t>е</w:t>
      </w:r>
      <w:r w:rsidR="00E85E19" w:rsidRPr="00607F37">
        <w:rPr>
          <w:sz w:val="26"/>
          <w:szCs w:val="26"/>
        </w:rPr>
        <w:t>пление материально-технической базы</w:t>
      </w:r>
      <w:r w:rsidR="00611D80" w:rsidRPr="00607F37">
        <w:rPr>
          <w:sz w:val="26"/>
          <w:szCs w:val="26"/>
        </w:rPr>
        <w:t xml:space="preserve">: текущий ремонт объекта недвижимого имущества: «здание плавательного бассейна </w:t>
      </w:r>
      <w:r w:rsidR="003238E4">
        <w:rPr>
          <w:sz w:val="26"/>
          <w:szCs w:val="26"/>
        </w:rPr>
        <w:t>«</w:t>
      </w:r>
      <w:r w:rsidR="00611D80" w:rsidRPr="00607F37">
        <w:rPr>
          <w:sz w:val="26"/>
          <w:szCs w:val="26"/>
        </w:rPr>
        <w:t>Нептун» в размере 736,</w:t>
      </w:r>
      <w:r w:rsidR="009116EF" w:rsidRPr="00607F37">
        <w:rPr>
          <w:sz w:val="26"/>
          <w:szCs w:val="26"/>
        </w:rPr>
        <w:t xml:space="preserve">8 </w:t>
      </w:r>
      <w:r w:rsidR="00611D80" w:rsidRPr="00607F37">
        <w:rPr>
          <w:sz w:val="26"/>
          <w:szCs w:val="26"/>
        </w:rPr>
        <w:t xml:space="preserve"> тыс.</w:t>
      </w:r>
      <w:r w:rsidR="009116EF" w:rsidRPr="00607F37">
        <w:rPr>
          <w:sz w:val="26"/>
          <w:szCs w:val="26"/>
        </w:rPr>
        <w:t xml:space="preserve"> </w:t>
      </w:r>
      <w:r w:rsidR="00611D80" w:rsidRPr="00607F37">
        <w:rPr>
          <w:sz w:val="26"/>
          <w:szCs w:val="26"/>
        </w:rPr>
        <w:t>рублей</w:t>
      </w:r>
      <w:r w:rsidR="00A06ACE" w:rsidRPr="00607F37">
        <w:rPr>
          <w:sz w:val="26"/>
          <w:szCs w:val="26"/>
        </w:rPr>
        <w:t>.</w:t>
      </w:r>
      <w:r w:rsidR="00DF5C97" w:rsidRPr="00607F37">
        <w:rPr>
          <w:sz w:val="26"/>
          <w:szCs w:val="26"/>
        </w:rPr>
        <w:t xml:space="preserve"> </w:t>
      </w:r>
      <w:r w:rsidR="00E155D8" w:rsidRPr="00607F37">
        <w:rPr>
          <w:sz w:val="26"/>
          <w:szCs w:val="26"/>
        </w:rPr>
        <w:t xml:space="preserve">В 2018 году субсидию из краевого бюджета на создание новых и поддержку действующих спортивных клубов по месту жительства для </w:t>
      </w:r>
      <w:r w:rsidR="00E155D8" w:rsidRPr="008648AA">
        <w:rPr>
          <w:sz w:val="26"/>
          <w:szCs w:val="26"/>
        </w:rPr>
        <w:t xml:space="preserve">приобретения спортивного оборудования </w:t>
      </w:r>
      <w:r w:rsidR="00FD1210" w:rsidRPr="008648AA">
        <w:rPr>
          <w:sz w:val="26"/>
          <w:szCs w:val="26"/>
        </w:rPr>
        <w:t xml:space="preserve">выделена </w:t>
      </w:r>
      <w:r w:rsidR="00E155D8" w:rsidRPr="008648AA">
        <w:rPr>
          <w:sz w:val="26"/>
          <w:szCs w:val="26"/>
        </w:rPr>
        <w:t xml:space="preserve"> и </w:t>
      </w:r>
      <w:r w:rsidR="00FD1210" w:rsidRPr="008648AA">
        <w:rPr>
          <w:sz w:val="26"/>
          <w:szCs w:val="26"/>
        </w:rPr>
        <w:t xml:space="preserve"> </w:t>
      </w:r>
      <w:r w:rsidR="00E155D8" w:rsidRPr="008648AA">
        <w:rPr>
          <w:sz w:val="26"/>
          <w:szCs w:val="26"/>
        </w:rPr>
        <w:t>МБУ «Спортивная школа имени Г.М. Мельниковой» в размере 500,0 тыс. рублей</w:t>
      </w:r>
      <w:r w:rsidR="00E969A6" w:rsidRPr="008648AA">
        <w:rPr>
          <w:sz w:val="26"/>
          <w:szCs w:val="26"/>
        </w:rPr>
        <w:t>, в 2019 году МБУ «Спортивная школа Олимпийского резерва по единоборствам»</w:t>
      </w:r>
      <w:r w:rsidR="00971591" w:rsidRPr="008648AA">
        <w:rPr>
          <w:sz w:val="26"/>
          <w:szCs w:val="26"/>
        </w:rPr>
        <w:t xml:space="preserve"> - 500,0 тыс. рублей</w:t>
      </w:r>
      <w:r w:rsidR="00E155D8" w:rsidRPr="008648AA">
        <w:rPr>
          <w:sz w:val="26"/>
          <w:szCs w:val="26"/>
        </w:rPr>
        <w:t>.</w:t>
      </w:r>
    </w:p>
    <w:p w:rsidR="008648AA" w:rsidRPr="008648AA" w:rsidRDefault="0088276D" w:rsidP="008648A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pacing w:val="-4"/>
          <w:sz w:val="26"/>
          <w:szCs w:val="26"/>
        </w:rPr>
      </w:pPr>
      <w:proofErr w:type="gramStart"/>
      <w:r w:rsidRPr="008648AA">
        <w:rPr>
          <w:sz w:val="26"/>
          <w:szCs w:val="26"/>
        </w:rPr>
        <w:t>В 2021 году</w:t>
      </w:r>
      <w:r w:rsidR="008648AA" w:rsidRPr="008648AA">
        <w:rPr>
          <w:sz w:val="26"/>
          <w:szCs w:val="26"/>
        </w:rPr>
        <w:t xml:space="preserve"> из краевого бюджета </w:t>
      </w:r>
      <w:r w:rsidRPr="008648AA">
        <w:rPr>
          <w:sz w:val="26"/>
          <w:szCs w:val="26"/>
        </w:rPr>
        <w:t xml:space="preserve"> </w:t>
      </w:r>
      <w:r w:rsidRPr="008648AA">
        <w:rPr>
          <w:rFonts w:eastAsia="Calibri"/>
          <w:bCs/>
          <w:sz w:val="26"/>
          <w:szCs w:val="26"/>
        </w:rPr>
        <w:t xml:space="preserve">на поддержку физкультурно-спортивных клубов по месту жительства КМЖ Спорт-стрит, КМЖ </w:t>
      </w:r>
      <w:proofErr w:type="spellStart"/>
      <w:r w:rsidRPr="008648AA">
        <w:rPr>
          <w:rFonts w:eastAsia="Calibri"/>
          <w:bCs/>
          <w:sz w:val="26"/>
          <w:szCs w:val="26"/>
        </w:rPr>
        <w:t>Полиатлон</w:t>
      </w:r>
      <w:proofErr w:type="spellEnd"/>
      <w:r w:rsidR="008648AA" w:rsidRPr="008648AA">
        <w:rPr>
          <w:rFonts w:eastAsia="Calibri"/>
          <w:bCs/>
          <w:sz w:val="26"/>
          <w:szCs w:val="26"/>
        </w:rPr>
        <w:t xml:space="preserve"> выделено 1 500,0 тыс. рублей на приобретение инвентаря и оборудования, на</w:t>
      </w:r>
      <w:r w:rsidR="008648AA" w:rsidRPr="008648AA">
        <w:rPr>
          <w:color w:val="000000"/>
          <w:sz w:val="26"/>
          <w:szCs w:val="26"/>
        </w:rPr>
        <w:t xml:space="preserve"> развитие детско-юношеского спорта  МБУ «Комплексная спортивная школа», МБУ «Спортивная школа олимпийского резерва», МБУ «Спортивная школа им. Г.М. Мельниковой» получили 1 297,0 тыс. рублей на приобретение спортивного инвентаря и экипировки,  </w:t>
      </w:r>
      <w:r w:rsidR="008648AA" w:rsidRPr="008648AA">
        <w:rPr>
          <w:rFonts w:eastAsia="Calibri"/>
          <w:bCs/>
          <w:sz w:val="26"/>
          <w:szCs w:val="26"/>
        </w:rPr>
        <w:t>также были</w:t>
      </w:r>
      <w:proofErr w:type="gramEnd"/>
      <w:r w:rsidR="008648AA" w:rsidRPr="008648AA">
        <w:rPr>
          <w:rFonts w:eastAsia="Calibri"/>
          <w:bCs/>
          <w:sz w:val="26"/>
          <w:szCs w:val="26"/>
        </w:rPr>
        <w:t xml:space="preserve"> выделены средства краевой субсидии </w:t>
      </w:r>
      <w:r w:rsidR="008648AA" w:rsidRPr="008648AA">
        <w:rPr>
          <w:rFonts w:eastAsia="Calibri"/>
          <w:spacing w:val="-4"/>
          <w:sz w:val="26"/>
          <w:szCs w:val="26"/>
        </w:rPr>
        <w:t xml:space="preserve">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</w:t>
      </w:r>
      <w:r w:rsidR="008648AA" w:rsidRPr="008648AA">
        <w:rPr>
          <w:color w:val="000000"/>
          <w:sz w:val="26"/>
          <w:szCs w:val="26"/>
        </w:rPr>
        <w:t>спорта  МБУ «Комплексная спортивная школа», МБУ «Спортивная школа олимпийского резерва», МБУ «Спортивная школа им. Г.М. Мельниковой» МБУ «Центр игровых видов спорта» в сумме 6 416,8 тыс. рублей.</w:t>
      </w:r>
    </w:p>
    <w:p w:rsidR="00D25DF9" w:rsidRDefault="000C54E0" w:rsidP="00ED6D58">
      <w:pPr>
        <w:widowControl w:val="0"/>
        <w:autoSpaceDE w:val="0"/>
        <w:autoSpaceDN w:val="0"/>
        <w:spacing w:line="276" w:lineRule="auto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Ежегодно в спортивных клубах по месту жительства занимается более 600 человек. Приоритетным направлением деятельности клубов является </w:t>
      </w:r>
      <w:r w:rsidR="00A06ACE" w:rsidRPr="00D25DF9">
        <w:rPr>
          <w:sz w:val="26"/>
          <w:szCs w:val="26"/>
        </w:rPr>
        <w:t>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</w:t>
      </w:r>
      <w:r w:rsidR="00D25DF9" w:rsidRPr="00D25DF9">
        <w:rPr>
          <w:rFonts w:ascii="Helvetica" w:hAnsi="Helvetica" w:cs="Helvetica"/>
          <w:sz w:val="26"/>
          <w:szCs w:val="26"/>
          <w:shd w:val="clear" w:color="auto" w:fill="FFFFFF"/>
        </w:rPr>
        <w:t xml:space="preserve">   </w:t>
      </w:r>
    </w:p>
    <w:p w:rsidR="00F64CC8" w:rsidRPr="00F64CC8" w:rsidRDefault="00D25DF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 </w:t>
      </w:r>
      <w:r w:rsidRPr="00D25DF9">
        <w:rPr>
          <w:rFonts w:ascii="Helvetica" w:hAnsi="Helvetica" w:cs="Helvetica"/>
          <w:sz w:val="26"/>
          <w:szCs w:val="26"/>
          <w:shd w:val="clear" w:color="auto" w:fill="FFFFFF"/>
        </w:rPr>
        <w:t xml:space="preserve">      </w:t>
      </w:r>
      <w:r w:rsidRPr="00D25DF9">
        <w:rPr>
          <w:sz w:val="26"/>
          <w:szCs w:val="26"/>
          <w:shd w:val="clear" w:color="auto" w:fill="FFFFFF"/>
        </w:rPr>
        <w:t xml:space="preserve">В 2019 году </w:t>
      </w:r>
      <w:r>
        <w:rPr>
          <w:sz w:val="26"/>
          <w:szCs w:val="26"/>
          <w:shd w:val="clear" w:color="auto" w:fill="FFFFFF"/>
        </w:rPr>
        <w:t xml:space="preserve">из </w:t>
      </w:r>
      <w:r w:rsidRPr="00D25DF9">
        <w:rPr>
          <w:sz w:val="26"/>
          <w:szCs w:val="26"/>
        </w:rPr>
        <w:t xml:space="preserve">краевого бюджета </w:t>
      </w:r>
      <w:r>
        <w:rPr>
          <w:sz w:val="26"/>
          <w:szCs w:val="26"/>
        </w:rPr>
        <w:t xml:space="preserve">выделена </w:t>
      </w:r>
      <w:r w:rsidRPr="00D25DF9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Pr="00D25DF9">
        <w:rPr>
          <w:sz w:val="26"/>
          <w:szCs w:val="26"/>
        </w:rPr>
        <w:t xml:space="preserve"> на приобретение специализированных транспортных сре</w:t>
      </w:r>
      <w:proofErr w:type="gramStart"/>
      <w:r w:rsidRPr="00D25DF9">
        <w:rPr>
          <w:sz w:val="26"/>
          <w:szCs w:val="26"/>
        </w:rPr>
        <w:t>дств дл</w:t>
      </w:r>
      <w:proofErr w:type="gramEnd"/>
      <w:r w:rsidRPr="00D25DF9">
        <w:rPr>
          <w:sz w:val="26"/>
          <w:szCs w:val="26"/>
        </w:rPr>
        <w:t xml:space="preserve">я перевозки инвалидов, </w:t>
      </w:r>
      <w:r w:rsidRPr="00F64CC8">
        <w:rPr>
          <w:sz w:val="26"/>
          <w:szCs w:val="26"/>
        </w:rPr>
        <w:t>спортивного оборудования, инвентаря, экипировки для занятий физической</w:t>
      </w:r>
      <w:r w:rsidR="00F64CC8">
        <w:rPr>
          <w:sz w:val="26"/>
          <w:szCs w:val="26"/>
        </w:rPr>
        <w:t xml:space="preserve"> </w:t>
      </w:r>
      <w:r w:rsidRPr="00F64CC8">
        <w:rPr>
          <w:sz w:val="26"/>
          <w:szCs w:val="26"/>
        </w:rPr>
        <w:t>культурой и спортом</w:t>
      </w:r>
      <w:r w:rsidR="00F64CC8">
        <w:rPr>
          <w:sz w:val="26"/>
          <w:szCs w:val="26"/>
        </w:rPr>
        <w:t xml:space="preserve"> </w:t>
      </w:r>
      <w:r w:rsidRPr="00F64CC8">
        <w:rPr>
          <w:sz w:val="26"/>
          <w:szCs w:val="26"/>
        </w:rPr>
        <w:t>лиц с ограниченными возможностями здоровья и инвалидов</w:t>
      </w:r>
      <w:r w:rsidR="00F64CC8">
        <w:rPr>
          <w:sz w:val="26"/>
          <w:szCs w:val="26"/>
        </w:rPr>
        <w:t xml:space="preserve"> </w:t>
      </w:r>
      <w:r w:rsidRPr="00F64CC8">
        <w:rPr>
          <w:sz w:val="26"/>
          <w:szCs w:val="26"/>
        </w:rPr>
        <w:t>в муниципальных физкультурно-спортивных организациях в размере 216,7 тыс.</w:t>
      </w:r>
      <w:r w:rsidR="00F64CC8">
        <w:rPr>
          <w:sz w:val="26"/>
          <w:szCs w:val="26"/>
        </w:rPr>
        <w:t xml:space="preserve"> ру</w:t>
      </w:r>
      <w:r w:rsidRPr="00F64CC8">
        <w:rPr>
          <w:sz w:val="26"/>
          <w:szCs w:val="26"/>
        </w:rPr>
        <w:t xml:space="preserve">блей. </w:t>
      </w:r>
      <w:r w:rsidR="00F64CC8" w:rsidRPr="00F64CC8">
        <w:rPr>
          <w:sz w:val="26"/>
          <w:szCs w:val="26"/>
        </w:rPr>
        <w:t>Муниципальн</w:t>
      </w:r>
      <w:r w:rsidR="00F64CC8">
        <w:rPr>
          <w:sz w:val="26"/>
          <w:szCs w:val="26"/>
        </w:rPr>
        <w:t>ым</w:t>
      </w:r>
      <w:r w:rsidR="00F64CC8" w:rsidRPr="00F64CC8">
        <w:rPr>
          <w:sz w:val="26"/>
          <w:szCs w:val="26"/>
        </w:rPr>
        <w:t xml:space="preserve"> бюджетн</w:t>
      </w:r>
      <w:r w:rsidR="00F64CC8">
        <w:rPr>
          <w:sz w:val="26"/>
          <w:szCs w:val="26"/>
        </w:rPr>
        <w:t>ым</w:t>
      </w:r>
      <w:r w:rsidR="00F64CC8" w:rsidRPr="00F64CC8">
        <w:rPr>
          <w:sz w:val="26"/>
          <w:szCs w:val="26"/>
        </w:rPr>
        <w:t xml:space="preserve"> учреждение</w:t>
      </w:r>
      <w:r w:rsidR="00F64CC8">
        <w:rPr>
          <w:sz w:val="26"/>
          <w:szCs w:val="26"/>
        </w:rPr>
        <w:t>м</w:t>
      </w:r>
      <w:r w:rsidR="00F64CC8" w:rsidRPr="00F64CC8">
        <w:rPr>
          <w:sz w:val="26"/>
          <w:szCs w:val="26"/>
        </w:rPr>
        <w:t xml:space="preserve"> «Городской спортивный комплекс «Олимп</w:t>
      </w:r>
      <w:r w:rsidR="00F64CC8">
        <w:rPr>
          <w:sz w:val="26"/>
          <w:szCs w:val="26"/>
        </w:rPr>
        <w:t>»</w:t>
      </w:r>
      <w:r w:rsidR="00F64CC8" w:rsidRPr="00F64CC8">
        <w:rPr>
          <w:sz w:val="26"/>
          <w:szCs w:val="26"/>
        </w:rPr>
        <w:t xml:space="preserve"> приобретена экипировка для занятий физической культурой и спортом лиц с ограниченными возможностями здоровья и инвалидов. </w:t>
      </w:r>
      <w:r w:rsidR="005249A0">
        <w:rPr>
          <w:sz w:val="26"/>
          <w:szCs w:val="26"/>
        </w:rPr>
        <w:t xml:space="preserve">В 2020 </w:t>
      </w:r>
      <w:r w:rsidR="008648AA">
        <w:rPr>
          <w:sz w:val="26"/>
          <w:szCs w:val="26"/>
        </w:rPr>
        <w:t xml:space="preserve">году </w:t>
      </w:r>
      <w:r w:rsidR="008648AA">
        <w:rPr>
          <w:sz w:val="26"/>
          <w:szCs w:val="26"/>
        </w:rPr>
        <w:lastRenderedPageBreak/>
        <w:t>выделено 242,0 тыс. рублей. В 2021 году 530,7 тыс. рублей на приобретение спортивного инвентаря для</w:t>
      </w:r>
      <w:r w:rsidR="000E3629" w:rsidRPr="000E3629">
        <w:rPr>
          <w:sz w:val="26"/>
          <w:szCs w:val="26"/>
        </w:rPr>
        <w:t xml:space="preserve"> </w:t>
      </w:r>
      <w:r w:rsidR="000E3629" w:rsidRPr="00F64CC8">
        <w:rPr>
          <w:sz w:val="26"/>
          <w:szCs w:val="26"/>
        </w:rPr>
        <w:t>лиц с ограниченными возможностями здоровья и инвалидов</w:t>
      </w:r>
      <w:r w:rsidR="000E3629">
        <w:rPr>
          <w:sz w:val="26"/>
          <w:szCs w:val="26"/>
        </w:rPr>
        <w:t>.</w:t>
      </w:r>
      <w:r w:rsidR="008648AA">
        <w:rPr>
          <w:sz w:val="26"/>
          <w:szCs w:val="26"/>
        </w:rPr>
        <w:t xml:space="preserve"> </w:t>
      </w:r>
    </w:p>
    <w:p w:rsidR="00A06ACE" w:rsidRPr="00607F37" w:rsidRDefault="00F64CC8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06ACE" w:rsidRPr="00F64CC8">
        <w:rPr>
          <w:sz w:val="26"/>
          <w:szCs w:val="26"/>
        </w:rPr>
        <w:t>В клубах по месту жительства граждане города от 14 лет активно занимаются такими видами спорта, как силовая</w:t>
      </w:r>
      <w:r w:rsidR="00A06ACE" w:rsidRPr="00D25DF9">
        <w:rPr>
          <w:sz w:val="26"/>
          <w:szCs w:val="26"/>
        </w:rPr>
        <w:t xml:space="preserve"> гимнастика, шахматы, настольный теннис, футбол, вольная борьба, пауэрлифтинг, тяжелая атлетика, рукопашный</w:t>
      </w:r>
      <w:r w:rsidR="00A06ACE" w:rsidRPr="00607F37">
        <w:rPr>
          <w:sz w:val="26"/>
          <w:szCs w:val="26"/>
        </w:rPr>
        <w:t xml:space="preserve"> бой, тхэквондо, </w:t>
      </w:r>
      <w:proofErr w:type="spellStart"/>
      <w:r w:rsidR="00A06ACE" w:rsidRPr="00607F37">
        <w:rPr>
          <w:sz w:val="26"/>
          <w:szCs w:val="26"/>
        </w:rPr>
        <w:t>дартс</w:t>
      </w:r>
      <w:proofErr w:type="spellEnd"/>
      <w:r w:rsidR="00A06ACE" w:rsidRPr="00607F37">
        <w:rPr>
          <w:sz w:val="26"/>
          <w:szCs w:val="26"/>
        </w:rPr>
        <w:t>.</w:t>
      </w:r>
      <w:r w:rsidR="00D25DF9">
        <w:rPr>
          <w:sz w:val="26"/>
          <w:szCs w:val="26"/>
        </w:rPr>
        <w:t xml:space="preserve"> 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Клуб по месту жительства </w:t>
      </w:r>
      <w:r w:rsidR="00DF5C97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Победа</w:t>
      </w:r>
      <w:r w:rsidR="002A2236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В 201</w:t>
      </w:r>
      <w:r w:rsidR="00474474" w:rsidRPr="00607F37">
        <w:rPr>
          <w:sz w:val="26"/>
          <w:szCs w:val="26"/>
        </w:rPr>
        <w:t>8</w:t>
      </w:r>
      <w:r w:rsidR="00A06ACE" w:rsidRPr="00607F37">
        <w:rPr>
          <w:sz w:val="26"/>
          <w:szCs w:val="26"/>
        </w:rPr>
        <w:t xml:space="preserve"> году эта цифра выросла до 32 </w:t>
      </w:r>
      <w:r w:rsidR="00A06ACE" w:rsidRPr="00594B98">
        <w:rPr>
          <w:sz w:val="26"/>
          <w:szCs w:val="26"/>
        </w:rPr>
        <w:t>человек</w:t>
      </w:r>
      <w:r w:rsidR="00D25DF9">
        <w:rPr>
          <w:sz w:val="26"/>
          <w:szCs w:val="26"/>
        </w:rPr>
        <w:t xml:space="preserve">, в 2019 году до 40 человек. </w:t>
      </w:r>
      <w:r w:rsidR="00A06ACE" w:rsidRPr="00594B98">
        <w:rPr>
          <w:sz w:val="26"/>
          <w:szCs w:val="26"/>
        </w:rPr>
        <w:t xml:space="preserve">Независимо от возраста инвалиды принимают участие в соревнованиях по следующим видам спорта: настольный теннис, шахматы, </w:t>
      </w:r>
      <w:proofErr w:type="spellStart"/>
      <w:r w:rsidR="00A06ACE" w:rsidRPr="00594B98">
        <w:rPr>
          <w:sz w:val="26"/>
          <w:szCs w:val="26"/>
        </w:rPr>
        <w:t>армспорт</w:t>
      </w:r>
      <w:proofErr w:type="spellEnd"/>
      <w:r w:rsidR="00A06ACE" w:rsidRPr="00594B98">
        <w:rPr>
          <w:sz w:val="26"/>
          <w:szCs w:val="26"/>
        </w:rPr>
        <w:t xml:space="preserve">, </w:t>
      </w:r>
      <w:proofErr w:type="spellStart"/>
      <w:r w:rsidR="00A06ACE" w:rsidRPr="00594B98">
        <w:rPr>
          <w:sz w:val="26"/>
          <w:szCs w:val="26"/>
        </w:rPr>
        <w:t>дартс</w:t>
      </w:r>
      <w:proofErr w:type="spellEnd"/>
      <w:r w:rsidR="00A06ACE" w:rsidRPr="00594B98">
        <w:rPr>
          <w:sz w:val="26"/>
          <w:szCs w:val="26"/>
        </w:rPr>
        <w:t>, легкая атлетика, пулевая стрельба. Среди инвалидов по слуху развиты такие виды спорта, как волейбол и футбол. В 201</w:t>
      </w:r>
      <w:r w:rsidR="00474474" w:rsidRPr="00594B98">
        <w:rPr>
          <w:sz w:val="26"/>
          <w:szCs w:val="26"/>
        </w:rPr>
        <w:t>8</w:t>
      </w:r>
      <w:r w:rsidR="00A06ACE" w:rsidRPr="00594B98">
        <w:rPr>
          <w:sz w:val="26"/>
          <w:szCs w:val="26"/>
        </w:rPr>
        <w:t xml:space="preserve"> году </w:t>
      </w:r>
      <w:r w:rsidR="00474474" w:rsidRPr="00594B98">
        <w:rPr>
          <w:sz w:val="26"/>
          <w:szCs w:val="26"/>
        </w:rPr>
        <w:t xml:space="preserve">сборная команда города Ачинска </w:t>
      </w:r>
      <w:r w:rsidR="00A06ACE" w:rsidRPr="00594B98">
        <w:rPr>
          <w:sz w:val="26"/>
          <w:szCs w:val="26"/>
        </w:rPr>
        <w:t xml:space="preserve">среди лиц с ограниченными возможностями </w:t>
      </w:r>
      <w:r w:rsidR="00474474" w:rsidRPr="00594B98">
        <w:rPr>
          <w:sz w:val="26"/>
          <w:szCs w:val="26"/>
        </w:rPr>
        <w:t xml:space="preserve">приняла участие в </w:t>
      </w:r>
      <w:r w:rsidR="00A06ACE" w:rsidRPr="00594B98">
        <w:rPr>
          <w:sz w:val="26"/>
          <w:szCs w:val="26"/>
        </w:rPr>
        <w:t>краевы</w:t>
      </w:r>
      <w:r w:rsidR="00474474" w:rsidRPr="00594B98">
        <w:rPr>
          <w:sz w:val="26"/>
          <w:szCs w:val="26"/>
        </w:rPr>
        <w:t>х</w:t>
      </w:r>
      <w:r w:rsidR="00A06ACE" w:rsidRPr="00594B98">
        <w:rPr>
          <w:sz w:val="26"/>
          <w:szCs w:val="26"/>
        </w:rPr>
        <w:t xml:space="preserve"> соревнования</w:t>
      </w:r>
      <w:r w:rsidR="00474474" w:rsidRPr="00594B98">
        <w:rPr>
          <w:sz w:val="26"/>
          <w:szCs w:val="26"/>
        </w:rPr>
        <w:t>х</w:t>
      </w:r>
      <w:r w:rsidR="00A06ACE" w:rsidRPr="00594B98">
        <w:rPr>
          <w:sz w:val="26"/>
          <w:szCs w:val="26"/>
        </w:rPr>
        <w:t xml:space="preserve"> по шахматам, спартакиад</w:t>
      </w:r>
      <w:r w:rsidR="00474474" w:rsidRPr="00594B98">
        <w:rPr>
          <w:sz w:val="26"/>
          <w:szCs w:val="26"/>
        </w:rPr>
        <w:t>е</w:t>
      </w:r>
      <w:r w:rsidR="00A06ACE" w:rsidRPr="00594B98">
        <w:rPr>
          <w:sz w:val="26"/>
          <w:szCs w:val="26"/>
        </w:rPr>
        <w:t xml:space="preserve"> среди школ-интернатов и детских домов по различным видам спорта, спартакиад</w:t>
      </w:r>
      <w:r w:rsidR="00474474" w:rsidRPr="00594B98">
        <w:rPr>
          <w:sz w:val="26"/>
          <w:szCs w:val="26"/>
        </w:rPr>
        <w:t>е</w:t>
      </w:r>
      <w:r w:rsidR="00A06ACE" w:rsidRPr="00594B98">
        <w:rPr>
          <w:sz w:val="26"/>
          <w:szCs w:val="26"/>
        </w:rPr>
        <w:t xml:space="preserve"> Красноярского края </w:t>
      </w:r>
      <w:r w:rsidR="004D70BA" w:rsidRPr="00594B98">
        <w:rPr>
          <w:sz w:val="26"/>
          <w:szCs w:val="26"/>
        </w:rPr>
        <w:t>«</w:t>
      </w:r>
      <w:r w:rsidR="00A06ACE" w:rsidRPr="00594B98">
        <w:rPr>
          <w:sz w:val="26"/>
          <w:szCs w:val="26"/>
        </w:rPr>
        <w:t>Спорт без границ</w:t>
      </w:r>
      <w:r w:rsidR="004D70BA" w:rsidRPr="00594B98">
        <w:rPr>
          <w:sz w:val="26"/>
          <w:szCs w:val="26"/>
        </w:rPr>
        <w:t>»</w:t>
      </w:r>
      <w:r w:rsidR="00A06ACE" w:rsidRPr="00594B98">
        <w:rPr>
          <w:sz w:val="26"/>
          <w:szCs w:val="26"/>
        </w:rPr>
        <w:t xml:space="preserve"> и </w:t>
      </w:r>
      <w:r w:rsidR="00474474" w:rsidRPr="00594B98">
        <w:rPr>
          <w:sz w:val="26"/>
          <w:szCs w:val="26"/>
          <w:lang w:val="en-US"/>
        </w:rPr>
        <w:t>XXIX</w:t>
      </w:r>
      <w:r w:rsidR="00A06ACE" w:rsidRPr="00594B98">
        <w:rPr>
          <w:sz w:val="26"/>
          <w:szCs w:val="26"/>
        </w:rPr>
        <w:t xml:space="preserve"> Летн</w:t>
      </w:r>
      <w:r w:rsidR="00474474" w:rsidRPr="00594B98">
        <w:rPr>
          <w:sz w:val="26"/>
          <w:szCs w:val="26"/>
        </w:rPr>
        <w:t>ей</w:t>
      </w:r>
      <w:r w:rsidR="00A06ACE" w:rsidRPr="00594B98">
        <w:rPr>
          <w:sz w:val="26"/>
          <w:szCs w:val="26"/>
        </w:rPr>
        <w:t xml:space="preserve"> спартакиад</w:t>
      </w:r>
      <w:r w:rsidR="00474474" w:rsidRPr="00594B98">
        <w:rPr>
          <w:sz w:val="26"/>
          <w:szCs w:val="26"/>
        </w:rPr>
        <w:t>е</w:t>
      </w:r>
      <w:r w:rsidR="00A06ACE" w:rsidRPr="00594B98">
        <w:rPr>
          <w:sz w:val="26"/>
          <w:szCs w:val="26"/>
        </w:rPr>
        <w:t xml:space="preserve"> среди лиц с поражением опорно-двигательного аппарата и общих заболеваний.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Спортсмены и жители города ежегодно активно принимают участие во всероссийских акциях, значимых спортивных событиях: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Лыжня России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Кросс нации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В данное время количество спортивных сооружений всех форм собственности в городе составляет 22</w:t>
      </w:r>
      <w:r w:rsidR="00CC7D39" w:rsidRPr="00607F37">
        <w:rPr>
          <w:sz w:val="26"/>
          <w:szCs w:val="26"/>
        </w:rPr>
        <w:t>4</w:t>
      </w:r>
      <w:r w:rsidR="00A06ACE" w:rsidRPr="00607F37">
        <w:rPr>
          <w:sz w:val="26"/>
          <w:szCs w:val="26"/>
        </w:rPr>
        <w:t xml:space="preserve">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</w:t>
      </w:r>
      <w:proofErr w:type="gramStart"/>
      <w:r w:rsidR="00A06ACE" w:rsidRPr="00607F37">
        <w:rPr>
          <w:sz w:val="26"/>
          <w:szCs w:val="26"/>
        </w:rPr>
        <w:t xml:space="preserve">Основными объектами спорта, на которых проводятся соревнования различного уровня, являются спортивные объекты МБУ ГСК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Олимп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: футбольное поле с искусственным покрытием в Привокзальном районе, футбольное поле с металлическими воротами и ограждением на стадионе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Строитель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, крытый каток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Звездный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с искусственным льдом, здание блока </w:t>
      </w:r>
      <w:r w:rsidR="004D70BA"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</w:t>
      </w:r>
      <w:proofErr w:type="gramEnd"/>
      <w:r w:rsidR="00A06ACE" w:rsidRPr="00607F37">
        <w:rPr>
          <w:sz w:val="26"/>
          <w:szCs w:val="26"/>
        </w:rPr>
        <w:t xml:space="preserve"> дорожки, трибуна с навесом на 2000 мест, стадион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Нефтяник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.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В 201</w:t>
      </w:r>
      <w:r w:rsidR="00350A34">
        <w:rPr>
          <w:sz w:val="26"/>
          <w:szCs w:val="26"/>
        </w:rPr>
        <w:t>9</w:t>
      </w:r>
      <w:r w:rsidR="00A06ACE" w:rsidRPr="00607F37">
        <w:rPr>
          <w:sz w:val="26"/>
          <w:szCs w:val="26"/>
        </w:rPr>
        <w:t xml:space="preserve"> году были проведены работы: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B541C2">
        <w:rPr>
          <w:sz w:val="26"/>
          <w:szCs w:val="26"/>
        </w:rPr>
        <w:t xml:space="preserve"> </w:t>
      </w:r>
      <w:r w:rsidR="0004134B">
        <w:rPr>
          <w:sz w:val="26"/>
          <w:szCs w:val="26"/>
        </w:rPr>
        <w:t>приобретено резиновое покрытие класса пожарной безопасности КМ</w:t>
      </w:r>
      <w:proofErr w:type="gramStart"/>
      <w:r w:rsidR="0004134B">
        <w:rPr>
          <w:sz w:val="26"/>
          <w:szCs w:val="26"/>
        </w:rPr>
        <w:t>2</w:t>
      </w:r>
      <w:proofErr w:type="gramEnd"/>
      <w:r w:rsidR="0004134B">
        <w:rPr>
          <w:sz w:val="26"/>
          <w:szCs w:val="26"/>
        </w:rPr>
        <w:t xml:space="preserve"> для полов в фойе и коридоров крытого катка </w:t>
      </w:r>
      <w:r w:rsidR="009D3902" w:rsidRPr="00607F37">
        <w:rPr>
          <w:sz w:val="26"/>
          <w:szCs w:val="26"/>
        </w:rPr>
        <w:t>«</w:t>
      </w:r>
      <w:r w:rsidR="0004134B">
        <w:rPr>
          <w:sz w:val="26"/>
          <w:szCs w:val="26"/>
        </w:rPr>
        <w:t>З</w:t>
      </w:r>
      <w:r w:rsidR="009F34E4">
        <w:rPr>
          <w:sz w:val="26"/>
          <w:szCs w:val="26"/>
        </w:rPr>
        <w:t>в</w:t>
      </w:r>
      <w:r w:rsidR="0004134B">
        <w:rPr>
          <w:sz w:val="26"/>
          <w:szCs w:val="26"/>
        </w:rPr>
        <w:t>ездный</w:t>
      </w:r>
      <w:r w:rsidR="009D3902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;</w:t>
      </w:r>
    </w:p>
    <w:p w:rsidR="00961D5D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872EF2">
        <w:rPr>
          <w:sz w:val="26"/>
          <w:szCs w:val="26"/>
        </w:rPr>
        <w:t xml:space="preserve">проведены проектные работы </w:t>
      </w:r>
      <w:r w:rsidR="002873BB">
        <w:rPr>
          <w:sz w:val="26"/>
          <w:szCs w:val="26"/>
        </w:rPr>
        <w:t xml:space="preserve">и </w:t>
      </w:r>
      <w:r w:rsidR="00E2571E">
        <w:rPr>
          <w:sz w:val="26"/>
          <w:szCs w:val="26"/>
        </w:rPr>
        <w:t xml:space="preserve"> </w:t>
      </w:r>
      <w:r w:rsidR="002873BB">
        <w:rPr>
          <w:sz w:val="26"/>
          <w:szCs w:val="26"/>
        </w:rPr>
        <w:t>инженерно</w:t>
      </w:r>
      <w:r w:rsidR="00E2571E">
        <w:rPr>
          <w:sz w:val="26"/>
          <w:szCs w:val="26"/>
        </w:rPr>
        <w:t>-геологические изыскания</w:t>
      </w:r>
      <w:r w:rsidR="002873BB">
        <w:rPr>
          <w:sz w:val="26"/>
          <w:szCs w:val="26"/>
        </w:rPr>
        <w:t xml:space="preserve"> по</w:t>
      </w:r>
      <w:r w:rsidR="00872EF2">
        <w:rPr>
          <w:sz w:val="26"/>
          <w:szCs w:val="26"/>
        </w:rPr>
        <w:t xml:space="preserve"> </w:t>
      </w:r>
      <w:r w:rsidR="00872EF2">
        <w:rPr>
          <w:sz w:val="26"/>
          <w:szCs w:val="26"/>
        </w:rPr>
        <w:lastRenderedPageBreak/>
        <w:t>устройств</w:t>
      </w:r>
      <w:r w:rsidR="002873BB">
        <w:rPr>
          <w:sz w:val="26"/>
          <w:szCs w:val="26"/>
        </w:rPr>
        <w:t>у</w:t>
      </w:r>
      <w:r w:rsidR="00872EF2">
        <w:rPr>
          <w:sz w:val="26"/>
          <w:szCs w:val="26"/>
        </w:rPr>
        <w:t xml:space="preserve"> отдельного входа в МБУ «СШ им. Г.М. </w:t>
      </w:r>
      <w:r w:rsidR="009F34E4">
        <w:rPr>
          <w:sz w:val="26"/>
          <w:szCs w:val="26"/>
        </w:rPr>
        <w:t>Мельниковой</w:t>
      </w:r>
      <w:r w:rsidR="00872EF2">
        <w:rPr>
          <w:sz w:val="26"/>
          <w:szCs w:val="26"/>
        </w:rPr>
        <w:t>»</w:t>
      </w:r>
      <w:r w:rsidR="00961D5D" w:rsidRPr="00607F37">
        <w:rPr>
          <w:sz w:val="26"/>
          <w:szCs w:val="26"/>
        </w:rPr>
        <w:t>;</w:t>
      </w:r>
    </w:p>
    <w:p w:rsidR="00A06ACE" w:rsidRPr="00607F37" w:rsidRDefault="00961D5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FE7A28">
        <w:rPr>
          <w:sz w:val="26"/>
          <w:szCs w:val="26"/>
        </w:rPr>
        <w:t>т</w:t>
      </w:r>
      <w:r w:rsidR="00B541C2">
        <w:rPr>
          <w:sz w:val="26"/>
          <w:szCs w:val="26"/>
        </w:rPr>
        <w:t xml:space="preserve">екущий ремонт </w:t>
      </w:r>
      <w:r w:rsidR="00FE7A28">
        <w:rPr>
          <w:sz w:val="26"/>
          <w:szCs w:val="26"/>
        </w:rPr>
        <w:t xml:space="preserve">пожарной сигнализации, душевых, оконных блоков,  </w:t>
      </w:r>
      <w:r w:rsidR="00B541C2">
        <w:rPr>
          <w:sz w:val="26"/>
          <w:szCs w:val="26"/>
        </w:rPr>
        <w:t>отопления</w:t>
      </w:r>
      <w:r w:rsidR="007277FC">
        <w:rPr>
          <w:sz w:val="26"/>
          <w:szCs w:val="26"/>
        </w:rPr>
        <w:t>,</w:t>
      </w:r>
      <w:r w:rsidR="00B541C2">
        <w:rPr>
          <w:sz w:val="26"/>
          <w:szCs w:val="26"/>
        </w:rPr>
        <w:t xml:space="preserve"> ремонт потолка</w:t>
      </w:r>
      <w:r w:rsidR="007277FC">
        <w:rPr>
          <w:sz w:val="26"/>
          <w:szCs w:val="26"/>
        </w:rPr>
        <w:t xml:space="preserve"> и электропроводки</w:t>
      </w:r>
      <w:r w:rsidR="00B541C2">
        <w:rPr>
          <w:sz w:val="26"/>
          <w:szCs w:val="26"/>
        </w:rPr>
        <w:t xml:space="preserve"> в отделение «Биатлон» МБУ «СШ им. Г.М. Мельниковой»</w:t>
      </w:r>
      <w:r w:rsidR="00A06ACE" w:rsidRPr="00607F37">
        <w:rPr>
          <w:sz w:val="26"/>
          <w:szCs w:val="26"/>
        </w:rPr>
        <w:t>;</w:t>
      </w:r>
    </w:p>
    <w:p w:rsidR="00961D5D" w:rsidRPr="00C35842" w:rsidRDefault="00961D5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B541C2">
        <w:rPr>
          <w:sz w:val="26"/>
          <w:szCs w:val="26"/>
        </w:rPr>
        <w:t xml:space="preserve"> капитальный ремонт полов, </w:t>
      </w:r>
      <w:r w:rsidR="00CB739A">
        <w:rPr>
          <w:sz w:val="26"/>
          <w:szCs w:val="26"/>
        </w:rPr>
        <w:t xml:space="preserve">стен, </w:t>
      </w:r>
      <w:r w:rsidR="00B541C2">
        <w:rPr>
          <w:sz w:val="26"/>
          <w:szCs w:val="26"/>
        </w:rPr>
        <w:t xml:space="preserve">окон, дверей в отделение «Биатлон» МБУ «СШ им. Г.М. </w:t>
      </w:r>
      <w:r w:rsidR="00B541C2" w:rsidRPr="00C35842">
        <w:rPr>
          <w:sz w:val="26"/>
          <w:szCs w:val="26"/>
        </w:rPr>
        <w:t>Мельниковой»</w:t>
      </w:r>
      <w:r w:rsidRPr="00C35842">
        <w:rPr>
          <w:sz w:val="26"/>
          <w:szCs w:val="26"/>
        </w:rPr>
        <w:t>;</w:t>
      </w:r>
    </w:p>
    <w:p w:rsidR="00961D5D" w:rsidRPr="00C35842" w:rsidRDefault="00961D5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C35842">
        <w:rPr>
          <w:sz w:val="26"/>
          <w:szCs w:val="26"/>
        </w:rPr>
        <w:t xml:space="preserve">- </w:t>
      </w:r>
      <w:r w:rsidR="00C35842">
        <w:rPr>
          <w:sz w:val="26"/>
          <w:szCs w:val="26"/>
        </w:rPr>
        <w:t xml:space="preserve">  </w:t>
      </w:r>
      <w:r w:rsidR="00FE7A28" w:rsidRPr="00C35842">
        <w:rPr>
          <w:sz w:val="26"/>
          <w:szCs w:val="26"/>
        </w:rPr>
        <w:t>монтаж вентиляции в отделение «Биатлон» МБУ «СШ им. Г.М. Мельниковой»</w:t>
      </w:r>
      <w:r w:rsidRPr="00C35842">
        <w:rPr>
          <w:sz w:val="26"/>
          <w:szCs w:val="26"/>
        </w:rPr>
        <w:t>;</w:t>
      </w:r>
    </w:p>
    <w:p w:rsidR="00961D5D" w:rsidRPr="005E1892" w:rsidRDefault="00961D5D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C35842">
        <w:rPr>
          <w:sz w:val="26"/>
          <w:szCs w:val="26"/>
        </w:rPr>
        <w:t xml:space="preserve">- </w:t>
      </w:r>
      <w:r w:rsidR="00154581">
        <w:rPr>
          <w:sz w:val="26"/>
          <w:szCs w:val="26"/>
        </w:rPr>
        <w:t xml:space="preserve"> </w:t>
      </w:r>
      <w:r w:rsidR="000C46EF" w:rsidRPr="00C35842">
        <w:rPr>
          <w:sz w:val="26"/>
          <w:szCs w:val="26"/>
        </w:rPr>
        <w:t xml:space="preserve">монтаж </w:t>
      </w:r>
      <w:r w:rsidR="000C46EF" w:rsidRPr="005E1892">
        <w:rPr>
          <w:sz w:val="26"/>
          <w:szCs w:val="26"/>
        </w:rPr>
        <w:t xml:space="preserve">автоматической пожарной  сигнализации и системы оповещения при пожаре «Антитеррор» </w:t>
      </w:r>
      <w:r w:rsidR="005E1892" w:rsidRPr="005E1892">
        <w:rPr>
          <w:sz w:val="26"/>
          <w:szCs w:val="26"/>
        </w:rPr>
        <w:t>в</w:t>
      </w:r>
      <w:r w:rsidR="000C46EF" w:rsidRPr="005E1892">
        <w:rPr>
          <w:sz w:val="26"/>
          <w:szCs w:val="26"/>
        </w:rPr>
        <w:t xml:space="preserve"> МБУ «СШОР»</w:t>
      </w:r>
      <w:r w:rsidRPr="005E1892">
        <w:rPr>
          <w:sz w:val="26"/>
          <w:szCs w:val="26"/>
        </w:rPr>
        <w:t>;</w:t>
      </w:r>
    </w:p>
    <w:p w:rsidR="00A06ACE" w:rsidRPr="00154581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E1892">
        <w:rPr>
          <w:sz w:val="26"/>
          <w:szCs w:val="26"/>
        </w:rPr>
        <w:t xml:space="preserve">- </w:t>
      </w:r>
      <w:r w:rsidR="005E1892" w:rsidRPr="005E1892">
        <w:rPr>
          <w:sz w:val="26"/>
          <w:szCs w:val="26"/>
        </w:rPr>
        <w:t>замена теплообменника</w:t>
      </w:r>
      <w:r w:rsidR="00154581">
        <w:rPr>
          <w:sz w:val="26"/>
          <w:szCs w:val="26"/>
        </w:rPr>
        <w:t xml:space="preserve"> и</w:t>
      </w:r>
      <w:r w:rsidR="00154581" w:rsidRPr="00154581">
        <w:rPr>
          <w:sz w:val="24"/>
          <w:szCs w:val="24"/>
        </w:rPr>
        <w:t xml:space="preserve"> </w:t>
      </w:r>
      <w:r w:rsidR="00154581" w:rsidRPr="00154581">
        <w:rPr>
          <w:sz w:val="26"/>
          <w:szCs w:val="26"/>
        </w:rPr>
        <w:t>ремонт системы автоматической пожарной сигнализации</w:t>
      </w:r>
      <w:r w:rsidR="00154581">
        <w:rPr>
          <w:sz w:val="26"/>
          <w:szCs w:val="26"/>
        </w:rPr>
        <w:t xml:space="preserve"> </w:t>
      </w:r>
      <w:r w:rsidRPr="00154581">
        <w:rPr>
          <w:sz w:val="26"/>
          <w:szCs w:val="26"/>
        </w:rPr>
        <w:t xml:space="preserve"> </w:t>
      </w:r>
      <w:r w:rsidR="005E1892" w:rsidRPr="00154581">
        <w:rPr>
          <w:sz w:val="26"/>
          <w:szCs w:val="26"/>
        </w:rPr>
        <w:t xml:space="preserve">в </w:t>
      </w:r>
      <w:r w:rsidRPr="00154581">
        <w:rPr>
          <w:sz w:val="26"/>
          <w:szCs w:val="26"/>
        </w:rPr>
        <w:t xml:space="preserve">МБУ </w:t>
      </w:r>
      <w:r w:rsidR="009D3902" w:rsidRPr="00154581">
        <w:rPr>
          <w:sz w:val="26"/>
          <w:szCs w:val="26"/>
        </w:rPr>
        <w:t>«</w:t>
      </w:r>
      <w:r w:rsidRPr="00154581">
        <w:rPr>
          <w:sz w:val="26"/>
          <w:szCs w:val="26"/>
        </w:rPr>
        <w:t xml:space="preserve">ГСК </w:t>
      </w:r>
      <w:r w:rsidR="009D3902" w:rsidRPr="00154581">
        <w:rPr>
          <w:sz w:val="26"/>
          <w:szCs w:val="26"/>
        </w:rPr>
        <w:t>«</w:t>
      </w:r>
      <w:r w:rsidRPr="00154581">
        <w:rPr>
          <w:sz w:val="26"/>
          <w:szCs w:val="26"/>
        </w:rPr>
        <w:t>Олимп</w:t>
      </w:r>
      <w:r w:rsidR="009D3902" w:rsidRPr="00154581">
        <w:rPr>
          <w:sz w:val="26"/>
          <w:szCs w:val="26"/>
        </w:rPr>
        <w:t>»</w:t>
      </w:r>
      <w:r w:rsidRPr="00154581">
        <w:rPr>
          <w:sz w:val="26"/>
          <w:szCs w:val="26"/>
        </w:rPr>
        <w:t>;</w:t>
      </w:r>
    </w:p>
    <w:p w:rsidR="00A06ACE" w:rsidRPr="00154581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E1892">
        <w:rPr>
          <w:sz w:val="26"/>
          <w:szCs w:val="26"/>
        </w:rPr>
        <w:t xml:space="preserve">- </w:t>
      </w:r>
      <w:r w:rsidR="005E1892" w:rsidRPr="005E1892">
        <w:rPr>
          <w:sz w:val="26"/>
          <w:szCs w:val="26"/>
        </w:rPr>
        <w:t xml:space="preserve">ремонт и усиление ростверков фундаментов под колонны фахверка, капитальный ремонт основания ледового поля с устройством дренажной системы, </w:t>
      </w:r>
      <w:r w:rsidR="005E1892" w:rsidRPr="00154581">
        <w:rPr>
          <w:sz w:val="26"/>
          <w:szCs w:val="26"/>
        </w:rPr>
        <w:t>капитальный ремонт кровли крытого катка  и капитальный ремонт пандуса эвакуационного выхода чаши крытого катка</w:t>
      </w:r>
      <w:r w:rsidR="00CB739A">
        <w:rPr>
          <w:sz w:val="26"/>
          <w:szCs w:val="26"/>
        </w:rPr>
        <w:t xml:space="preserve"> </w:t>
      </w:r>
      <w:r w:rsidR="005E1892" w:rsidRPr="00154581">
        <w:rPr>
          <w:sz w:val="26"/>
          <w:szCs w:val="26"/>
        </w:rPr>
        <w:t xml:space="preserve"> в МБУ «ГСК «Олимп»</w:t>
      </w:r>
      <w:r w:rsidR="009D3902" w:rsidRPr="00154581">
        <w:rPr>
          <w:sz w:val="26"/>
          <w:szCs w:val="26"/>
        </w:rPr>
        <w:t>;</w:t>
      </w:r>
    </w:p>
    <w:p w:rsidR="009E4583" w:rsidRPr="00154581" w:rsidRDefault="009E4583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54581">
        <w:rPr>
          <w:sz w:val="26"/>
          <w:szCs w:val="26"/>
        </w:rPr>
        <w:t>- устройство площадки для парковки в МБУ «СШ им. Г.М. Мельниковой»;</w:t>
      </w:r>
    </w:p>
    <w:p w:rsidR="00154581" w:rsidRPr="00154581" w:rsidRDefault="00154581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54581">
        <w:rPr>
          <w:sz w:val="26"/>
          <w:szCs w:val="26"/>
        </w:rPr>
        <w:t>- ремонт от мостков, забора, ремонт системы слива в МБУ «СШОР»;</w:t>
      </w:r>
    </w:p>
    <w:p w:rsidR="009D3902" w:rsidRDefault="009D3902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54581">
        <w:rPr>
          <w:sz w:val="26"/>
          <w:szCs w:val="26"/>
        </w:rPr>
        <w:t xml:space="preserve">- текущий и капитальный ремонт зала дзюдо и </w:t>
      </w:r>
      <w:r w:rsidR="007B050C" w:rsidRPr="00154581">
        <w:rPr>
          <w:sz w:val="26"/>
          <w:szCs w:val="26"/>
        </w:rPr>
        <w:t xml:space="preserve">внутреннего </w:t>
      </w:r>
      <w:r w:rsidRPr="00154581">
        <w:rPr>
          <w:sz w:val="26"/>
          <w:szCs w:val="26"/>
        </w:rPr>
        <w:t>помещения</w:t>
      </w:r>
      <w:r w:rsidR="007B050C" w:rsidRPr="005E1892">
        <w:rPr>
          <w:sz w:val="26"/>
          <w:szCs w:val="26"/>
        </w:rPr>
        <w:t xml:space="preserve"> </w:t>
      </w:r>
      <w:r w:rsidRPr="005E1892">
        <w:rPr>
          <w:sz w:val="26"/>
          <w:szCs w:val="26"/>
        </w:rPr>
        <w:t>пристройки (вахты)</w:t>
      </w:r>
      <w:r w:rsidR="007B050C" w:rsidRPr="005E1892">
        <w:rPr>
          <w:sz w:val="26"/>
          <w:szCs w:val="26"/>
        </w:rPr>
        <w:t xml:space="preserve"> и</w:t>
      </w:r>
      <w:r w:rsidRPr="005E1892">
        <w:rPr>
          <w:sz w:val="26"/>
          <w:szCs w:val="26"/>
        </w:rPr>
        <w:t xml:space="preserve"> кровли пристройки (центральный вход) МБУ «</w:t>
      </w:r>
      <w:r w:rsidR="007B050C" w:rsidRPr="005E1892">
        <w:rPr>
          <w:sz w:val="26"/>
          <w:szCs w:val="26"/>
        </w:rPr>
        <w:t xml:space="preserve">СШОР». </w:t>
      </w:r>
    </w:p>
    <w:p w:rsidR="000C4A5E" w:rsidRPr="005E1892" w:rsidRDefault="000C4A5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2020 году приобретена и установлена </w:t>
      </w:r>
      <w:proofErr w:type="spellStart"/>
      <w:r>
        <w:rPr>
          <w:sz w:val="26"/>
          <w:szCs w:val="26"/>
        </w:rPr>
        <w:t>шумоизоляция</w:t>
      </w:r>
      <w:proofErr w:type="spellEnd"/>
      <w:r>
        <w:rPr>
          <w:sz w:val="26"/>
          <w:szCs w:val="26"/>
        </w:rPr>
        <w:t xml:space="preserve"> в помещении КМЖ «Вертикаль» МБУ «ГСК «Олимп», ремонт осветительных коробов с/з «Атлет» и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/б «Нептун»</w:t>
      </w:r>
      <w:r w:rsidR="0012107C">
        <w:rPr>
          <w:sz w:val="26"/>
          <w:szCs w:val="26"/>
        </w:rPr>
        <w:t>; приобретены вентиляторы в крытый каток «</w:t>
      </w:r>
      <w:proofErr w:type="spellStart"/>
      <w:r w:rsidR="0012107C">
        <w:rPr>
          <w:sz w:val="26"/>
          <w:szCs w:val="26"/>
        </w:rPr>
        <w:t>Звездныйи</w:t>
      </w:r>
      <w:proofErr w:type="spellEnd"/>
      <w:r w:rsidR="0012107C">
        <w:rPr>
          <w:sz w:val="26"/>
          <w:szCs w:val="26"/>
        </w:rPr>
        <w:t xml:space="preserve"> ремонт крыльца здания легкоатлетического манежа «Рекорд»; </w:t>
      </w:r>
      <w:r w:rsidR="00587854">
        <w:rPr>
          <w:sz w:val="26"/>
          <w:szCs w:val="26"/>
        </w:rPr>
        <w:t>п</w:t>
      </w:r>
      <w:r w:rsidR="00587854" w:rsidRPr="00587854">
        <w:rPr>
          <w:sz w:val="26"/>
          <w:szCs w:val="26"/>
        </w:rPr>
        <w:t>риобретен</w:t>
      </w:r>
      <w:r w:rsidR="00587854">
        <w:rPr>
          <w:sz w:val="26"/>
          <w:szCs w:val="26"/>
        </w:rPr>
        <w:t>ы</w:t>
      </w:r>
      <w:r w:rsidR="00587854" w:rsidRPr="00587854">
        <w:rPr>
          <w:sz w:val="26"/>
          <w:szCs w:val="26"/>
        </w:rPr>
        <w:t xml:space="preserve"> лакокрасочны</w:t>
      </w:r>
      <w:r w:rsidR="00587854">
        <w:rPr>
          <w:sz w:val="26"/>
          <w:szCs w:val="26"/>
        </w:rPr>
        <w:t>е</w:t>
      </w:r>
      <w:r w:rsidR="00587854" w:rsidRPr="00587854">
        <w:rPr>
          <w:sz w:val="26"/>
          <w:szCs w:val="26"/>
        </w:rPr>
        <w:t xml:space="preserve"> материал</w:t>
      </w:r>
      <w:r w:rsidR="00587854">
        <w:rPr>
          <w:sz w:val="26"/>
          <w:szCs w:val="26"/>
        </w:rPr>
        <w:t>ы и проведено</w:t>
      </w:r>
      <w:r w:rsidR="00587854" w:rsidRPr="00587854">
        <w:rPr>
          <w:sz w:val="26"/>
          <w:szCs w:val="26"/>
        </w:rPr>
        <w:t xml:space="preserve"> покрыти</w:t>
      </w:r>
      <w:r w:rsidR="00587854">
        <w:rPr>
          <w:sz w:val="26"/>
          <w:szCs w:val="26"/>
        </w:rPr>
        <w:t>е</w:t>
      </w:r>
      <w:r w:rsidR="00587854" w:rsidRPr="00587854">
        <w:rPr>
          <w:sz w:val="26"/>
          <w:szCs w:val="26"/>
        </w:rPr>
        <w:t xml:space="preserve"> в л/м «Атлет»</w:t>
      </w:r>
      <w:r w:rsidR="000E3629">
        <w:rPr>
          <w:sz w:val="26"/>
          <w:szCs w:val="26"/>
        </w:rPr>
        <w:t>. В 2021 году частичный ремонт кровли плавательного бассейна «Нептун»,</w:t>
      </w:r>
      <w:r w:rsidR="000E3629" w:rsidRPr="000E3629">
        <w:t xml:space="preserve"> </w:t>
      </w:r>
      <w:r w:rsidR="000E3629">
        <w:rPr>
          <w:sz w:val="26"/>
          <w:szCs w:val="26"/>
        </w:rPr>
        <w:t>в</w:t>
      </w:r>
      <w:r w:rsidR="000E3629" w:rsidRPr="000E3629">
        <w:rPr>
          <w:sz w:val="26"/>
          <w:szCs w:val="26"/>
        </w:rPr>
        <w:t>ыполнение работ по установке системы приточно-вытяжной вентиляции</w:t>
      </w:r>
      <w:r w:rsidR="000E3629">
        <w:rPr>
          <w:sz w:val="26"/>
          <w:szCs w:val="26"/>
        </w:rPr>
        <w:t xml:space="preserve"> в зале единоборств</w:t>
      </w:r>
      <w:r w:rsidR="000E3629" w:rsidRPr="000E3629">
        <w:rPr>
          <w:sz w:val="26"/>
          <w:szCs w:val="26"/>
        </w:rPr>
        <w:t>, ремонт теплотрассы с заменой трубопроводов от тепловой камеры до ввода в хозяйственное  здание</w:t>
      </w:r>
      <w:r w:rsidR="000E3629">
        <w:rPr>
          <w:sz w:val="26"/>
          <w:szCs w:val="26"/>
        </w:rPr>
        <w:t xml:space="preserve">, </w:t>
      </w:r>
      <w:r w:rsidR="000E3629" w:rsidRPr="000E3629">
        <w:rPr>
          <w:sz w:val="26"/>
          <w:szCs w:val="26"/>
          <w:lang w:eastAsia="en-US"/>
        </w:rPr>
        <w:t>капитальный ремонт главной рампы с заменой пиломатериала, части металлоконструкций и финской фанеры на площадке экстремальных видов спорта.</w:t>
      </w:r>
    </w:p>
    <w:p w:rsidR="00E969A6" w:rsidRPr="00A604C9" w:rsidRDefault="00D54F4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E1892">
        <w:rPr>
          <w:rFonts w:ascii="Helvetica" w:hAnsi="Helvetica" w:cs="Helvetica"/>
          <w:sz w:val="26"/>
          <w:szCs w:val="26"/>
          <w:shd w:val="clear" w:color="auto" w:fill="FFFFFF"/>
        </w:rPr>
        <w:t xml:space="preserve">         </w:t>
      </w:r>
      <w:r w:rsidRPr="005E1892">
        <w:rPr>
          <w:sz w:val="26"/>
          <w:szCs w:val="26"/>
          <w:shd w:val="clear" w:color="auto" w:fill="FFFFFF"/>
        </w:rPr>
        <w:t xml:space="preserve">В 2019 году </w:t>
      </w:r>
      <w:r w:rsidR="00A604C9" w:rsidRPr="005E1892">
        <w:rPr>
          <w:sz w:val="26"/>
          <w:szCs w:val="26"/>
          <w:shd w:val="clear" w:color="auto" w:fill="FFFFFF"/>
        </w:rPr>
        <w:t>в</w:t>
      </w:r>
      <w:r w:rsidR="00A604C9">
        <w:rPr>
          <w:sz w:val="26"/>
          <w:szCs w:val="26"/>
          <w:shd w:val="clear" w:color="auto" w:fill="FFFFFF"/>
        </w:rPr>
        <w:t xml:space="preserve"> </w:t>
      </w:r>
      <w:r w:rsidRPr="00D54F40">
        <w:rPr>
          <w:sz w:val="26"/>
          <w:szCs w:val="26"/>
          <w:shd w:val="clear" w:color="auto" w:fill="FFFFFF"/>
        </w:rPr>
        <w:t xml:space="preserve">рамках краевой государственной программы «Развитие физической культуры и спорта» </w:t>
      </w:r>
      <w:r w:rsidRPr="00A604C9">
        <w:rPr>
          <w:sz w:val="26"/>
          <w:szCs w:val="26"/>
          <w:shd w:val="clear" w:color="auto" w:fill="FFFFFF"/>
        </w:rPr>
        <w:t>и проекта партии «Единая Россия» «</w:t>
      </w:r>
      <w:proofErr w:type="gramStart"/>
      <w:r w:rsidRPr="00A604C9">
        <w:rPr>
          <w:sz w:val="26"/>
          <w:szCs w:val="26"/>
          <w:shd w:val="clear" w:color="auto" w:fill="FFFFFF"/>
        </w:rPr>
        <w:t>Спорт-детям</w:t>
      </w:r>
      <w:proofErr w:type="gramEnd"/>
      <w:r w:rsidRPr="00A604C9">
        <w:rPr>
          <w:sz w:val="26"/>
          <w:szCs w:val="26"/>
          <w:shd w:val="clear" w:color="auto" w:fill="FFFFFF"/>
        </w:rPr>
        <w:t>» в кратчайшие сроки был возведен многофункциональный современный спортивный объект</w:t>
      </w:r>
      <w:r w:rsidR="00A604C9">
        <w:rPr>
          <w:sz w:val="26"/>
          <w:szCs w:val="26"/>
          <w:shd w:val="clear" w:color="auto" w:fill="FFFFFF"/>
        </w:rPr>
        <w:t xml:space="preserve"> –</w:t>
      </w:r>
      <w:r w:rsidRPr="00A604C9">
        <w:rPr>
          <w:sz w:val="26"/>
          <w:szCs w:val="26"/>
          <w:shd w:val="clear" w:color="auto" w:fill="FFFFFF"/>
        </w:rPr>
        <w:t xml:space="preserve"> зал</w:t>
      </w:r>
      <w:r w:rsidR="00A604C9">
        <w:rPr>
          <w:sz w:val="26"/>
          <w:szCs w:val="26"/>
          <w:shd w:val="clear" w:color="auto" w:fill="FFFFFF"/>
        </w:rPr>
        <w:t xml:space="preserve"> </w:t>
      </w:r>
      <w:r w:rsidRPr="00A604C9">
        <w:rPr>
          <w:sz w:val="26"/>
          <w:szCs w:val="26"/>
          <w:shd w:val="clear" w:color="auto" w:fill="FFFFFF"/>
        </w:rPr>
        <w:t>борьбы</w:t>
      </w:r>
      <w:r w:rsidR="00A604C9">
        <w:rPr>
          <w:sz w:val="26"/>
          <w:szCs w:val="26"/>
          <w:shd w:val="clear" w:color="auto" w:fill="FFFFFF"/>
        </w:rPr>
        <w:t xml:space="preserve"> </w:t>
      </w:r>
      <w:r w:rsidR="00A604C9" w:rsidRPr="00A604C9">
        <w:rPr>
          <w:sz w:val="26"/>
          <w:szCs w:val="26"/>
          <w:shd w:val="clear" w:color="auto" w:fill="FFFFFF"/>
        </w:rPr>
        <w:t>включающий:</w:t>
      </w:r>
      <w:r w:rsidR="00A604C9">
        <w:rPr>
          <w:sz w:val="26"/>
          <w:szCs w:val="26"/>
          <w:shd w:val="clear" w:color="auto" w:fill="FFFFFF"/>
        </w:rPr>
        <w:t xml:space="preserve"> </w:t>
      </w:r>
      <w:r w:rsidR="00A604C9" w:rsidRPr="00A604C9">
        <w:rPr>
          <w:sz w:val="26"/>
          <w:szCs w:val="26"/>
          <w:shd w:val="clear" w:color="auto" w:fill="FFFFFF"/>
        </w:rPr>
        <w:t>территорию для зрителей</w:t>
      </w:r>
      <w:r w:rsidR="00A604C9">
        <w:rPr>
          <w:sz w:val="26"/>
          <w:szCs w:val="26"/>
          <w:shd w:val="clear" w:color="auto" w:fill="FFFFFF"/>
        </w:rPr>
        <w:t xml:space="preserve"> (</w:t>
      </w:r>
      <w:r w:rsidR="00A604C9" w:rsidRPr="00A604C9">
        <w:rPr>
          <w:sz w:val="26"/>
          <w:szCs w:val="26"/>
          <w:shd w:val="clear" w:color="auto" w:fill="FFFFFF"/>
        </w:rPr>
        <w:t>зал с трибунами на 145 посадочных мест, просторный вестибюль с гардеробной</w:t>
      </w:r>
      <w:r w:rsidR="00A604C9">
        <w:rPr>
          <w:sz w:val="26"/>
          <w:szCs w:val="26"/>
          <w:shd w:val="clear" w:color="auto" w:fill="FFFFFF"/>
        </w:rPr>
        <w:t>)</w:t>
      </w:r>
      <w:r w:rsidR="00A604C9" w:rsidRPr="00A604C9">
        <w:rPr>
          <w:sz w:val="26"/>
          <w:szCs w:val="26"/>
          <w:shd w:val="clear" w:color="auto" w:fill="FFFFFF"/>
        </w:rPr>
        <w:t>;</w:t>
      </w:r>
      <w:r w:rsidR="00A604C9" w:rsidRPr="00A604C9">
        <w:rPr>
          <w:sz w:val="26"/>
          <w:szCs w:val="26"/>
        </w:rPr>
        <w:br/>
      </w:r>
      <w:r w:rsidR="00A604C9" w:rsidRPr="00A604C9">
        <w:rPr>
          <w:sz w:val="26"/>
          <w:szCs w:val="26"/>
          <w:shd w:val="clear" w:color="auto" w:fill="FFFFFF"/>
        </w:rPr>
        <w:t>- территорию для спортсменов</w:t>
      </w:r>
      <w:r w:rsidR="00A604C9">
        <w:rPr>
          <w:sz w:val="26"/>
          <w:szCs w:val="26"/>
          <w:shd w:val="clear" w:color="auto" w:fill="FFFFFF"/>
        </w:rPr>
        <w:t xml:space="preserve"> (</w:t>
      </w:r>
      <w:r w:rsidR="00A604C9" w:rsidRPr="00A604C9">
        <w:rPr>
          <w:sz w:val="26"/>
          <w:szCs w:val="26"/>
          <w:shd w:val="clear" w:color="auto" w:fill="FFFFFF"/>
        </w:rPr>
        <w:t>зал для борьбы, тренажёрный зал с отдельным входом, три раздевалки с душевыми и санузлами, комната для тренерского состава, помещение для оказания первой медицинской помощи</w:t>
      </w:r>
      <w:r w:rsidR="00A604C9">
        <w:rPr>
          <w:sz w:val="26"/>
          <w:szCs w:val="26"/>
          <w:shd w:val="clear" w:color="auto" w:fill="FFFFFF"/>
        </w:rPr>
        <w:t>)</w:t>
      </w:r>
      <w:r w:rsidRPr="00A604C9">
        <w:rPr>
          <w:sz w:val="26"/>
          <w:szCs w:val="26"/>
          <w:shd w:val="clear" w:color="auto" w:fill="FFFFFF"/>
        </w:rPr>
        <w:t xml:space="preserve">. </w:t>
      </w:r>
    </w:p>
    <w:p w:rsidR="00A06ACE" w:rsidRPr="00607F37" w:rsidRDefault="000C54E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A604C9">
        <w:rPr>
          <w:sz w:val="26"/>
          <w:szCs w:val="26"/>
        </w:rPr>
        <w:t xml:space="preserve">        </w:t>
      </w:r>
      <w:r w:rsidR="00A06ACE" w:rsidRPr="00A604C9">
        <w:rPr>
          <w:sz w:val="26"/>
          <w:szCs w:val="26"/>
        </w:rPr>
        <w:t>В Ачинске функционируют 4 учреждения физкультурно</w:t>
      </w:r>
      <w:r w:rsidR="00A06ACE" w:rsidRPr="00607F37">
        <w:rPr>
          <w:sz w:val="26"/>
          <w:szCs w:val="26"/>
        </w:rPr>
        <w:t>-спортивной направленности. С 2014 по 2016 год наблюда</w:t>
      </w:r>
      <w:r w:rsidR="009D3902" w:rsidRPr="00607F37">
        <w:rPr>
          <w:sz w:val="26"/>
          <w:szCs w:val="26"/>
        </w:rPr>
        <w:t>лось</w:t>
      </w:r>
      <w:r w:rsidR="00A06ACE" w:rsidRPr="00607F37">
        <w:rPr>
          <w:sz w:val="26"/>
          <w:szCs w:val="26"/>
        </w:rPr>
        <w:t xml:space="preserve"> уменьшение общей численности детей, занимающихся в детско-юношеских спортивных школах, с 3</w:t>
      </w:r>
      <w:r w:rsidR="009A3533">
        <w:rPr>
          <w:sz w:val="26"/>
          <w:szCs w:val="26"/>
        </w:rPr>
        <w:t>040</w:t>
      </w:r>
      <w:r w:rsidR="00A06ACE" w:rsidRPr="00607F37">
        <w:rPr>
          <w:sz w:val="26"/>
          <w:szCs w:val="26"/>
        </w:rPr>
        <w:t xml:space="preserve"> детей до 28</w:t>
      </w:r>
      <w:r w:rsidR="00AF1EFD">
        <w:rPr>
          <w:sz w:val="26"/>
          <w:szCs w:val="26"/>
        </w:rPr>
        <w:t>11</w:t>
      </w:r>
      <w:r w:rsidR="00A06ACE" w:rsidRPr="00607F37">
        <w:rPr>
          <w:sz w:val="26"/>
          <w:szCs w:val="26"/>
        </w:rPr>
        <w:t xml:space="preserve"> детей в связи с вводом в действие федеральных стандартов спортивной подготовки по видам спорта. В них ужесточили требования к уровню </w:t>
      </w:r>
      <w:r w:rsidR="00A06ACE" w:rsidRPr="00607F37">
        <w:rPr>
          <w:sz w:val="26"/>
          <w:szCs w:val="26"/>
        </w:rPr>
        <w:lastRenderedPageBreak/>
        <w:t xml:space="preserve">подготовленности спортсмена для занятия тем или иным видом спорта. </w:t>
      </w:r>
      <w:r w:rsidR="000E3629">
        <w:rPr>
          <w:sz w:val="26"/>
          <w:szCs w:val="26"/>
        </w:rPr>
        <w:t xml:space="preserve">В 2020 году 2936 </w:t>
      </w:r>
      <w:proofErr w:type="gramStart"/>
      <w:r w:rsidR="000E3629">
        <w:rPr>
          <w:sz w:val="26"/>
          <w:szCs w:val="26"/>
        </w:rPr>
        <w:t>занимающихся</w:t>
      </w:r>
      <w:proofErr w:type="gramEnd"/>
      <w:r w:rsidR="000E3629">
        <w:rPr>
          <w:sz w:val="26"/>
          <w:szCs w:val="26"/>
        </w:rPr>
        <w:t>, в 2021 году 2941 занимающийся.</w:t>
      </w:r>
    </w:p>
    <w:p w:rsidR="00A06ACE" w:rsidRPr="00607F37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A06ACE" w:rsidRPr="00607F37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В городе развивается 43 вида спорта. </w:t>
      </w:r>
      <w:proofErr w:type="gramStart"/>
      <w:r w:rsidR="00A06ACE" w:rsidRPr="00607F37">
        <w:rPr>
          <w:sz w:val="26"/>
          <w:szCs w:val="26"/>
        </w:rPr>
        <w:t>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  <w:proofErr w:type="gramEnd"/>
      <w:r w:rsidR="00A06ACE" w:rsidRPr="00607F37">
        <w:rPr>
          <w:sz w:val="26"/>
          <w:szCs w:val="26"/>
        </w:rPr>
        <w:t xml:space="preserve">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Моржи Сибири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.</w:t>
      </w:r>
    </w:p>
    <w:p w:rsidR="00A06ACE" w:rsidRPr="00607F37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С 2014 года спортивные школы города Ачинска ежегодно получают субсидию из краевого бюджета на компенсацию расходов муниципальных спортивных школ, подготовивших спортсмена, ставшего членом спортивной сборной команды Красноярского края.</w:t>
      </w:r>
    </w:p>
    <w:p w:rsidR="00A06ACE" w:rsidRPr="00607F37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В 2016 году компенсация составила 2110,1 тыс. рублей и была распределена между 3 спортивными школами: МБУ ДО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СДЮСШОР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, МБУ ДО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КДЮСШ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и МБУ ДОД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ДЮСШ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им. Г.М. Мельниковой.</w:t>
      </w:r>
    </w:p>
    <w:p w:rsidR="00A06ACE" w:rsidRPr="00607F37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В 2017 году компенсация составила 2478,6 тыс. рублей и была распределена между 3 спортивными школами: МБУ ДО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СДЮСШОР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, МБУ ДО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КДЮСШ</w:t>
      </w:r>
      <w:r w:rsidR="004D70BA" w:rsidRPr="00607F37">
        <w:rPr>
          <w:sz w:val="26"/>
          <w:szCs w:val="26"/>
        </w:rPr>
        <w:t xml:space="preserve">» </w:t>
      </w:r>
      <w:r w:rsidR="00A06ACE" w:rsidRPr="00607F37">
        <w:rPr>
          <w:sz w:val="26"/>
          <w:szCs w:val="26"/>
        </w:rPr>
        <w:t xml:space="preserve">и МБУ ДО </w:t>
      </w:r>
      <w:r w:rsidR="004D70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ДЮСШ</w:t>
      </w:r>
      <w:r w:rsidR="004D70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им. Г.М. Мельниковой.</w:t>
      </w:r>
    </w:p>
    <w:p w:rsidR="00AE3E1B" w:rsidRDefault="00AE3E1B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В 2018 году компенсация составила 2</w:t>
      </w:r>
      <w:r w:rsidR="004D70BA" w:rsidRPr="00607F37">
        <w:rPr>
          <w:sz w:val="26"/>
          <w:szCs w:val="26"/>
        </w:rPr>
        <w:t>230</w:t>
      </w:r>
      <w:r w:rsidRPr="00607F37">
        <w:rPr>
          <w:sz w:val="26"/>
          <w:szCs w:val="26"/>
        </w:rPr>
        <w:t>,</w:t>
      </w:r>
      <w:r w:rsidR="004D70BA" w:rsidRPr="00607F37">
        <w:rPr>
          <w:sz w:val="26"/>
          <w:szCs w:val="26"/>
        </w:rPr>
        <w:t>0</w:t>
      </w:r>
      <w:r w:rsidRPr="00607F37">
        <w:rPr>
          <w:sz w:val="26"/>
          <w:szCs w:val="26"/>
        </w:rPr>
        <w:t xml:space="preserve"> тыс. рублей и была распределена между 3 спортивными школами: МБУ </w:t>
      </w:r>
      <w:r w:rsidR="002E47BA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СШОР</w:t>
      </w:r>
      <w:r w:rsidR="002E47BA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 xml:space="preserve">, МБУ </w:t>
      </w:r>
      <w:r w:rsidR="002E47BA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КСШ</w:t>
      </w:r>
      <w:r w:rsidR="002E47BA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 xml:space="preserve"> и МБУ </w:t>
      </w:r>
      <w:r w:rsidR="002E47BA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СШ им. Г.М. Мельниковой</w:t>
      </w:r>
      <w:r w:rsidR="002E47BA" w:rsidRPr="00607F37">
        <w:rPr>
          <w:sz w:val="26"/>
          <w:szCs w:val="26"/>
        </w:rPr>
        <w:t>».</w:t>
      </w:r>
    </w:p>
    <w:p w:rsidR="005E2A1C" w:rsidRDefault="00D54F4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2019 году на развитие детско-юношеского спорта было выделено из краевого бюджета</w:t>
      </w:r>
      <w:r w:rsidR="005E2A1C">
        <w:rPr>
          <w:sz w:val="26"/>
          <w:szCs w:val="26"/>
        </w:rPr>
        <w:t xml:space="preserve"> 3 030,0 тыс. руб. и </w:t>
      </w:r>
      <w:proofErr w:type="gramStart"/>
      <w:r w:rsidR="005E2A1C" w:rsidRPr="00607F37">
        <w:rPr>
          <w:sz w:val="26"/>
          <w:szCs w:val="26"/>
        </w:rPr>
        <w:t>распределена</w:t>
      </w:r>
      <w:proofErr w:type="gramEnd"/>
      <w:r w:rsidR="005E2A1C" w:rsidRPr="00607F37">
        <w:rPr>
          <w:sz w:val="26"/>
          <w:szCs w:val="26"/>
        </w:rPr>
        <w:t xml:space="preserve"> между 3 спортивными школами: МБУ «СШОР», МБУ «КСШ» и МБУ «СШ им. Г.М. Мельниковой».</w:t>
      </w:r>
    </w:p>
    <w:p w:rsidR="000C6CFC" w:rsidRPr="00607F37" w:rsidRDefault="000C6CFC" w:rsidP="000C6CFC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07F37">
        <w:rPr>
          <w:sz w:val="26"/>
          <w:szCs w:val="26"/>
        </w:rPr>
        <w:t>Оснащены муниципальные учреждения физкультурно-спортивной направленности (МБУ «СШ им. Г.М. Мельниковой», МБУ «СШОР», МБУ «КСШ» и МБУ «СШ «Центр игровых видов спорта») спортивным инвентарем, оборудованием, спортивной одеждой и обувью.</w:t>
      </w:r>
    </w:p>
    <w:p w:rsidR="000C6CFC" w:rsidRDefault="000C6CF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3783">
        <w:rPr>
          <w:sz w:val="26"/>
          <w:szCs w:val="26"/>
        </w:rPr>
        <w:t xml:space="preserve">      В 2020 году на развитие детско-юношеского спорта было выделено из краевого бюджета 1 248,2 тыс. руб. и </w:t>
      </w:r>
      <w:proofErr w:type="gramStart"/>
      <w:r w:rsidR="00DB3783" w:rsidRPr="00607F37">
        <w:rPr>
          <w:sz w:val="26"/>
          <w:szCs w:val="26"/>
        </w:rPr>
        <w:t>распределена</w:t>
      </w:r>
      <w:proofErr w:type="gramEnd"/>
      <w:r w:rsidR="00DB3783" w:rsidRPr="00607F37">
        <w:rPr>
          <w:sz w:val="26"/>
          <w:szCs w:val="26"/>
        </w:rPr>
        <w:t xml:space="preserve"> между 3 спортивными школами: МБУ «СШОР», МБУ «КСШ» </w:t>
      </w:r>
      <w:r>
        <w:rPr>
          <w:sz w:val="26"/>
          <w:szCs w:val="26"/>
        </w:rPr>
        <w:t>и МБУ «СШ им. Г.М. Мельниковой».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   </w:t>
      </w:r>
      <w:r w:rsidR="00A06ACE" w:rsidRPr="00607F37">
        <w:rPr>
          <w:sz w:val="26"/>
          <w:szCs w:val="26"/>
        </w:rPr>
        <w:t xml:space="preserve">МБУ ДО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СДЮСШОР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в 2017 году получили субсидию на финансовое обеспечение мероприятия федеральной целевой программы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 культуры и спорта в Российской Федерации на 2016 - 2020 годы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в размере 5500,0 тыс. рублей по закупке спортивного оборудования для специализированных детско-юношеских спортивных школ олимпийского резерва и училищ </w:t>
      </w:r>
      <w:r w:rsidR="00A06ACE" w:rsidRPr="00607F37">
        <w:rPr>
          <w:sz w:val="26"/>
          <w:szCs w:val="26"/>
        </w:rPr>
        <w:lastRenderedPageBreak/>
        <w:t>олимпийского резерва.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proofErr w:type="gramStart"/>
      <w:r w:rsidR="00A06ACE" w:rsidRPr="00607F37">
        <w:rPr>
          <w:sz w:val="26"/>
          <w:szCs w:val="26"/>
        </w:rPr>
        <w:t xml:space="preserve">В 2016 году были заключены соглашения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 приобретение резиновой крошки для МБУ </w:t>
      </w:r>
      <w:r w:rsidR="006D60BE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ГСК </w:t>
      </w:r>
      <w:r w:rsidR="006D60BE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Олимп</w:t>
      </w:r>
      <w:r w:rsidR="006D60BE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в сумме 1012,00 тыс. рублей и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Готов к</w:t>
      </w:r>
      <w:proofErr w:type="gramEnd"/>
      <w:r w:rsidR="00A06ACE" w:rsidRPr="00607F37">
        <w:rPr>
          <w:sz w:val="26"/>
          <w:szCs w:val="26"/>
        </w:rPr>
        <w:t xml:space="preserve"> труду и обороне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(ГТО) в сумме 378,</w:t>
      </w:r>
      <w:r w:rsidR="006D60BE" w:rsidRPr="00607F37">
        <w:rPr>
          <w:sz w:val="26"/>
          <w:szCs w:val="26"/>
        </w:rPr>
        <w:t>8</w:t>
      </w:r>
      <w:r w:rsidR="00A06ACE" w:rsidRPr="00607F37">
        <w:rPr>
          <w:sz w:val="26"/>
          <w:szCs w:val="26"/>
        </w:rPr>
        <w:t xml:space="preserve"> тыс. рублей.</w:t>
      </w:r>
    </w:p>
    <w:p w:rsidR="00A06ACE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Субсидию на оснащение центров тестирования удалось получить в связи с тем, что в декабре 2015 года на базе МБУ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ГСК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Олимп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было создано структурное подразделение центр тестирования (ГТО), задачей которого является прием нормативов комплекса ГТО у населения города Ачинска.</w:t>
      </w:r>
    </w:p>
    <w:p w:rsidR="004719DD" w:rsidRDefault="003F7F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В 2019 году </w:t>
      </w:r>
      <w:r w:rsidR="004719DD">
        <w:rPr>
          <w:sz w:val="26"/>
          <w:szCs w:val="26"/>
        </w:rPr>
        <w:t xml:space="preserve">было заключено соглашение </w:t>
      </w:r>
      <w:r w:rsidR="004719DD" w:rsidRPr="004719DD">
        <w:rPr>
          <w:sz w:val="26"/>
          <w:szCs w:val="26"/>
        </w:rPr>
        <w:t xml:space="preserve">на обеспечение </w:t>
      </w:r>
      <w:r w:rsidR="004719DD" w:rsidRPr="004719DD">
        <w:rPr>
          <w:bCs/>
          <w:color w:val="000000"/>
          <w:sz w:val="26"/>
          <w:szCs w:val="26"/>
        </w:rPr>
        <w:t>муниципальных физкультурно-спортивных организаций и</w:t>
      </w:r>
      <w:r w:rsidR="004719DD" w:rsidRPr="004719DD">
        <w:rPr>
          <w:sz w:val="26"/>
          <w:szCs w:val="26"/>
        </w:rPr>
        <w:t xml:space="preserve"> муниципальных организаций дополнительного образования, осуществляющих деятельность в области физической культуры и спорта</w:t>
      </w:r>
      <w:r w:rsidR="004719DD" w:rsidRPr="004719DD">
        <w:rPr>
          <w:bCs/>
          <w:color w:val="000000"/>
          <w:sz w:val="26"/>
          <w:szCs w:val="26"/>
        </w:rPr>
        <w:t>,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</w:r>
      <w:r w:rsidR="004719DD">
        <w:rPr>
          <w:bCs/>
          <w:color w:val="000000"/>
          <w:sz w:val="26"/>
          <w:szCs w:val="26"/>
        </w:rPr>
        <w:t xml:space="preserve">, </w:t>
      </w:r>
      <w:r w:rsidR="004719DD">
        <w:rPr>
          <w:sz w:val="26"/>
          <w:szCs w:val="26"/>
        </w:rPr>
        <w:t xml:space="preserve">из краевого бюджета была выделена субсидия в сумме 5 169,7 тыс. рублей и </w:t>
      </w:r>
      <w:r w:rsidR="004719DD" w:rsidRPr="00607F37">
        <w:rPr>
          <w:sz w:val="26"/>
          <w:szCs w:val="26"/>
        </w:rPr>
        <w:t xml:space="preserve">распределена между </w:t>
      </w:r>
      <w:r w:rsidR="004719DD">
        <w:rPr>
          <w:sz w:val="26"/>
          <w:szCs w:val="26"/>
        </w:rPr>
        <w:t>4</w:t>
      </w:r>
      <w:r w:rsidR="004719DD" w:rsidRPr="00607F37">
        <w:rPr>
          <w:sz w:val="26"/>
          <w:szCs w:val="26"/>
        </w:rPr>
        <w:t xml:space="preserve"> спортивными школами</w:t>
      </w:r>
      <w:proofErr w:type="gramEnd"/>
      <w:r w:rsidR="004719DD" w:rsidRPr="00607F37">
        <w:rPr>
          <w:sz w:val="26"/>
          <w:szCs w:val="26"/>
        </w:rPr>
        <w:t>: МБУ «СШОР», МБУ «КСШ»</w:t>
      </w:r>
      <w:r w:rsidR="004719DD">
        <w:rPr>
          <w:sz w:val="26"/>
          <w:szCs w:val="26"/>
        </w:rPr>
        <w:t xml:space="preserve">, МБУ «СШ «ЦИВС» </w:t>
      </w:r>
      <w:r w:rsidR="004719DD" w:rsidRPr="00607F37">
        <w:rPr>
          <w:sz w:val="26"/>
          <w:szCs w:val="26"/>
        </w:rPr>
        <w:t>и МБУ «СШ им. Г.М. Мельниковой».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Количество участников официальных массовых физкультурных и спортивных мероприятий в 201</w:t>
      </w:r>
      <w:r w:rsidR="00E8626D">
        <w:rPr>
          <w:sz w:val="26"/>
          <w:szCs w:val="26"/>
        </w:rPr>
        <w:t>9</w:t>
      </w:r>
      <w:r w:rsidR="00A06ACE" w:rsidRPr="00607F37">
        <w:rPr>
          <w:sz w:val="26"/>
          <w:szCs w:val="26"/>
        </w:rPr>
        <w:t xml:space="preserve"> году составило более 24</w:t>
      </w:r>
      <w:r w:rsidR="00E8626D">
        <w:rPr>
          <w:sz w:val="26"/>
          <w:szCs w:val="26"/>
        </w:rPr>
        <w:t>5</w:t>
      </w:r>
      <w:r w:rsidR="00A06ACE" w:rsidRPr="00607F37">
        <w:rPr>
          <w:sz w:val="26"/>
          <w:szCs w:val="26"/>
        </w:rPr>
        <w:t>00 человек.</w:t>
      </w:r>
    </w:p>
    <w:p w:rsidR="00A06ACE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736739">
        <w:rPr>
          <w:sz w:val="26"/>
          <w:szCs w:val="26"/>
        </w:rPr>
        <w:t>За 20</w:t>
      </w:r>
      <w:r w:rsidR="00A06ACE" w:rsidRPr="00607F37">
        <w:rPr>
          <w:sz w:val="26"/>
          <w:szCs w:val="26"/>
        </w:rPr>
        <w:t>1</w:t>
      </w:r>
      <w:r w:rsidR="00EF6F0A">
        <w:rPr>
          <w:sz w:val="26"/>
          <w:szCs w:val="26"/>
        </w:rPr>
        <w:t>9</w:t>
      </w:r>
      <w:r w:rsidR="00A06ACE" w:rsidRPr="00607F37">
        <w:rPr>
          <w:sz w:val="26"/>
          <w:szCs w:val="26"/>
        </w:rPr>
        <w:t xml:space="preserve"> год отдел спорта и молодежной политики администрации города Ачинска организовал и провел </w:t>
      </w:r>
      <w:r w:rsidR="00E26BCC" w:rsidRPr="00607F37">
        <w:rPr>
          <w:sz w:val="26"/>
          <w:szCs w:val="26"/>
        </w:rPr>
        <w:t>1</w:t>
      </w:r>
      <w:r w:rsidR="00EF6F0A">
        <w:rPr>
          <w:sz w:val="26"/>
          <w:szCs w:val="26"/>
        </w:rPr>
        <w:t>90</w:t>
      </w:r>
      <w:r w:rsidR="00E26BCC"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соревновани</w:t>
      </w:r>
      <w:r w:rsidR="00E26BCC" w:rsidRPr="00607F37">
        <w:rPr>
          <w:sz w:val="26"/>
          <w:szCs w:val="26"/>
        </w:rPr>
        <w:t>й</w:t>
      </w:r>
      <w:r w:rsidR="00A06ACE" w:rsidRPr="00607F37">
        <w:rPr>
          <w:sz w:val="26"/>
          <w:szCs w:val="26"/>
        </w:rPr>
        <w:t xml:space="preserve"> и спортивно-массовы</w:t>
      </w:r>
      <w:r w:rsidR="00E26BCC" w:rsidRPr="00607F37">
        <w:rPr>
          <w:sz w:val="26"/>
          <w:szCs w:val="26"/>
        </w:rPr>
        <w:t>х</w:t>
      </w:r>
      <w:r w:rsidR="00A06ACE" w:rsidRPr="00607F37">
        <w:rPr>
          <w:sz w:val="26"/>
          <w:szCs w:val="26"/>
        </w:rPr>
        <w:t xml:space="preserve"> мероприяти</w:t>
      </w:r>
      <w:r w:rsidR="00E26BCC" w:rsidRPr="00607F37">
        <w:rPr>
          <w:sz w:val="26"/>
          <w:szCs w:val="26"/>
        </w:rPr>
        <w:t>й</w:t>
      </w:r>
      <w:r w:rsidR="00A06ACE" w:rsidRPr="00607F37">
        <w:rPr>
          <w:sz w:val="26"/>
          <w:szCs w:val="26"/>
        </w:rPr>
        <w:t xml:space="preserve"> различного уровня: 1</w:t>
      </w:r>
      <w:r w:rsidR="006160CA">
        <w:rPr>
          <w:sz w:val="26"/>
          <w:szCs w:val="26"/>
        </w:rPr>
        <w:t>4</w:t>
      </w:r>
      <w:r w:rsidR="00EF6F0A">
        <w:rPr>
          <w:sz w:val="26"/>
          <w:szCs w:val="26"/>
        </w:rPr>
        <w:t>4</w:t>
      </w:r>
      <w:r w:rsidR="00A06ACE" w:rsidRPr="00607F37">
        <w:rPr>
          <w:sz w:val="26"/>
          <w:szCs w:val="26"/>
        </w:rPr>
        <w:t xml:space="preserve"> муниципальн</w:t>
      </w:r>
      <w:r w:rsidR="00E26BCC" w:rsidRPr="00607F37">
        <w:rPr>
          <w:sz w:val="26"/>
          <w:szCs w:val="26"/>
        </w:rPr>
        <w:t>ого</w:t>
      </w:r>
      <w:r w:rsidR="00A06ACE" w:rsidRPr="00607F37">
        <w:rPr>
          <w:sz w:val="26"/>
          <w:szCs w:val="26"/>
        </w:rPr>
        <w:t xml:space="preserve"> и </w:t>
      </w:r>
      <w:r w:rsidR="00E26BCC" w:rsidRPr="00607F37">
        <w:rPr>
          <w:sz w:val="26"/>
          <w:szCs w:val="26"/>
        </w:rPr>
        <w:t>4</w:t>
      </w:r>
      <w:r w:rsidR="006160CA">
        <w:rPr>
          <w:sz w:val="26"/>
          <w:szCs w:val="26"/>
        </w:rPr>
        <w:t>6</w:t>
      </w:r>
      <w:r w:rsidR="00A06ACE" w:rsidRPr="00607F37">
        <w:rPr>
          <w:sz w:val="26"/>
          <w:szCs w:val="26"/>
        </w:rPr>
        <w:t xml:space="preserve"> краев</w:t>
      </w:r>
      <w:r w:rsidR="00E26BCC" w:rsidRPr="00607F37">
        <w:rPr>
          <w:sz w:val="26"/>
          <w:szCs w:val="26"/>
        </w:rPr>
        <w:t>ого</w:t>
      </w:r>
      <w:r w:rsidR="00A06ACE" w:rsidRPr="00607F37">
        <w:rPr>
          <w:sz w:val="26"/>
          <w:szCs w:val="26"/>
        </w:rPr>
        <w:t>.</w:t>
      </w:r>
      <w:r w:rsidR="003F7FCE">
        <w:rPr>
          <w:sz w:val="26"/>
          <w:szCs w:val="26"/>
        </w:rPr>
        <w:t xml:space="preserve"> </w:t>
      </w:r>
    </w:p>
    <w:p w:rsidR="008775BE" w:rsidRDefault="008775B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проведено 52 </w:t>
      </w:r>
      <w:r w:rsidRPr="00607F37">
        <w:rPr>
          <w:sz w:val="26"/>
          <w:szCs w:val="26"/>
        </w:rPr>
        <w:t>соревнований и спортивно-массовых мероприятий</w:t>
      </w:r>
      <w:r>
        <w:rPr>
          <w:sz w:val="26"/>
          <w:szCs w:val="26"/>
        </w:rPr>
        <w:t>, в которых приняли участие 11 824 человека.</w:t>
      </w:r>
    </w:p>
    <w:p w:rsidR="00A06ACE" w:rsidRPr="00607F37" w:rsidRDefault="003F7F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E47BA"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19" w:history="1">
        <w:r w:rsidR="00A06ACE" w:rsidRPr="00607F37">
          <w:rPr>
            <w:sz w:val="26"/>
            <w:szCs w:val="26"/>
          </w:rPr>
          <w:t>Закона</w:t>
        </w:r>
      </w:hyperlink>
      <w:r w:rsidR="00A06ACE" w:rsidRPr="00607F37">
        <w:rPr>
          <w:sz w:val="26"/>
          <w:szCs w:val="26"/>
        </w:rPr>
        <w:t xml:space="preserve"> Красноярского края от 21.12.2010 </w:t>
      </w:r>
      <w:r w:rsidR="002E47BA"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11-5566 </w:t>
      </w:r>
      <w:r w:rsidR="002E47B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 физической культуре и спорте в Красноярском крае</w:t>
      </w:r>
      <w:r w:rsidR="002E47BA"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спорта. Оплата </w:t>
      </w:r>
      <w:r w:rsidR="00A06ACE" w:rsidRPr="00607F37">
        <w:rPr>
          <w:sz w:val="26"/>
          <w:szCs w:val="26"/>
        </w:rPr>
        <w:lastRenderedPageBreak/>
        <w:t xml:space="preserve">курсов повышения квалификации производится </w:t>
      </w:r>
      <w:r w:rsidR="00BC472F">
        <w:rPr>
          <w:sz w:val="26"/>
          <w:szCs w:val="26"/>
        </w:rPr>
        <w:t>за счет</w:t>
      </w:r>
      <w:r w:rsidR="00A06ACE" w:rsidRPr="00607F37">
        <w:rPr>
          <w:sz w:val="26"/>
          <w:szCs w:val="26"/>
        </w:rPr>
        <w:t xml:space="preserve"> средств бюджета</w:t>
      </w:r>
      <w:r w:rsidR="00BC472F">
        <w:rPr>
          <w:sz w:val="26"/>
          <w:szCs w:val="26"/>
        </w:rPr>
        <w:t xml:space="preserve"> города</w:t>
      </w:r>
      <w:r w:rsidR="00A06ACE" w:rsidRPr="00607F37">
        <w:rPr>
          <w:sz w:val="26"/>
          <w:szCs w:val="26"/>
        </w:rPr>
        <w:t>, выделенных на выполнение муниципального задания муниципальных учреждений спортивной направленности.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Для дальнейшего развития физической культуры и спорта на территории города Ачинска необходимо: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повысить качество управления подготовкой спортивного резерва;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совершенствовать систему отбора наиболее одаренных детей для комплектования учреждений олимпийского резерва;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продолжить работу по развитию сети спортивных клубов по месту жительства;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продолжить работу по укреплению инфраструктуры физической культуры и спорта;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усилить работу по пропаганде здорового образа жизни.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</w:t>
      </w:r>
      <w:r w:rsidR="00A06ACE" w:rsidRPr="00607F37">
        <w:rPr>
          <w:sz w:val="26"/>
          <w:szCs w:val="26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="00A06ACE" w:rsidRPr="00607F37">
        <w:rPr>
          <w:sz w:val="26"/>
          <w:szCs w:val="26"/>
        </w:rPr>
        <w:t>недостижению</w:t>
      </w:r>
      <w:proofErr w:type="spellEnd"/>
      <w:r w:rsidR="00A06ACE" w:rsidRPr="00607F37">
        <w:rPr>
          <w:sz w:val="26"/>
          <w:szCs w:val="26"/>
        </w:rPr>
        <w:t xml:space="preserve"> целевых показателей Программы.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осуществление внутреннего контроля исполнения мероприятий Программы;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контроль достижения конечных результатов и эффективного использования финансовых сре</w:t>
      </w:r>
      <w:proofErr w:type="gramStart"/>
      <w:r w:rsidRPr="00607F37">
        <w:rPr>
          <w:sz w:val="26"/>
          <w:szCs w:val="26"/>
        </w:rPr>
        <w:t>дств Пр</w:t>
      </w:r>
      <w:proofErr w:type="gramEnd"/>
      <w:r w:rsidRPr="00607F37">
        <w:rPr>
          <w:sz w:val="26"/>
          <w:szCs w:val="26"/>
        </w:rPr>
        <w:t>ограммы.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Основной мерой управления рисками реализации Программы являются меры правового регулирования.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При этом важным условием успешной реализации Программы является </w:t>
      </w:r>
      <w:r w:rsidR="00A06ACE" w:rsidRPr="00607F37">
        <w:rPr>
          <w:sz w:val="26"/>
          <w:szCs w:val="26"/>
        </w:rPr>
        <w:lastRenderedPageBreak/>
        <w:t>управление рисками с целью минимизации их влияния на достижение целей Программы.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</w:t>
      </w:r>
      <w:r w:rsidR="00A06ACE" w:rsidRPr="00607F37">
        <w:rPr>
          <w:sz w:val="26"/>
          <w:szCs w:val="26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02268C" w:rsidRPr="00607F37" w:rsidRDefault="0002268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3. ПРИОРИТЕТЫ И ЦЕЛИ СОЦИАЛЬНО-ЭКОНОМИЧЕСКОГО РАЗВИТИЯ</w:t>
      </w:r>
      <w:r w:rsidR="00FC5DD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В СФЕРЕ ФИЗИЧЕСКОЙ КУЛЬТУРЫ И СПОРТА, ОПИСАНИЕ ОСНОВНЫХ</w:t>
      </w:r>
      <w:r w:rsidR="00FC5DD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ЦЕЛЕЙ И ЗАДАЧ ПРОГРАММЫ, ПРОГНОЗ РАЗВИТИЯ СФЕРЫ ФИЗИЧЕСКОЙ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КУЛЬТУРЫ И СПОРТА</w:t>
      </w:r>
    </w:p>
    <w:p w:rsidR="0002268C" w:rsidRPr="00607F37" w:rsidRDefault="0002268C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К приоритетным направлениям реализации Программы в сфере физической культуры и спорта относятся: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формирование здорового образа жизни через развитие массовой физической культуры и спорта;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развитие массового спорта и системы подготовки спортивного резерва.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В рамках направления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Формирование здорового образа жизни через развитие массовой физической культуры и спорта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предстоит обеспечить реализацию календарного плана официальных физкультурных спортивных мероприятий путем: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 xml:space="preserve">организации и проведения физкультурных и комплексных спортивных мероприятий среди </w:t>
      </w:r>
      <w:r w:rsidR="003E6A8A" w:rsidRPr="00607F37">
        <w:rPr>
          <w:sz w:val="26"/>
          <w:szCs w:val="26"/>
        </w:rPr>
        <w:t>занимаю</w:t>
      </w:r>
      <w:r w:rsidRPr="00607F37">
        <w:rPr>
          <w:sz w:val="26"/>
          <w:szCs w:val="26"/>
        </w:rPr>
        <w:t>щихся города;</w:t>
      </w:r>
      <w:proofErr w:type="gramEnd"/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организации и проведения всероссийских массовых акций;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организации и проведения спортивных соревнований.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В рамках направления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массового спорта и системы подготовки спортивного резерва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предстоит обеспечить повышение эффективности деятельности учреждений физкультурно-спортивной направленности путем: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материально-технического обеспечения деятельности учреждений;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формирования единой системы поиска, выявления и поддержки одаренных детей;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повышения квалификации руководителей и специалистов учреждений физкультурно-спортивной направленности;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участия учреждений в краевых и федеральных </w:t>
      </w:r>
      <w:proofErr w:type="spellStart"/>
      <w:r w:rsidRPr="00607F37">
        <w:rPr>
          <w:sz w:val="26"/>
          <w:szCs w:val="26"/>
        </w:rPr>
        <w:t>грантовых</w:t>
      </w:r>
      <w:proofErr w:type="spellEnd"/>
      <w:r w:rsidRPr="00607F37">
        <w:rPr>
          <w:sz w:val="26"/>
          <w:szCs w:val="26"/>
        </w:rPr>
        <w:t xml:space="preserve"> и целевых программах;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proofErr w:type="gramStart"/>
      <w:r w:rsidR="00A06ACE" w:rsidRPr="00607F37">
        <w:rPr>
          <w:sz w:val="26"/>
          <w:szCs w:val="26"/>
        </w:rPr>
        <w:t xml:space="preserve">Цели государственной политики в сфере физической культуры и спорта определены в </w:t>
      </w:r>
      <w:hyperlink r:id="rId20" w:history="1">
        <w:r w:rsidR="00A06ACE" w:rsidRPr="00607F37">
          <w:rPr>
            <w:sz w:val="26"/>
            <w:szCs w:val="26"/>
          </w:rPr>
          <w:t>Концепции</w:t>
        </w:r>
      </w:hyperlink>
      <w:r w:rsidR="00A06ACE" w:rsidRPr="00607F37">
        <w:rPr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</w:t>
      </w:r>
      <w:r w:rsidR="00233E5A">
        <w:rPr>
          <w:sz w:val="26"/>
          <w:szCs w:val="26"/>
        </w:rPr>
        <w:t xml:space="preserve"> (</w:t>
      </w:r>
      <w:r w:rsidR="00233E5A">
        <w:rPr>
          <w:sz w:val="26"/>
          <w:szCs w:val="26"/>
          <w:lang w:val="en-US"/>
        </w:rPr>
        <w:t>I</w:t>
      </w:r>
      <w:r w:rsidR="00233E5A" w:rsidRPr="00233E5A">
        <w:rPr>
          <w:sz w:val="26"/>
          <w:szCs w:val="26"/>
        </w:rPr>
        <w:t xml:space="preserve"> </w:t>
      </w:r>
      <w:r w:rsidR="00233E5A">
        <w:rPr>
          <w:sz w:val="26"/>
          <w:szCs w:val="26"/>
        </w:rPr>
        <w:t>этап), до 2030 года (</w:t>
      </w:r>
      <w:r w:rsidR="00233E5A">
        <w:rPr>
          <w:sz w:val="26"/>
          <w:szCs w:val="26"/>
          <w:lang w:val="en-US"/>
        </w:rPr>
        <w:t>II</w:t>
      </w:r>
      <w:r w:rsidR="00233E5A" w:rsidRPr="00233E5A">
        <w:rPr>
          <w:sz w:val="26"/>
          <w:szCs w:val="26"/>
        </w:rPr>
        <w:t xml:space="preserve"> </w:t>
      </w:r>
      <w:r w:rsidR="00233E5A">
        <w:rPr>
          <w:sz w:val="26"/>
          <w:szCs w:val="26"/>
        </w:rPr>
        <w:t>этап)</w:t>
      </w:r>
      <w:r w:rsidR="00A06ACE" w:rsidRPr="00607F37">
        <w:rPr>
          <w:sz w:val="26"/>
          <w:szCs w:val="26"/>
        </w:rPr>
        <w:t>, утвержденной Распоряжением Правительства</w:t>
      </w:r>
      <w:r w:rsidR="00311849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Российской Федерации</w:t>
      </w:r>
      <w:r w:rsidR="006679D6"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от 17.11.2008</w:t>
      </w:r>
      <w:r w:rsidR="00311849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lastRenderedPageBreak/>
        <w:t>№</w:t>
      </w:r>
      <w:r w:rsidR="00A06ACE" w:rsidRPr="00607F37">
        <w:rPr>
          <w:sz w:val="26"/>
          <w:szCs w:val="26"/>
        </w:rPr>
        <w:t xml:space="preserve"> 1662-</w:t>
      </w:r>
      <w:r w:rsidR="006679D6" w:rsidRPr="00607F37">
        <w:rPr>
          <w:sz w:val="26"/>
          <w:szCs w:val="26"/>
        </w:rPr>
        <w:t>р</w:t>
      </w:r>
      <w:r w:rsidR="006C1752">
        <w:rPr>
          <w:sz w:val="26"/>
          <w:szCs w:val="26"/>
        </w:rPr>
        <w:t xml:space="preserve"> «О Концепции долгосрочного экономического развития Российской Федерации до 2020 года»</w:t>
      </w:r>
      <w:r w:rsidR="00A06ACE" w:rsidRPr="00607F37">
        <w:rPr>
          <w:sz w:val="26"/>
          <w:szCs w:val="26"/>
        </w:rPr>
        <w:t xml:space="preserve"> и предусматривающей необходимость создания условий для ведения гражданами здорового образа жизни, развития массового</w:t>
      </w:r>
      <w:proofErr w:type="gramEnd"/>
      <w:r w:rsidR="00A06ACE" w:rsidRPr="00607F37">
        <w:rPr>
          <w:sz w:val="26"/>
          <w:szCs w:val="26"/>
        </w:rPr>
        <w:t xml:space="preserve"> спорта и повышения конкурентоспособности российского спорта на международной спортивной арене.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 xml:space="preserve">Вопросы физической культуры и спорта включены в Основные </w:t>
      </w:r>
      <w:hyperlink r:id="rId21" w:history="1">
        <w:r w:rsidR="00A06ACE" w:rsidRPr="00607F37">
          <w:rPr>
            <w:sz w:val="26"/>
            <w:szCs w:val="26"/>
          </w:rPr>
          <w:t>направления</w:t>
        </w:r>
      </w:hyperlink>
      <w:r w:rsidR="00A06ACE" w:rsidRPr="00607F37">
        <w:rPr>
          <w:sz w:val="26"/>
          <w:szCs w:val="26"/>
        </w:rPr>
        <w:t xml:space="preserve"> деятельности Правительства Российской Федерации на период до 20</w:t>
      </w:r>
      <w:r w:rsidR="0057038D" w:rsidRPr="00607F37">
        <w:rPr>
          <w:sz w:val="26"/>
          <w:szCs w:val="26"/>
        </w:rPr>
        <w:t>20</w:t>
      </w:r>
      <w:r w:rsidR="00A06ACE" w:rsidRPr="00607F37">
        <w:rPr>
          <w:sz w:val="26"/>
          <w:szCs w:val="26"/>
        </w:rPr>
        <w:t xml:space="preserve"> года, утвержденные Постановлением Правительства Российской Федерации от 31.01.2013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404п-П13.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hyperlink r:id="rId22" w:history="1">
        <w:proofErr w:type="gramStart"/>
        <w:r w:rsidR="00A06ACE" w:rsidRPr="00607F37">
          <w:rPr>
            <w:sz w:val="26"/>
            <w:szCs w:val="26"/>
          </w:rPr>
          <w:t>Распоряжениями</w:t>
        </w:r>
      </w:hyperlink>
      <w:r w:rsidR="00A06ACE" w:rsidRPr="00607F37">
        <w:rPr>
          <w:sz w:val="26"/>
          <w:szCs w:val="26"/>
        </w:rPr>
        <w:t xml:space="preserve"> Правительства Российской Федерации от 07.08.2009 </w:t>
      </w:r>
      <w:r w:rsidR="006679D6" w:rsidRPr="00607F37">
        <w:rPr>
          <w:sz w:val="26"/>
          <w:szCs w:val="26"/>
        </w:rPr>
        <w:t xml:space="preserve"> 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1101-р утверждена стратегия развития физической культуры и спорта в Российской Федерации на период до 2020 года, </w:t>
      </w:r>
      <w:hyperlink r:id="rId23" w:history="1">
        <w:r w:rsidR="00A06ACE" w:rsidRPr="00607F37">
          <w:rPr>
            <w:sz w:val="26"/>
            <w:szCs w:val="26"/>
          </w:rPr>
          <w:t>Постановлением</w:t>
        </w:r>
      </w:hyperlink>
      <w:r w:rsidR="00A06ACE" w:rsidRPr="00607F37">
        <w:rPr>
          <w:sz w:val="26"/>
          <w:szCs w:val="26"/>
        </w:rPr>
        <w:t xml:space="preserve"> Правительства Российской Федерации от 15.04.2014 </w:t>
      </w:r>
      <w:r w:rsidRPr="00607F37">
        <w:rPr>
          <w:sz w:val="26"/>
          <w:szCs w:val="26"/>
        </w:rPr>
        <w:t xml:space="preserve">№ </w:t>
      </w:r>
      <w:r w:rsidR="00A06ACE" w:rsidRPr="00607F37">
        <w:rPr>
          <w:sz w:val="26"/>
          <w:szCs w:val="26"/>
        </w:rPr>
        <w:t xml:space="preserve">302 утверждена государственная программа Российской Федерации </w:t>
      </w: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 культуры и спорта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 xml:space="preserve"> соответственно устанавливающие направления развития отрасли </w:t>
      </w:r>
      <w:r w:rsidR="00233E5A" w:rsidRPr="00607F37">
        <w:rPr>
          <w:sz w:val="26"/>
          <w:szCs w:val="26"/>
        </w:rPr>
        <w:t>до 2020 года</w:t>
      </w:r>
      <w:r w:rsidR="00233E5A">
        <w:rPr>
          <w:sz w:val="26"/>
          <w:szCs w:val="26"/>
        </w:rPr>
        <w:t xml:space="preserve"> (</w:t>
      </w:r>
      <w:r w:rsidR="00233E5A">
        <w:rPr>
          <w:sz w:val="26"/>
          <w:szCs w:val="26"/>
          <w:lang w:val="en-US"/>
        </w:rPr>
        <w:t>I</w:t>
      </w:r>
      <w:r w:rsidR="00233E5A" w:rsidRPr="00233E5A">
        <w:rPr>
          <w:sz w:val="26"/>
          <w:szCs w:val="26"/>
        </w:rPr>
        <w:t xml:space="preserve"> </w:t>
      </w:r>
      <w:r w:rsidR="00233E5A">
        <w:rPr>
          <w:sz w:val="26"/>
          <w:szCs w:val="26"/>
        </w:rPr>
        <w:t>этап), до 2030 года (</w:t>
      </w:r>
      <w:r w:rsidR="00233E5A">
        <w:rPr>
          <w:sz w:val="26"/>
          <w:szCs w:val="26"/>
          <w:lang w:val="en-US"/>
        </w:rPr>
        <w:t>II</w:t>
      </w:r>
      <w:r w:rsidR="00233E5A" w:rsidRPr="00233E5A">
        <w:rPr>
          <w:sz w:val="26"/>
          <w:szCs w:val="26"/>
        </w:rPr>
        <w:t xml:space="preserve"> </w:t>
      </w:r>
      <w:r w:rsidR="00233E5A">
        <w:rPr>
          <w:sz w:val="26"/>
          <w:szCs w:val="26"/>
        </w:rPr>
        <w:t>этап)</w:t>
      </w:r>
      <w:r w:rsidR="00A06ACE" w:rsidRPr="00607F37">
        <w:rPr>
          <w:sz w:val="26"/>
          <w:szCs w:val="26"/>
        </w:rPr>
        <w:t>.</w:t>
      </w:r>
      <w:proofErr w:type="gramEnd"/>
      <w:r w:rsidR="00A06ACE" w:rsidRPr="00607F37">
        <w:rPr>
          <w:sz w:val="26"/>
          <w:szCs w:val="26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Целью Программы является создание условий для развития физической культуры и спорта в городе Ачинске.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Задачи, реализуемые в рамках данной Программы, следующие: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1.Обеспечение развития массовой физической культуры в городе Ачинске.</w:t>
      </w:r>
    </w:p>
    <w:p w:rsidR="00583E9D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2.</w:t>
      </w:r>
      <w:r w:rsidR="00583E9D" w:rsidRPr="00607F37">
        <w:rPr>
          <w:sz w:val="26"/>
          <w:szCs w:val="26"/>
        </w:rPr>
        <w:t>Обеспечение условий для подготовки  спортивного резерва в муниципальных спортивных учреждениях для участия в соревнованиях различного уровня.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3.Материально-техническое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A11E27" w:rsidRPr="00607F37" w:rsidRDefault="001358A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4.</w:t>
      </w:r>
      <w:r w:rsidRPr="00607F37">
        <w:rPr>
          <w:rFonts w:eastAsia="Calibri"/>
          <w:sz w:val="26"/>
          <w:szCs w:val="26"/>
        </w:rPr>
        <w:t>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</w:t>
      </w:r>
    </w:p>
    <w:p w:rsidR="00A06ACE" w:rsidRPr="00607F37" w:rsidRDefault="002E47BA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4. ПРОГНОЗ КОНЕЧНЫХ РЕЗУЛЬТАТОВ МУНИЦИПАЛЬНОЙ ПРОГРАММЫ,</w:t>
      </w:r>
      <w:r w:rsidR="0052308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ХАРАКТЕРИЗУЮЩИХ ЦЕЛЕВОЕ СОСТОЯНИЕ (ИЗМЕНЕНИЕ СОСТОЯНИЯ)</w:t>
      </w:r>
      <w:r w:rsidR="0052308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УРОВНЯ И КАЧЕСТВА ЖИЗНИ НАСЕЛЕНИЯ, СОЦИАЛЬНОЙ СФЕРЫ,</w:t>
      </w:r>
      <w:r w:rsidR="0052308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ЭКОНОМИКИ, СТЕПЕНИ РЕАЛИЗАЦИИ ДРУГИХ ОБЩЕСТВЕННО ЗНАЧИМЫХ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ИНТЕРЕСОВ И ПОТРЕБНОСТЕЙ В СФЕРЕ ФИЗИЧЕСКОЙ КУЛЬТУРЫ</w:t>
      </w:r>
      <w:r w:rsidR="00523085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И СПОРТА НА ТЕРРИТОРИИ ГОРОДА АЧИНСКА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523085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r w:rsidR="00A06ACE" w:rsidRPr="00607F37">
        <w:rPr>
          <w:sz w:val="26"/>
          <w:szCs w:val="26"/>
        </w:rPr>
        <w:t xml:space="preserve">Своевременная и в полном объеме реализация Программы позволит </w:t>
      </w:r>
      <w:r w:rsidR="00A06ACE" w:rsidRPr="00607F37">
        <w:rPr>
          <w:sz w:val="26"/>
          <w:szCs w:val="26"/>
        </w:rPr>
        <w:lastRenderedPageBreak/>
        <w:t>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A06ACE" w:rsidRPr="00607F37" w:rsidRDefault="00523085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Реализация Программы будет способствовать: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формированию здорового образа жизни через развитие массовой физической культуры и спорта;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развитию детско-юношеского спорта и системы подготовки спортивного резерва.</w:t>
      </w:r>
    </w:p>
    <w:p w:rsidR="00D90F66" w:rsidRPr="00607F37" w:rsidRDefault="00D90F66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5. ИНФОРМАЦИЯ ПО ПОДПРОГРАММАМ, ОТДЕЛЬНЫМ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МЕРОПРИЯТИЯМ ПРОГРАММЫ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523085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Реализация отдельных мероприятий Программой не предусмотрена. Программа включает </w:t>
      </w:r>
      <w:r w:rsidR="00834C11">
        <w:rPr>
          <w:sz w:val="26"/>
          <w:szCs w:val="26"/>
        </w:rPr>
        <w:t>4</w:t>
      </w:r>
      <w:r w:rsidR="00A06ACE" w:rsidRPr="00607F37">
        <w:rPr>
          <w:sz w:val="26"/>
          <w:szCs w:val="26"/>
        </w:rPr>
        <w:t xml:space="preserve"> подпрограммы</w:t>
      </w:r>
      <w:r w:rsidR="00D90F66" w:rsidRPr="00607F37">
        <w:rPr>
          <w:sz w:val="26"/>
          <w:szCs w:val="26"/>
        </w:rPr>
        <w:t>:</w:t>
      </w:r>
      <w:r w:rsidR="00A06ACE" w:rsidRPr="00607F37">
        <w:rPr>
          <w:sz w:val="26"/>
          <w:szCs w:val="26"/>
        </w:rPr>
        <w:t xml:space="preserve"> </w:t>
      </w:r>
    </w:p>
    <w:p w:rsidR="00A06ACE" w:rsidRDefault="00523085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hyperlink w:anchor="P1505" w:history="1">
        <w:r w:rsidR="00A06ACE" w:rsidRPr="00607F37">
          <w:rPr>
            <w:sz w:val="26"/>
            <w:szCs w:val="26"/>
          </w:rPr>
          <w:t>Развитие массовой</w:t>
        </w:r>
      </w:hyperlink>
      <w:r w:rsidR="00A06ACE" w:rsidRPr="00607F37">
        <w:rPr>
          <w:sz w:val="26"/>
          <w:szCs w:val="26"/>
        </w:rPr>
        <w:t xml:space="preserve"> физической культуры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.</w:t>
      </w:r>
    </w:p>
    <w:p w:rsidR="008E315B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8E315B">
        <w:rPr>
          <w:sz w:val="26"/>
          <w:szCs w:val="26"/>
        </w:rPr>
        <w:t>«Развитие системы подготовки спортивного резерва».</w:t>
      </w:r>
    </w:p>
    <w:p w:rsidR="008E315B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hyperlink w:anchor="P2178" w:history="1">
        <w:r w:rsidRPr="00607F37">
          <w:rPr>
            <w:sz w:val="26"/>
            <w:szCs w:val="26"/>
          </w:rPr>
          <w:t>Обеспечение</w:t>
        </w:r>
      </w:hyperlink>
      <w:r w:rsidRPr="00607F37">
        <w:rPr>
          <w:sz w:val="26"/>
          <w:szCs w:val="26"/>
        </w:rPr>
        <w:t xml:space="preserve"> реализации муниципальной программы и прочие мероприятия».</w:t>
      </w:r>
    </w:p>
    <w:p w:rsidR="008E315B" w:rsidRPr="00607F37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8E315B">
        <w:rPr>
          <w:sz w:val="26"/>
          <w:szCs w:val="26"/>
        </w:rPr>
        <w:t>«Развитие адаптивной физической культуры</w:t>
      </w:r>
      <w:r w:rsidR="008916B0">
        <w:rPr>
          <w:sz w:val="26"/>
          <w:szCs w:val="26"/>
        </w:rPr>
        <w:t xml:space="preserve"> и спорта</w:t>
      </w:r>
      <w:r w:rsidRPr="008E315B">
        <w:rPr>
          <w:sz w:val="26"/>
          <w:szCs w:val="26"/>
        </w:rPr>
        <w:t>».</w:t>
      </w:r>
    </w:p>
    <w:p w:rsidR="00797D59" w:rsidRPr="00607F37" w:rsidRDefault="00D90F66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797D59" w:rsidRPr="00607F37">
        <w:rPr>
          <w:sz w:val="26"/>
          <w:szCs w:val="26"/>
        </w:rPr>
        <w:t>Реализация мероприятий подпрограмм обеспечит достижение цели и решение программных задач и позволит достичь к 2030 году следующих результатов: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по </w:t>
      </w:r>
      <w:hyperlink w:anchor="P1505" w:history="1">
        <w:r w:rsidRPr="00607F37">
          <w:rPr>
            <w:sz w:val="26"/>
            <w:szCs w:val="26"/>
          </w:rPr>
          <w:t>подпрограмме 1</w:t>
        </w:r>
      </w:hyperlink>
      <w:r w:rsidRPr="00607F37">
        <w:rPr>
          <w:sz w:val="26"/>
          <w:szCs w:val="26"/>
        </w:rPr>
        <w:t xml:space="preserve"> «Развитие массовой физической культуры»: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увеличение численности населения города Ачинска, систематически занимающегося физической культурой и спортом, с 3</w:t>
      </w:r>
      <w:r>
        <w:rPr>
          <w:sz w:val="26"/>
          <w:szCs w:val="26"/>
        </w:rPr>
        <w:t>6 736</w:t>
      </w:r>
      <w:r w:rsidRPr="00607F37">
        <w:rPr>
          <w:sz w:val="26"/>
          <w:szCs w:val="26"/>
        </w:rPr>
        <w:t xml:space="preserve"> человек в 201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году до 48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425 человек к 2030 году;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A97CBF">
        <w:rPr>
          <w:sz w:val="26"/>
          <w:szCs w:val="26"/>
        </w:rPr>
        <w:t xml:space="preserve">увеличение </w:t>
      </w:r>
      <w:r w:rsidR="00A97CBF" w:rsidRPr="00607F37">
        <w:rPr>
          <w:sz w:val="26"/>
          <w:szCs w:val="26"/>
        </w:rPr>
        <w:t xml:space="preserve">единовременной пропускной способности спортивных сооружений города Ачинска </w:t>
      </w:r>
      <w:r w:rsidR="00A97CBF">
        <w:rPr>
          <w:sz w:val="26"/>
          <w:szCs w:val="26"/>
        </w:rPr>
        <w:t>за счет строительства новых спортивных объектов</w:t>
      </w:r>
      <w:r w:rsidRPr="00607F37">
        <w:rPr>
          <w:sz w:val="26"/>
          <w:szCs w:val="26"/>
        </w:rPr>
        <w:t>;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по </w:t>
      </w:r>
      <w:hyperlink w:anchor="P1853" w:history="1">
        <w:r w:rsidRPr="00607F37">
          <w:rPr>
            <w:sz w:val="26"/>
            <w:szCs w:val="26"/>
          </w:rPr>
          <w:t>подпрограмме 2</w:t>
        </w:r>
      </w:hyperlink>
      <w:r w:rsidRPr="00607F37">
        <w:rPr>
          <w:sz w:val="26"/>
          <w:szCs w:val="26"/>
        </w:rPr>
        <w:t xml:space="preserve"> «Развитие системы подготовки спортивного резерва»: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 xml:space="preserve">- изменение численности занимающихся физкультурой и спортом в учреждениях </w:t>
      </w:r>
      <w:r>
        <w:rPr>
          <w:sz w:val="26"/>
          <w:szCs w:val="26"/>
        </w:rPr>
        <w:t xml:space="preserve">физкультурно-спортивной направленности </w:t>
      </w:r>
      <w:r w:rsidRPr="00607F37">
        <w:rPr>
          <w:sz w:val="26"/>
          <w:szCs w:val="26"/>
        </w:rPr>
        <w:t xml:space="preserve">до </w:t>
      </w:r>
      <w:r>
        <w:rPr>
          <w:sz w:val="26"/>
          <w:szCs w:val="26"/>
        </w:rPr>
        <w:t>2965</w:t>
      </w:r>
      <w:r w:rsidRPr="00607F37">
        <w:rPr>
          <w:sz w:val="26"/>
          <w:szCs w:val="26"/>
        </w:rPr>
        <w:t xml:space="preserve"> в 2030 году;</w:t>
      </w:r>
      <w:proofErr w:type="gramEnd"/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изменение количества спортсменов города Ачинска</w:t>
      </w:r>
      <w:r>
        <w:rPr>
          <w:sz w:val="26"/>
          <w:szCs w:val="26"/>
        </w:rPr>
        <w:t xml:space="preserve"> ставшими кандидатами</w:t>
      </w:r>
      <w:r w:rsidRPr="00607F3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члены</w:t>
      </w:r>
      <w:r w:rsidRPr="00607F37">
        <w:rPr>
          <w:sz w:val="26"/>
          <w:szCs w:val="26"/>
        </w:rPr>
        <w:t xml:space="preserve"> сборны</w:t>
      </w:r>
      <w:r>
        <w:rPr>
          <w:sz w:val="26"/>
          <w:szCs w:val="26"/>
        </w:rPr>
        <w:t>е</w:t>
      </w:r>
      <w:r w:rsidRPr="00607F37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ы</w:t>
      </w:r>
      <w:r w:rsidRPr="00607F37">
        <w:rPr>
          <w:sz w:val="26"/>
          <w:szCs w:val="26"/>
        </w:rPr>
        <w:t xml:space="preserve"> Красноярского края с </w:t>
      </w:r>
      <w:r>
        <w:rPr>
          <w:sz w:val="26"/>
          <w:szCs w:val="26"/>
        </w:rPr>
        <w:t>84</w:t>
      </w:r>
      <w:r w:rsidRPr="00607F37">
        <w:rPr>
          <w:sz w:val="26"/>
          <w:szCs w:val="26"/>
        </w:rPr>
        <w:t xml:space="preserve"> человек в 201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году до 1</w:t>
      </w:r>
      <w:r>
        <w:rPr>
          <w:sz w:val="26"/>
          <w:szCs w:val="26"/>
        </w:rPr>
        <w:t>15</w:t>
      </w:r>
      <w:r w:rsidRPr="00607F37">
        <w:rPr>
          <w:sz w:val="26"/>
          <w:szCs w:val="26"/>
        </w:rPr>
        <w:t xml:space="preserve"> человек в 2030 году;</w:t>
      </w:r>
    </w:p>
    <w:p w:rsidR="00797D59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увеличение количества специалистов, прошедших обучение на курсах повышения квалификации и семинарах за период 201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- 2030 гг., до 21 человека;</w:t>
      </w:r>
    </w:p>
    <w:p w:rsidR="00797D59" w:rsidRPr="00607F37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по </w:t>
      </w:r>
      <w:hyperlink w:anchor="P2178" w:history="1">
        <w:r w:rsidRPr="00607F37">
          <w:rPr>
            <w:sz w:val="26"/>
            <w:szCs w:val="26"/>
          </w:rPr>
          <w:t>подпрограмме 3</w:t>
        </w:r>
      </w:hyperlink>
      <w:r w:rsidRPr="00607F37">
        <w:rPr>
          <w:sz w:val="26"/>
          <w:szCs w:val="26"/>
        </w:rPr>
        <w:t xml:space="preserve"> «Обеспечение реализации муниципальной программы и прочие мероприятия»:</w:t>
      </w:r>
    </w:p>
    <w:p w:rsidR="00797D59" w:rsidRPr="00607F37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увеличение количества спортивных сооружений в городе Ачинске до 225 единиц к 2030 году.</w:t>
      </w:r>
    </w:p>
    <w:p w:rsidR="00797D59" w:rsidRPr="00607F37" w:rsidRDefault="00797D59" w:rsidP="0074547B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607F37">
        <w:rPr>
          <w:sz w:val="26"/>
          <w:szCs w:val="26"/>
        </w:rPr>
        <w:t xml:space="preserve">по </w:t>
      </w:r>
      <w:hyperlink w:anchor="P2178" w:history="1">
        <w:r w:rsidRPr="00607F37">
          <w:rPr>
            <w:sz w:val="26"/>
            <w:szCs w:val="26"/>
          </w:rPr>
          <w:t>подпрограмме 4</w:t>
        </w:r>
      </w:hyperlink>
      <w:r w:rsidRPr="00607F37">
        <w:rPr>
          <w:sz w:val="26"/>
          <w:szCs w:val="26"/>
        </w:rPr>
        <w:t xml:space="preserve"> «Развитие адаптивной физической культуры</w:t>
      </w:r>
      <w:r>
        <w:rPr>
          <w:sz w:val="26"/>
          <w:szCs w:val="26"/>
        </w:rPr>
        <w:t xml:space="preserve"> и спорта</w:t>
      </w:r>
      <w:r w:rsidRPr="00607F37">
        <w:rPr>
          <w:sz w:val="26"/>
          <w:szCs w:val="26"/>
        </w:rPr>
        <w:t>»:</w:t>
      </w:r>
    </w:p>
    <w:p w:rsidR="00797D59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увеличение удельного веса  лиц с ограниченными возможностями здоровья и инвалидов, систематически занимающихся спортом, в общей численности данной </w:t>
      </w:r>
      <w:r w:rsidRPr="00607F37">
        <w:rPr>
          <w:sz w:val="26"/>
          <w:szCs w:val="26"/>
        </w:rPr>
        <w:lastRenderedPageBreak/>
        <w:t>категории населения более 10% в 2030 г.;</w:t>
      </w:r>
    </w:p>
    <w:p w:rsidR="0099662C" w:rsidRPr="00607F3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увеличение количества проведенных спортивно-массовых мероприятий для инвалидов</w:t>
      </w:r>
      <w:r>
        <w:rPr>
          <w:sz w:val="26"/>
          <w:szCs w:val="26"/>
        </w:rPr>
        <w:t xml:space="preserve"> до 7 </w:t>
      </w:r>
      <w:r w:rsidRPr="00607F37">
        <w:rPr>
          <w:sz w:val="26"/>
          <w:szCs w:val="26"/>
        </w:rPr>
        <w:t>к 2030 году.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6. ПЕРЕЧЕНЬ ЦЕЛЕВЫХ ПОКАЗАТЕЛЕЙ И ПОКАЗАТЕЛЕЙ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РЕЗУЛЬТАТИВНОСТИ МУНИЦИПАЛЬНОЙ ПРОГРАММЫ С РАСШИФРОВКОЙ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ПЛАНОВЫХ ЗНАЧЕНИЙ ПО ГОДАМ ЕЕ РЕАЛИЗАЦИИ, ЗНАЧЕНИЙ ЦЕЛЕВЫХ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ПОКАЗАТЕЛЕЙ НА ДОЛГОСРОЧНЫЙ ПЕРИОД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hyperlink w:anchor="P332" w:history="1">
        <w:r w:rsidR="00A06ACE" w:rsidRPr="00607F37">
          <w:rPr>
            <w:sz w:val="26"/>
            <w:szCs w:val="26"/>
          </w:rPr>
          <w:t>Перечень</w:t>
        </w:r>
      </w:hyperlink>
      <w:r w:rsidR="00A06ACE" w:rsidRPr="00607F37">
        <w:rPr>
          <w:sz w:val="26"/>
          <w:szCs w:val="26"/>
        </w:rPr>
        <w:t xml:space="preserve">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1 к паспорту Программы.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7. ИНФОРМАЦИЯ О РЕСУРСНОМ ОБЕСПЕЧЕНИИ МУНИЦИПАЛЬНОЙ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ПРОГРАММЫ ГОРОДА АЧИНСКА ЗА СЧЕТ СРЕДСТВ БЮДЖЕТА ГОРОДА,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В ТОМ ЧИСЛЕ СРЕДСТВ, ПОСТУПИВШИХ ИЗ БЮДЖЕТОВ ДРУГИХ УРОВНЕЙ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БЮДЖЕТНОЙ СИСТЕМЫ РФ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hyperlink w:anchor="P579" w:history="1">
        <w:r w:rsidR="00A06ACE" w:rsidRPr="00607F37">
          <w:rPr>
            <w:sz w:val="26"/>
            <w:szCs w:val="26"/>
          </w:rPr>
          <w:t>Информация</w:t>
        </w:r>
      </w:hyperlink>
      <w:r w:rsidR="00A06ACE" w:rsidRPr="00607F37">
        <w:rPr>
          <w:sz w:val="26"/>
          <w:szCs w:val="26"/>
        </w:rPr>
        <w:t xml:space="preserve"> о ресурсном обеспечении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2 к Программе.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8. ИНФОРМАЦИЯ ОБ ИСТОЧНИКАХ ФИНАНСИРОВАНИЯ ПОДПРОГРАММ,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ОТДЕЛЬНЫХ МЕРОПРИЯТИЙ МУНИЦИПАЛЬНОЙ ПРОГРАММЫ</w:t>
      </w:r>
      <w:r w:rsidR="00607C90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ГОРОДА АЧИНСКА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hyperlink w:anchor="P752" w:history="1">
        <w:r w:rsidR="00A06ACE" w:rsidRPr="00607F37">
          <w:rPr>
            <w:sz w:val="26"/>
            <w:szCs w:val="26"/>
          </w:rPr>
          <w:t>Информация</w:t>
        </w:r>
      </w:hyperlink>
      <w:r w:rsidR="00A06ACE" w:rsidRPr="00607F37">
        <w:rPr>
          <w:sz w:val="26"/>
          <w:szCs w:val="26"/>
        </w:rPr>
        <w:t xml:space="preserve"> об источниках финансирования подпрограмм, отдельных мероприятий муниципальной программы города Ачинска представлены в приложении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3 к Программе.</w:t>
      </w:r>
    </w:p>
    <w:p w:rsidR="00A06ACE" w:rsidRPr="00607F37" w:rsidRDefault="004E26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Реализация отдельных мероприятий муниципальной программой не предусмотрено.</w:t>
      </w:r>
    </w:p>
    <w:p w:rsidR="004E26CE" w:rsidRPr="00607F37" w:rsidRDefault="004E26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9. ПРОГНОЗ СВОДНЫХ ПОКАЗАТЕЛЕЙ МУНИЦИПАЛЬНЫХ ЗАДАНИЙ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В рамках реализации Программы предусматривается оказание следующих муниципальных услуг (работ):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обеспечение доступа к объектам спорта;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организация и проведение занятий физкультурно-спортивной направленности по месту проживания граждан;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организация и проведение физкультурных и спортивных мероприятий в рамках Всероссийского физкультурно-спортивного комплекса </w:t>
      </w:r>
      <w:r w:rsidR="00607C90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Готов к труду и обороне</w:t>
      </w:r>
      <w:r w:rsidR="00607C90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 xml:space="preserve"> (ГТО);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спортивная подготовка по олимпийским видам спорта;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спортивная подготовка по неолимпийским видам спорта;</w:t>
      </w:r>
    </w:p>
    <w:p w:rsidR="00C30F70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проведение занятий физкультурно-спортивной направленности по месту проживания граждан</w:t>
      </w:r>
      <w:r w:rsidR="00C30F70" w:rsidRPr="00607F37">
        <w:rPr>
          <w:sz w:val="26"/>
          <w:szCs w:val="26"/>
        </w:rPr>
        <w:t>;</w:t>
      </w:r>
    </w:p>
    <w:p w:rsidR="00A06ACE" w:rsidRPr="00607F37" w:rsidRDefault="00C30F7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организация и обеспечение подготовки спортивного резерва</w:t>
      </w:r>
      <w:r w:rsidR="00A06ACE" w:rsidRPr="00607F37">
        <w:rPr>
          <w:sz w:val="26"/>
          <w:szCs w:val="26"/>
        </w:rPr>
        <w:t>.</w:t>
      </w:r>
    </w:p>
    <w:p w:rsidR="00A06ACE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hyperlink w:anchor="P1399" w:history="1">
        <w:r w:rsidR="00A06ACE" w:rsidRPr="00607F37">
          <w:rPr>
            <w:sz w:val="26"/>
            <w:szCs w:val="26"/>
          </w:rPr>
          <w:t>Прогноз</w:t>
        </w:r>
      </w:hyperlink>
      <w:r w:rsidR="00A06ACE" w:rsidRPr="00607F37">
        <w:rPr>
          <w:sz w:val="26"/>
          <w:szCs w:val="26"/>
        </w:rPr>
        <w:t xml:space="preserve"> сводных показателей муниципальных заданий представлен в приложении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4 к Программе.</w:t>
      </w:r>
    </w:p>
    <w:p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607C90" w:rsidRPr="00607F37" w:rsidRDefault="00607C90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607C90" w:rsidRPr="00607F37" w:rsidRDefault="00607C90" w:rsidP="00ED6D5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6"/>
          <w:szCs w:val="26"/>
        </w:rPr>
        <w:sectPr w:rsidR="00607C90" w:rsidRPr="00607F37" w:rsidSect="008F544B">
          <w:headerReference w:type="defaul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ACE" w:rsidRPr="00607F37" w:rsidRDefault="00607C90" w:rsidP="00D90D07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                                                            </w:t>
      </w:r>
      <w:r w:rsidR="00E61979" w:rsidRPr="00607F37">
        <w:rPr>
          <w:sz w:val="26"/>
          <w:szCs w:val="26"/>
        </w:rPr>
        <w:t xml:space="preserve">                                                                      </w:t>
      </w:r>
      <w:r w:rsidR="00A06ACE" w:rsidRPr="00607F37">
        <w:rPr>
          <w:sz w:val="26"/>
          <w:szCs w:val="26"/>
        </w:rPr>
        <w:t xml:space="preserve">Приложение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1</w:t>
      </w:r>
    </w:p>
    <w:p w:rsidR="00A06ACE" w:rsidRPr="00607F37" w:rsidRDefault="00607C90" w:rsidP="00D90D0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 паспорту</w:t>
      </w:r>
    </w:p>
    <w:p w:rsidR="00A06ACE" w:rsidRPr="00607F37" w:rsidRDefault="00607C90" w:rsidP="00D90D0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муниципальной программы</w:t>
      </w:r>
      <w:r w:rsidRPr="00607F3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города Ачинска</w:t>
      </w:r>
    </w:p>
    <w:p w:rsidR="00A06ACE" w:rsidRPr="00607F37" w:rsidRDefault="00607C90" w:rsidP="00D90D0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«</w:t>
      </w:r>
      <w:r w:rsidR="00A06ACE" w:rsidRPr="00607F37">
        <w:rPr>
          <w:sz w:val="26"/>
          <w:szCs w:val="26"/>
        </w:rPr>
        <w:t>Развитие физической</w:t>
      </w:r>
      <w:r w:rsidR="00D90D0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C0707" w:rsidRPr="00607F37" w:rsidRDefault="00AC0707" w:rsidP="00AC07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332"/>
      <w:bookmarkEnd w:id="0"/>
      <w:r w:rsidRPr="00607F37">
        <w:rPr>
          <w:b/>
          <w:sz w:val="26"/>
          <w:szCs w:val="26"/>
        </w:rPr>
        <w:t>ПЕРЕЧЕНЬ</w:t>
      </w:r>
    </w:p>
    <w:p w:rsidR="00AC0707" w:rsidRPr="00607F37" w:rsidRDefault="00AC0707" w:rsidP="00AC07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</w:t>
      </w:r>
    </w:p>
    <w:p w:rsidR="00AC0707" w:rsidRPr="00607F37" w:rsidRDefault="00AC0707" w:rsidP="00AC0707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691"/>
        <w:gridCol w:w="656"/>
        <w:gridCol w:w="914"/>
        <w:gridCol w:w="786"/>
        <w:gridCol w:w="914"/>
        <w:gridCol w:w="786"/>
        <w:gridCol w:w="785"/>
        <w:gridCol w:w="786"/>
        <w:gridCol w:w="914"/>
        <w:gridCol w:w="785"/>
        <w:gridCol w:w="657"/>
        <w:gridCol w:w="657"/>
        <w:gridCol w:w="657"/>
        <w:gridCol w:w="128"/>
        <w:gridCol w:w="657"/>
        <w:gridCol w:w="916"/>
        <w:gridCol w:w="1173"/>
        <w:gridCol w:w="8"/>
        <w:gridCol w:w="6"/>
        <w:gridCol w:w="14"/>
      </w:tblGrid>
      <w:tr w:rsidR="008F04FE" w:rsidRPr="00607F37" w:rsidTr="00D90D07">
        <w:trPr>
          <w:gridAfter w:val="3"/>
          <w:wAfter w:w="29" w:type="dxa"/>
          <w:trHeight w:val="556"/>
          <w:jc w:val="center"/>
        </w:trPr>
        <w:tc>
          <w:tcPr>
            <w:tcW w:w="561" w:type="dxa"/>
            <w:vMerge w:val="restart"/>
          </w:tcPr>
          <w:p w:rsidR="00BC15CB" w:rsidRPr="00607F37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N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849" w:type="dxa"/>
            <w:vMerge w:val="restart"/>
          </w:tcPr>
          <w:p w:rsidR="00BC15CB" w:rsidRPr="006D0B02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</w:tcPr>
          <w:p w:rsidR="00BC15CB" w:rsidRPr="006D0B02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C15CB" w:rsidRPr="006D0B02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Год</w:t>
            </w:r>
            <w:r w:rsidR="006D0B02" w:rsidRPr="006D0B02">
              <w:rPr>
                <w:sz w:val="16"/>
                <w:szCs w:val="16"/>
              </w:rPr>
              <w:t>,</w:t>
            </w:r>
            <w:r w:rsidRPr="006D0B02">
              <w:rPr>
                <w:sz w:val="16"/>
                <w:szCs w:val="16"/>
              </w:rPr>
              <w:t xml:space="preserve"> предшествующий реализации муниципальной программы  </w:t>
            </w:r>
          </w:p>
          <w:p w:rsidR="00BC15CB" w:rsidRPr="006D0B02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2013 год</w:t>
            </w:r>
          </w:p>
        </w:tc>
        <w:tc>
          <w:tcPr>
            <w:tcW w:w="11486" w:type="dxa"/>
            <w:gridSpan w:val="14"/>
          </w:tcPr>
          <w:p w:rsidR="00BC15CB" w:rsidRPr="006D0B02" w:rsidRDefault="00BC15CB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  <w:vMerge/>
          </w:tcPr>
          <w:p w:rsidR="006D0B02" w:rsidRPr="00607F37" w:rsidRDefault="006D0B02" w:rsidP="00E911A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2014 год</w:t>
            </w:r>
          </w:p>
        </w:tc>
        <w:tc>
          <w:tcPr>
            <w:tcW w:w="992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2015 год</w:t>
            </w:r>
          </w:p>
        </w:tc>
        <w:tc>
          <w:tcPr>
            <w:tcW w:w="851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2016 год</w:t>
            </w:r>
          </w:p>
        </w:tc>
        <w:tc>
          <w:tcPr>
            <w:tcW w:w="850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6D0B02" w:rsidRPr="006D0B02" w:rsidRDefault="006D0B02" w:rsidP="00BC1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6D0B02" w:rsidRPr="006D0B02" w:rsidRDefault="006D0B02" w:rsidP="00850A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2023</w:t>
            </w:r>
          </w:p>
          <w:p w:rsidR="006D0B02" w:rsidRPr="006D0B02" w:rsidRDefault="006D0B02" w:rsidP="00850A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6D0B02" w:rsidRPr="006D0B02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272" w:type="dxa"/>
            <w:gridSpan w:val="2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  <w:vMerge/>
          </w:tcPr>
          <w:p w:rsidR="006D0B02" w:rsidRPr="00607F37" w:rsidRDefault="006D0B02" w:rsidP="00E911A0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6D0B02" w:rsidRPr="006D0B02" w:rsidRDefault="006D0B02" w:rsidP="00E911A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2025 год</w:t>
            </w:r>
          </w:p>
        </w:tc>
        <w:tc>
          <w:tcPr>
            <w:tcW w:w="1278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2030 год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6D0B02" w:rsidRPr="00607F37" w:rsidRDefault="006D0B02" w:rsidP="00DB67D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6D0B02" w:rsidRPr="00607F37" w:rsidRDefault="006D0B02" w:rsidP="00DB67D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4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8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</w:tr>
      <w:tr w:rsidR="00D12666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D12666" w:rsidRPr="00607F37" w:rsidRDefault="00D12666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5036" w:type="dxa"/>
            <w:gridSpan w:val="17"/>
          </w:tcPr>
          <w:p w:rsidR="00D12666" w:rsidRPr="00607F37" w:rsidRDefault="00D12666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7071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5565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7531</w:t>
            </w:r>
          </w:p>
        </w:tc>
        <w:tc>
          <w:tcPr>
            <w:tcW w:w="851" w:type="dxa"/>
          </w:tcPr>
          <w:p w:rsidR="006D0B02" w:rsidRPr="00607F37" w:rsidRDefault="006D0B02" w:rsidP="00DB67D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7551</w:t>
            </w:r>
          </w:p>
        </w:tc>
        <w:tc>
          <w:tcPr>
            <w:tcW w:w="851" w:type="dxa"/>
          </w:tcPr>
          <w:p w:rsidR="006D0B02" w:rsidRPr="00607F37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7551</w:t>
            </w:r>
          </w:p>
        </w:tc>
        <w:tc>
          <w:tcPr>
            <w:tcW w:w="992" w:type="dxa"/>
          </w:tcPr>
          <w:p w:rsidR="006D0B02" w:rsidRPr="00607F37" w:rsidRDefault="006D0B02" w:rsidP="00DB67D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741F2F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850" w:type="dxa"/>
            <w:gridSpan w:val="2"/>
          </w:tcPr>
          <w:p w:rsidR="006D0B02" w:rsidRPr="00741F2F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994" w:type="dxa"/>
          </w:tcPr>
          <w:p w:rsidR="006D0B02" w:rsidRPr="00741F2F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8</w:t>
            </w:r>
            <w:r w:rsidRPr="00607F37">
              <w:rPr>
                <w:sz w:val="26"/>
                <w:szCs w:val="26"/>
              </w:rPr>
              <w:t>3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2. </w:t>
            </w:r>
            <w:r w:rsidRPr="006D0B02">
              <w:rPr>
                <w:sz w:val="22"/>
                <w:szCs w:val="22"/>
              </w:rPr>
              <w:lastRenderedPageBreak/>
              <w:t>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35167</w:t>
            </w:r>
          </w:p>
        </w:tc>
        <w:tc>
          <w:tcPr>
            <w:tcW w:w="851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36736</w:t>
            </w:r>
          </w:p>
        </w:tc>
        <w:tc>
          <w:tcPr>
            <w:tcW w:w="992" w:type="dxa"/>
          </w:tcPr>
          <w:p w:rsidR="006D0B02" w:rsidRPr="006D0B02" w:rsidRDefault="006D0B02" w:rsidP="006F5CF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37985</w:t>
            </w:r>
          </w:p>
        </w:tc>
        <w:tc>
          <w:tcPr>
            <w:tcW w:w="851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38601</w:t>
            </w:r>
          </w:p>
        </w:tc>
        <w:tc>
          <w:tcPr>
            <w:tcW w:w="850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42160</w:t>
            </w:r>
          </w:p>
        </w:tc>
        <w:tc>
          <w:tcPr>
            <w:tcW w:w="851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43184</w:t>
            </w:r>
          </w:p>
        </w:tc>
        <w:tc>
          <w:tcPr>
            <w:tcW w:w="992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44239</w:t>
            </w:r>
          </w:p>
        </w:tc>
        <w:tc>
          <w:tcPr>
            <w:tcW w:w="850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45252</w:t>
            </w:r>
          </w:p>
        </w:tc>
        <w:tc>
          <w:tcPr>
            <w:tcW w:w="709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46259</w:t>
            </w:r>
          </w:p>
        </w:tc>
        <w:tc>
          <w:tcPr>
            <w:tcW w:w="709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47306</w:t>
            </w:r>
          </w:p>
        </w:tc>
        <w:tc>
          <w:tcPr>
            <w:tcW w:w="709" w:type="dxa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47629</w:t>
            </w:r>
          </w:p>
        </w:tc>
        <w:tc>
          <w:tcPr>
            <w:tcW w:w="850" w:type="dxa"/>
            <w:gridSpan w:val="2"/>
          </w:tcPr>
          <w:p w:rsidR="006D0B02" w:rsidRPr="006D0B02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47968</w:t>
            </w:r>
          </w:p>
        </w:tc>
        <w:tc>
          <w:tcPr>
            <w:tcW w:w="994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47990</w:t>
            </w:r>
          </w:p>
          <w:p w:rsidR="006D0B02" w:rsidRPr="006D0B02" w:rsidRDefault="006D0B02" w:rsidP="006D0B02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4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48425</w:t>
            </w:r>
          </w:p>
        </w:tc>
      </w:tr>
      <w:tr w:rsidR="006D0B02" w:rsidRPr="00607F37" w:rsidTr="00D90D07">
        <w:trPr>
          <w:trHeight w:val="1731"/>
          <w:jc w:val="center"/>
        </w:trPr>
        <w:tc>
          <w:tcPr>
            <w:tcW w:w="561" w:type="dxa"/>
            <w:vMerge w:val="restart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49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709" w:type="dxa"/>
            <w:vMerge w:val="restart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3004</w:t>
            </w:r>
          </w:p>
        </w:tc>
        <w:tc>
          <w:tcPr>
            <w:tcW w:w="851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3040</w:t>
            </w:r>
          </w:p>
        </w:tc>
        <w:tc>
          <w:tcPr>
            <w:tcW w:w="992" w:type="dxa"/>
            <w:vMerge w:val="restart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3153</w:t>
            </w:r>
          </w:p>
        </w:tc>
        <w:tc>
          <w:tcPr>
            <w:tcW w:w="851" w:type="dxa"/>
            <w:vMerge w:val="restart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2811</w:t>
            </w:r>
          </w:p>
        </w:tc>
        <w:tc>
          <w:tcPr>
            <w:tcW w:w="850" w:type="dxa"/>
            <w:vMerge w:val="restart"/>
          </w:tcPr>
          <w:p w:rsidR="006D0B02" w:rsidRPr="006D0B02" w:rsidRDefault="006D0B02" w:rsidP="00EC490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3407</w:t>
            </w:r>
          </w:p>
        </w:tc>
        <w:tc>
          <w:tcPr>
            <w:tcW w:w="851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3410</w:t>
            </w:r>
          </w:p>
        </w:tc>
        <w:tc>
          <w:tcPr>
            <w:tcW w:w="992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2700 (спортивные школы)</w:t>
            </w:r>
          </w:p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2703 (спортивные школы)</w:t>
            </w:r>
          </w:p>
        </w:tc>
        <w:tc>
          <w:tcPr>
            <w:tcW w:w="709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2706</w:t>
            </w:r>
          </w:p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2707 (спортивные школы)</w:t>
            </w:r>
          </w:p>
        </w:tc>
        <w:tc>
          <w:tcPr>
            <w:tcW w:w="709" w:type="dxa"/>
          </w:tcPr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2708 (спортивные </w:t>
            </w:r>
            <w:proofErr w:type="gramEnd"/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школы)</w:t>
            </w:r>
          </w:p>
        </w:tc>
        <w:tc>
          <w:tcPr>
            <w:tcW w:w="850" w:type="dxa"/>
            <w:gridSpan w:val="2"/>
          </w:tcPr>
          <w:p w:rsidR="006D0B02" w:rsidRDefault="006D0B02">
            <w:pPr>
              <w:rPr>
                <w:sz w:val="6"/>
                <w:szCs w:val="6"/>
              </w:rPr>
            </w:pPr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r w:rsidRPr="006D0B02">
              <w:rPr>
                <w:sz w:val="16"/>
                <w:szCs w:val="16"/>
              </w:rPr>
              <w:t xml:space="preserve">708 (спортивные </w:t>
            </w:r>
            <w:proofErr w:type="gramEnd"/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школы)</w:t>
            </w:r>
          </w:p>
        </w:tc>
        <w:tc>
          <w:tcPr>
            <w:tcW w:w="994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2710 (спортивные школы)</w:t>
            </w:r>
          </w:p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4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2720 (спортивные школы)</w:t>
            </w:r>
          </w:p>
        </w:tc>
      </w:tr>
      <w:tr w:rsidR="006D0B02" w:rsidRPr="00607F37" w:rsidTr="00D90D07">
        <w:trPr>
          <w:trHeight w:val="1205"/>
          <w:jc w:val="center"/>
        </w:trPr>
        <w:tc>
          <w:tcPr>
            <w:tcW w:w="561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228 (клубы по месту жительства)</w:t>
            </w:r>
          </w:p>
        </w:tc>
        <w:tc>
          <w:tcPr>
            <w:tcW w:w="850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230 (клубы по месту жительства)</w:t>
            </w:r>
          </w:p>
        </w:tc>
        <w:tc>
          <w:tcPr>
            <w:tcW w:w="709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235 (клубы по месту жительства)</w:t>
            </w:r>
          </w:p>
        </w:tc>
        <w:tc>
          <w:tcPr>
            <w:tcW w:w="709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236 (клубы по месту жительства)</w:t>
            </w:r>
          </w:p>
        </w:tc>
        <w:tc>
          <w:tcPr>
            <w:tcW w:w="709" w:type="dxa"/>
          </w:tcPr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237 (клубы по </w:t>
            </w:r>
            <w:proofErr w:type="gramEnd"/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месту жительства)</w:t>
            </w:r>
          </w:p>
        </w:tc>
        <w:tc>
          <w:tcPr>
            <w:tcW w:w="850" w:type="dxa"/>
            <w:gridSpan w:val="2"/>
          </w:tcPr>
          <w:p w:rsidR="006D0B02" w:rsidRDefault="006D0B02">
            <w:pPr>
              <w:rPr>
                <w:sz w:val="6"/>
                <w:szCs w:val="6"/>
              </w:rPr>
            </w:pPr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237 (клубы по </w:t>
            </w:r>
            <w:proofErr w:type="gramEnd"/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месту жительства)</w:t>
            </w:r>
          </w:p>
        </w:tc>
        <w:tc>
          <w:tcPr>
            <w:tcW w:w="994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 xml:space="preserve">240 </w:t>
            </w:r>
          </w:p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(клубы по месту жительства)</w:t>
            </w:r>
          </w:p>
        </w:tc>
        <w:tc>
          <w:tcPr>
            <w:tcW w:w="1307" w:type="dxa"/>
            <w:gridSpan w:val="4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245</w:t>
            </w:r>
          </w:p>
          <w:p w:rsidR="006D0B02" w:rsidRP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(клубы по месту жительства)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95</w:t>
            </w:r>
          </w:p>
        </w:tc>
        <w:tc>
          <w:tcPr>
            <w:tcW w:w="850" w:type="dxa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6D0B02" w:rsidRPr="00403981" w:rsidRDefault="006D0B02" w:rsidP="001E0D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50" w:type="dxa"/>
            <w:gridSpan w:val="2"/>
          </w:tcPr>
          <w:p w:rsidR="006D0B02" w:rsidRPr="00403981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4" w:type="dxa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307" w:type="dxa"/>
            <w:gridSpan w:val="4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5. Количество </w:t>
            </w:r>
            <w:r w:rsidRPr="006D0B02">
              <w:rPr>
                <w:sz w:val="22"/>
                <w:szCs w:val="22"/>
              </w:rPr>
              <w:lastRenderedPageBreak/>
              <w:t>специалистов, обучающихся на курсах повышения квалификации и семинарах</w:t>
            </w:r>
          </w:p>
        </w:tc>
        <w:tc>
          <w:tcPr>
            <w:tcW w:w="709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709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222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6D0B02" w:rsidRPr="00607F37" w:rsidRDefault="006D0B02" w:rsidP="00B0547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sz w:val="22"/>
                <w:szCs w:val="22"/>
              </w:rPr>
              <w:t>Целевой показатель 8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D0B02" w:rsidRPr="006D0B02" w:rsidRDefault="006D0B02" w:rsidP="00E7639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Доля лиц с ограниченными возможностями здоровья и инвалидов, систематически 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занимающихся физической культурой и спортом, </w:t>
            </w:r>
            <w:r w:rsidRPr="006D0B02">
              <w:rPr>
                <w:sz w:val="22"/>
                <w:szCs w:val="22"/>
              </w:rPr>
              <w:t>в общей численности указанной категории населения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709" w:type="dxa"/>
            <w:vAlign w:val="center"/>
          </w:tcPr>
          <w:p w:rsidR="006D0B02" w:rsidRPr="00607F37" w:rsidRDefault="006D0B02" w:rsidP="00E911A0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  <w:tc>
          <w:tcPr>
            <w:tcW w:w="709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D0B02" w:rsidRPr="00607F37" w:rsidTr="00D90D07">
        <w:trPr>
          <w:jc w:val="center"/>
        </w:trPr>
        <w:tc>
          <w:tcPr>
            <w:tcW w:w="561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49" w:type="dxa"/>
          </w:tcPr>
          <w:p w:rsidR="006D0B02" w:rsidRPr="006D0B02" w:rsidRDefault="006D0B02" w:rsidP="00996342">
            <w:pPr>
              <w:rPr>
                <w:rFonts w:eastAsia="Calibri"/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</w:t>
            </w:r>
            <w:r w:rsidRPr="006D0B02">
              <w:rPr>
                <w:rFonts w:eastAsia="Calibri"/>
                <w:sz w:val="22"/>
                <w:szCs w:val="22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709" w:type="dxa"/>
            <w:vAlign w:val="center"/>
          </w:tcPr>
          <w:p w:rsidR="006D0B02" w:rsidRPr="00607F37" w:rsidRDefault="006D0B02" w:rsidP="00E9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7" w:type="dxa"/>
            <w:gridSpan w:val="4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05471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05471" w:rsidRPr="007337F2" w:rsidRDefault="00B05471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036" w:type="dxa"/>
            <w:gridSpan w:val="17"/>
          </w:tcPr>
          <w:p w:rsidR="00B05471" w:rsidRPr="007337F2" w:rsidRDefault="00B05471" w:rsidP="00E911A0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B05471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996342" w:rsidRDefault="0099634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B05471" w:rsidRPr="007337F2" w:rsidRDefault="00B05471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036" w:type="dxa"/>
            <w:gridSpan w:val="17"/>
          </w:tcPr>
          <w:p w:rsidR="00996342" w:rsidRDefault="0099634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B05471" w:rsidRPr="007337F2" w:rsidRDefault="000069FF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1505" w:history="1">
              <w:r w:rsidR="00B05471" w:rsidRPr="007337F2">
                <w:rPr>
                  <w:sz w:val="26"/>
                  <w:szCs w:val="26"/>
                </w:rPr>
                <w:t>Подпрограмма 1</w:t>
              </w:r>
            </w:hyperlink>
            <w:r w:rsidR="00B05471" w:rsidRPr="007337F2">
              <w:rPr>
                <w:sz w:val="26"/>
                <w:szCs w:val="26"/>
              </w:rPr>
              <w:t xml:space="preserve"> «Развитие массовой физической культуры и спорта»</w:t>
            </w:r>
          </w:p>
        </w:tc>
      </w:tr>
      <w:tr w:rsidR="006D0B02" w:rsidRPr="00607F37" w:rsidTr="00D90D07">
        <w:trPr>
          <w:gridAfter w:val="1"/>
          <w:wAfter w:w="15" w:type="dxa"/>
          <w:jc w:val="center"/>
        </w:trPr>
        <w:tc>
          <w:tcPr>
            <w:tcW w:w="561" w:type="dxa"/>
          </w:tcPr>
          <w:p w:rsidR="006D0B02" w:rsidRPr="007337F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7071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5565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7531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7551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7551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6D0B02" w:rsidRPr="00741F2F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850" w:type="dxa"/>
            <w:gridSpan w:val="2"/>
          </w:tcPr>
          <w:p w:rsidR="006D0B02" w:rsidRPr="00741F2F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7683</w:t>
            </w:r>
          </w:p>
        </w:tc>
        <w:tc>
          <w:tcPr>
            <w:tcW w:w="994" w:type="dxa"/>
          </w:tcPr>
          <w:p w:rsidR="006D0B02" w:rsidRPr="00741F2F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1292" w:type="dxa"/>
            <w:gridSpan w:val="3"/>
          </w:tcPr>
          <w:p w:rsidR="006D0B02" w:rsidRPr="00607F37" w:rsidRDefault="006D0B02" w:rsidP="001A45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8</w:t>
            </w:r>
            <w:r w:rsidRPr="00607F37">
              <w:rPr>
                <w:sz w:val="26"/>
                <w:szCs w:val="26"/>
              </w:rPr>
              <w:t>3</w:t>
            </w:r>
          </w:p>
        </w:tc>
      </w:tr>
      <w:tr w:rsidR="006D0B02" w:rsidRPr="00607F37" w:rsidTr="00D90D07">
        <w:trPr>
          <w:gridAfter w:val="1"/>
          <w:wAfter w:w="15" w:type="dxa"/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2. Численность населения </w:t>
            </w:r>
            <w:r w:rsidRPr="006D0B02">
              <w:rPr>
                <w:sz w:val="22"/>
                <w:szCs w:val="22"/>
              </w:rPr>
              <w:lastRenderedPageBreak/>
              <w:t>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6D0B02" w:rsidRPr="006D0B02" w:rsidRDefault="006D0B02" w:rsidP="00E845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35167</w:t>
            </w:r>
          </w:p>
        </w:tc>
        <w:tc>
          <w:tcPr>
            <w:tcW w:w="851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36736</w:t>
            </w:r>
          </w:p>
        </w:tc>
        <w:tc>
          <w:tcPr>
            <w:tcW w:w="992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37985</w:t>
            </w:r>
          </w:p>
        </w:tc>
        <w:tc>
          <w:tcPr>
            <w:tcW w:w="851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38601</w:t>
            </w:r>
          </w:p>
        </w:tc>
        <w:tc>
          <w:tcPr>
            <w:tcW w:w="850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42160</w:t>
            </w:r>
          </w:p>
        </w:tc>
        <w:tc>
          <w:tcPr>
            <w:tcW w:w="851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43184</w:t>
            </w:r>
          </w:p>
        </w:tc>
        <w:tc>
          <w:tcPr>
            <w:tcW w:w="992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44239</w:t>
            </w:r>
          </w:p>
        </w:tc>
        <w:tc>
          <w:tcPr>
            <w:tcW w:w="850" w:type="dxa"/>
          </w:tcPr>
          <w:p w:rsidR="006D0B02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45252</w:t>
            </w:r>
          </w:p>
        </w:tc>
        <w:tc>
          <w:tcPr>
            <w:tcW w:w="709" w:type="dxa"/>
          </w:tcPr>
          <w:p w:rsidR="006D0B02" w:rsidRP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46259</w:t>
            </w:r>
          </w:p>
        </w:tc>
        <w:tc>
          <w:tcPr>
            <w:tcW w:w="709" w:type="dxa"/>
          </w:tcPr>
          <w:p w:rsidR="006D0B02" w:rsidRP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47306</w:t>
            </w:r>
          </w:p>
        </w:tc>
        <w:tc>
          <w:tcPr>
            <w:tcW w:w="709" w:type="dxa"/>
          </w:tcPr>
          <w:p w:rsidR="006D0B02" w:rsidRP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47629</w:t>
            </w:r>
          </w:p>
        </w:tc>
        <w:tc>
          <w:tcPr>
            <w:tcW w:w="850" w:type="dxa"/>
            <w:gridSpan w:val="2"/>
          </w:tcPr>
          <w:p w:rsidR="006D0B02" w:rsidRP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47968</w:t>
            </w:r>
          </w:p>
        </w:tc>
        <w:tc>
          <w:tcPr>
            <w:tcW w:w="994" w:type="dxa"/>
          </w:tcPr>
          <w:p w:rsid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47990</w:t>
            </w:r>
          </w:p>
          <w:p w:rsidR="006D0B02" w:rsidRPr="006D0B02" w:rsidRDefault="006D0B02" w:rsidP="00772703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6D0B02" w:rsidRPr="006D0B02" w:rsidRDefault="006D0B02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48425</w:t>
            </w:r>
          </w:p>
        </w:tc>
      </w:tr>
      <w:tr w:rsidR="00B05471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05471" w:rsidRPr="00607F37" w:rsidRDefault="00B05471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036" w:type="dxa"/>
            <w:gridSpan w:val="17"/>
          </w:tcPr>
          <w:p w:rsidR="00B05471" w:rsidRPr="00607F37" w:rsidRDefault="00B05471" w:rsidP="00E911A0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2.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B05471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05471" w:rsidRPr="00607F37" w:rsidRDefault="00B05471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036" w:type="dxa"/>
            <w:gridSpan w:val="17"/>
          </w:tcPr>
          <w:p w:rsidR="00B05471" w:rsidRPr="00607F37" w:rsidRDefault="000069FF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1853" w:history="1">
              <w:r w:rsidR="00B05471" w:rsidRPr="00607F37">
                <w:rPr>
                  <w:sz w:val="26"/>
                  <w:szCs w:val="26"/>
                </w:rPr>
                <w:t>Подпрограмма 2</w:t>
              </w:r>
            </w:hyperlink>
            <w:r w:rsidR="00B05471" w:rsidRPr="00607F37">
              <w:rPr>
                <w:sz w:val="26"/>
                <w:szCs w:val="26"/>
              </w:rPr>
              <w:t xml:space="preserve"> «Развитие системы подготовки спортивного резерва»</w:t>
            </w:r>
          </w:p>
        </w:tc>
      </w:tr>
      <w:tr w:rsidR="006D0B02" w:rsidRPr="00607F37" w:rsidTr="00D90D07">
        <w:trPr>
          <w:gridAfter w:val="2"/>
          <w:wAfter w:w="21" w:type="dxa"/>
          <w:trHeight w:val="1363"/>
          <w:jc w:val="center"/>
        </w:trPr>
        <w:tc>
          <w:tcPr>
            <w:tcW w:w="561" w:type="dxa"/>
            <w:vMerge w:val="restart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9" w:type="dxa"/>
            <w:vMerge w:val="restart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709" w:type="dxa"/>
            <w:vMerge w:val="restart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vMerge w:val="restart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3004</w:t>
            </w:r>
          </w:p>
        </w:tc>
        <w:tc>
          <w:tcPr>
            <w:tcW w:w="851" w:type="dxa"/>
            <w:vMerge w:val="restart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3040</w:t>
            </w:r>
          </w:p>
        </w:tc>
        <w:tc>
          <w:tcPr>
            <w:tcW w:w="992" w:type="dxa"/>
            <w:vMerge w:val="restart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3153</w:t>
            </w:r>
          </w:p>
        </w:tc>
        <w:tc>
          <w:tcPr>
            <w:tcW w:w="851" w:type="dxa"/>
            <w:vMerge w:val="restart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2811</w:t>
            </w:r>
          </w:p>
        </w:tc>
        <w:tc>
          <w:tcPr>
            <w:tcW w:w="850" w:type="dxa"/>
            <w:vMerge w:val="restart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vMerge w:val="restart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3410</w:t>
            </w:r>
          </w:p>
        </w:tc>
        <w:tc>
          <w:tcPr>
            <w:tcW w:w="992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2703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2706</w:t>
            </w:r>
          </w:p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2707</w:t>
            </w:r>
          </w:p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6D0B02" w:rsidRPr="006D0B02" w:rsidRDefault="006D0B02" w:rsidP="006D0B02">
            <w:pPr>
              <w:widowControl w:val="0"/>
              <w:autoSpaceDE w:val="0"/>
              <w:autoSpaceDN w:val="0"/>
            </w:pPr>
            <w:r w:rsidRPr="006D0B02">
              <w:rPr>
                <w:sz w:val="24"/>
                <w:szCs w:val="24"/>
              </w:rPr>
              <w:t>2708</w:t>
            </w:r>
            <w:r w:rsidRPr="006D0B02">
              <w:t xml:space="preserve"> </w:t>
            </w:r>
            <w:r w:rsidRPr="006D0B02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850" w:type="dxa"/>
            <w:gridSpan w:val="2"/>
          </w:tcPr>
          <w:p w:rsidR="006D0B02" w:rsidRDefault="006D0B02">
            <w:pPr>
              <w:rPr>
                <w:sz w:val="6"/>
                <w:szCs w:val="6"/>
              </w:rPr>
            </w:pPr>
          </w:p>
          <w:p w:rsidR="006D0B02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</w:t>
            </w:r>
          </w:p>
          <w:p w:rsidR="006D0B02" w:rsidRPr="006D0B02" w:rsidRDefault="006D0B02" w:rsidP="006D0B02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994" w:type="dxa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2710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2720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</w:tc>
      </w:tr>
      <w:tr w:rsidR="006D0B02" w:rsidRPr="00607F37" w:rsidTr="00D90D07">
        <w:trPr>
          <w:gridAfter w:val="2"/>
          <w:wAfter w:w="21" w:type="dxa"/>
          <w:trHeight w:val="1493"/>
          <w:jc w:val="center"/>
        </w:trPr>
        <w:tc>
          <w:tcPr>
            <w:tcW w:w="561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D0B02" w:rsidRPr="00403981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228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230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235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236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D0B02" w:rsidRDefault="006D0B02" w:rsidP="001E0DE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237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6D0B02" w:rsidRDefault="006D0B02" w:rsidP="001E0DE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6"/>
                <w:szCs w:val="26"/>
              </w:rPr>
              <w:t xml:space="preserve">237 </w:t>
            </w:r>
            <w:r>
              <w:rPr>
                <w:sz w:val="16"/>
                <w:szCs w:val="16"/>
              </w:rPr>
              <w:t xml:space="preserve">(клубы по месту </w:t>
            </w:r>
            <w:proofErr w:type="spellStart"/>
            <w:r>
              <w:rPr>
                <w:sz w:val="16"/>
                <w:szCs w:val="16"/>
              </w:rPr>
              <w:t>жительс</w:t>
            </w:r>
            <w:proofErr w:type="spellEnd"/>
            <w:proofErr w:type="gramEnd"/>
          </w:p>
          <w:p w:rsidR="006D0B02" w:rsidRDefault="006D0B02" w:rsidP="006D0B0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6D0B02" w:rsidRDefault="006D0B02" w:rsidP="006D0B0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ва</w:t>
            </w:r>
            <w:proofErr w:type="spellEnd"/>
            <w:r w:rsidRPr="009E31C4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4" w:type="dxa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240 </w:t>
            </w:r>
          </w:p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1286" w:type="dxa"/>
            <w:gridSpan w:val="2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</w:tr>
      <w:tr w:rsidR="006D0B02" w:rsidRPr="00607F37" w:rsidTr="00D90D07">
        <w:trPr>
          <w:gridAfter w:val="2"/>
          <w:wAfter w:w="21" w:type="dxa"/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4. Количество спортсменов города Ачинска ставшими кандидатами в члены сборных команд Красноярского края 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95</w:t>
            </w:r>
          </w:p>
        </w:tc>
        <w:tc>
          <w:tcPr>
            <w:tcW w:w="850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50" w:type="dxa"/>
            <w:gridSpan w:val="2"/>
          </w:tcPr>
          <w:p w:rsidR="006D0B02" w:rsidRPr="00403981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4" w:type="dxa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86" w:type="dxa"/>
            <w:gridSpan w:val="2"/>
          </w:tcPr>
          <w:p w:rsidR="006D0B02" w:rsidRPr="00403981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</w:tr>
      <w:tr w:rsidR="006D0B02" w:rsidRPr="00607F37" w:rsidTr="00D90D07">
        <w:trPr>
          <w:gridAfter w:val="2"/>
          <w:wAfter w:w="21" w:type="dxa"/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4" w:type="dxa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286" w:type="dxa"/>
            <w:gridSpan w:val="2"/>
          </w:tcPr>
          <w:p w:rsidR="006D0B02" w:rsidRPr="00607F37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</w:tr>
      <w:tr w:rsidR="00B239E8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239E8" w:rsidRPr="00607F37" w:rsidRDefault="00B239E8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036" w:type="dxa"/>
            <w:gridSpan w:val="17"/>
          </w:tcPr>
          <w:p w:rsidR="00B239E8" w:rsidRPr="00607F37" w:rsidRDefault="00B239E8" w:rsidP="00E911A0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</w:tr>
      <w:tr w:rsidR="00B239E8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239E8" w:rsidRPr="00607F37" w:rsidRDefault="00B239E8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036" w:type="dxa"/>
            <w:gridSpan w:val="17"/>
          </w:tcPr>
          <w:p w:rsidR="00B239E8" w:rsidRPr="00607F37" w:rsidRDefault="000069FF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2178" w:history="1">
              <w:r w:rsidR="00B239E8" w:rsidRPr="00607F37">
                <w:rPr>
                  <w:sz w:val="26"/>
                  <w:szCs w:val="26"/>
                </w:rPr>
                <w:t>Подпрограмма 3</w:t>
              </w:r>
            </w:hyperlink>
            <w:r w:rsidR="00B239E8" w:rsidRPr="00607F37">
              <w:rPr>
                <w:sz w:val="26"/>
                <w:szCs w:val="26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222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709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  <w:tc>
          <w:tcPr>
            <w:tcW w:w="1278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</w:tr>
      <w:tr w:rsidR="00B239E8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239E8" w:rsidRPr="00607F37" w:rsidRDefault="00B239E8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036" w:type="dxa"/>
            <w:gridSpan w:val="17"/>
          </w:tcPr>
          <w:p w:rsidR="00B239E8" w:rsidRPr="00607F37" w:rsidRDefault="00B239E8" w:rsidP="00D10E5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Задача 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607F37">
              <w:rPr>
                <w:rFonts w:eastAsia="Calibri"/>
                <w:sz w:val="26"/>
                <w:szCs w:val="26"/>
              </w:rPr>
              <w:t>. Создание условий для физической и психологической реабилитации инвалидов и людей с ограниченными возможностями путем  популяризации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607F37">
              <w:rPr>
                <w:rFonts w:eastAsia="Calibri"/>
                <w:sz w:val="26"/>
                <w:szCs w:val="26"/>
              </w:rPr>
              <w:t>физической культуры и спорта</w:t>
            </w:r>
          </w:p>
        </w:tc>
      </w:tr>
      <w:tr w:rsidR="00B239E8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B239E8" w:rsidRPr="00607F37" w:rsidRDefault="00B239E8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036" w:type="dxa"/>
            <w:gridSpan w:val="17"/>
          </w:tcPr>
          <w:p w:rsidR="00B239E8" w:rsidRPr="00607F37" w:rsidRDefault="000069FF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2178" w:history="1">
              <w:r w:rsidR="00B239E8" w:rsidRPr="00607F37">
                <w:rPr>
                  <w:sz w:val="26"/>
                  <w:szCs w:val="26"/>
                </w:rPr>
                <w:t xml:space="preserve">Подпрограмма </w:t>
              </w:r>
              <w:r w:rsidR="00B239E8">
                <w:rPr>
                  <w:sz w:val="26"/>
                  <w:szCs w:val="26"/>
                </w:rPr>
                <w:t>4</w:t>
              </w:r>
            </w:hyperlink>
            <w:r w:rsidR="00B239E8">
              <w:rPr>
                <w:sz w:val="26"/>
                <w:szCs w:val="26"/>
              </w:rPr>
              <w:t xml:space="preserve"> «</w:t>
            </w:r>
            <w:r w:rsidR="00B239E8" w:rsidRPr="00607F37">
              <w:rPr>
                <w:sz w:val="26"/>
                <w:szCs w:val="26"/>
              </w:rPr>
              <w:t>Развитие адаптивной физической культуры</w:t>
            </w:r>
            <w:r w:rsidR="00B239E8">
              <w:rPr>
                <w:sz w:val="26"/>
                <w:szCs w:val="26"/>
              </w:rPr>
              <w:t xml:space="preserve"> и спорта</w:t>
            </w:r>
            <w:r w:rsidR="00B239E8" w:rsidRPr="00607F37">
              <w:rPr>
                <w:sz w:val="26"/>
                <w:szCs w:val="26"/>
              </w:rPr>
              <w:t>»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6D0B0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7. Численность лиц с ограниченными возможностями здоровья и инвалидов города Ачинска, систематически </w:t>
            </w:r>
            <w:r w:rsidRPr="006D0B02">
              <w:rPr>
                <w:sz w:val="22"/>
                <w:szCs w:val="22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1278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6D0B0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849" w:type="dxa"/>
          </w:tcPr>
          <w:p w:rsidR="006D0B02" w:rsidRPr="006D0B02" w:rsidRDefault="006D0B02" w:rsidP="00E911A0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sz w:val="22"/>
                <w:szCs w:val="22"/>
              </w:rPr>
              <w:t>Целевой показатель 8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D0B02" w:rsidRPr="006D0B02" w:rsidRDefault="006D0B02" w:rsidP="00E7639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6D0B02">
              <w:rPr>
                <w:sz w:val="22"/>
                <w:szCs w:val="22"/>
              </w:rPr>
              <w:t>в общей численности указанной категории населения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6D0B02" w:rsidRPr="00607F37" w:rsidRDefault="006D0B02" w:rsidP="00E911A0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  <w:tc>
          <w:tcPr>
            <w:tcW w:w="709" w:type="dxa"/>
          </w:tcPr>
          <w:p w:rsidR="006D0B02" w:rsidRPr="00607F37" w:rsidRDefault="006D0B02" w:rsidP="00AD68F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D0B02" w:rsidRPr="00607F37" w:rsidTr="00D90D07">
        <w:trPr>
          <w:gridAfter w:val="3"/>
          <w:wAfter w:w="29" w:type="dxa"/>
          <w:jc w:val="center"/>
        </w:trPr>
        <w:tc>
          <w:tcPr>
            <w:tcW w:w="561" w:type="dxa"/>
          </w:tcPr>
          <w:p w:rsidR="006D0B0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6D0B02" w:rsidRDefault="006D0B02" w:rsidP="00E911A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49" w:type="dxa"/>
          </w:tcPr>
          <w:p w:rsidR="006D0B02" w:rsidRPr="006D0B02" w:rsidRDefault="006D0B02" w:rsidP="00996342">
            <w:pPr>
              <w:rPr>
                <w:sz w:val="22"/>
                <w:szCs w:val="22"/>
              </w:rPr>
            </w:pPr>
          </w:p>
          <w:p w:rsidR="006D0B02" w:rsidRPr="006D0B02" w:rsidRDefault="006D0B02" w:rsidP="00996342">
            <w:pPr>
              <w:rPr>
                <w:rFonts w:eastAsia="Calibri"/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</w:t>
            </w:r>
            <w:r w:rsidRPr="006D0B02">
              <w:rPr>
                <w:rFonts w:eastAsia="Calibri"/>
                <w:sz w:val="22"/>
                <w:szCs w:val="22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709" w:type="dxa"/>
            <w:vAlign w:val="center"/>
          </w:tcPr>
          <w:p w:rsidR="006D0B02" w:rsidRPr="00607F37" w:rsidRDefault="006D0B02" w:rsidP="00E9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D0B02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6D0B02" w:rsidRPr="00607F37" w:rsidRDefault="006D0B02" w:rsidP="00AD68F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D0B02" w:rsidRPr="00607F37" w:rsidRDefault="006D0B02" w:rsidP="006D0B0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4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8" w:type="dxa"/>
          </w:tcPr>
          <w:p w:rsidR="006D0B02" w:rsidRPr="00607F37" w:rsidRDefault="006D0B02" w:rsidP="00E911A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AC0707" w:rsidRDefault="00AC0707" w:rsidP="002E003C">
      <w:pPr>
        <w:spacing w:after="200"/>
        <w:rPr>
          <w:rFonts w:eastAsia="Calibri"/>
          <w:sz w:val="26"/>
          <w:szCs w:val="26"/>
          <w:lang w:eastAsia="en-US"/>
        </w:rPr>
      </w:pPr>
    </w:p>
    <w:p w:rsidR="008821F4" w:rsidRPr="00607F37" w:rsidRDefault="008821F4" w:rsidP="00E33BB5">
      <w:pPr>
        <w:rPr>
          <w:rFonts w:eastAsia="Calibri"/>
          <w:sz w:val="26"/>
          <w:szCs w:val="26"/>
          <w:lang w:eastAsia="en-US"/>
        </w:rPr>
      </w:pPr>
    </w:p>
    <w:p w:rsidR="008821F4" w:rsidRPr="00607F37" w:rsidRDefault="008821F4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8821F4" w:rsidRPr="00607F37" w:rsidSect="00D90D07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D72C6A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2</w:t>
      </w:r>
    </w:p>
    <w:p w:rsidR="00A06ACE" w:rsidRPr="00607F37" w:rsidRDefault="00A06ACE" w:rsidP="00D90D0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  <w:r w:rsidR="00D90D0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A06ACE" w:rsidRPr="00607F37" w:rsidRDefault="001952F0" w:rsidP="00D90D07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  <w:r w:rsidR="00D90D07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D579B" w:rsidRPr="00607F37" w:rsidRDefault="000D579B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579"/>
      <w:bookmarkEnd w:id="1"/>
    </w:p>
    <w:p w:rsidR="000D579B" w:rsidRPr="00607F37" w:rsidRDefault="000D579B" w:rsidP="000D579B">
      <w:pPr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0D579B" w:rsidRPr="00607F37" w:rsidRDefault="005E2602" w:rsidP="005E2602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10"/>
        <w:gridCol w:w="1897"/>
        <w:gridCol w:w="1964"/>
        <w:gridCol w:w="844"/>
        <w:gridCol w:w="537"/>
        <w:gridCol w:w="731"/>
        <w:gridCol w:w="551"/>
        <w:gridCol w:w="1268"/>
        <w:gridCol w:w="1282"/>
        <w:gridCol w:w="1282"/>
        <w:gridCol w:w="1328"/>
      </w:tblGrid>
      <w:tr w:rsidR="00697B6F" w:rsidRPr="00607F37" w:rsidTr="00D90D07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16105A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</w:t>
            </w:r>
            <w:r w:rsidR="00532412">
              <w:rPr>
                <w:sz w:val="26"/>
                <w:szCs w:val="26"/>
              </w:rPr>
              <w:t>2</w:t>
            </w:r>
            <w:r w:rsidR="0016105A">
              <w:rPr>
                <w:sz w:val="26"/>
                <w:szCs w:val="26"/>
              </w:rPr>
              <w:t xml:space="preserve">2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16105A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16105A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16105A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16105A"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697B6F" w:rsidRPr="00607F37" w:rsidRDefault="00697B6F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0D579B" w:rsidRPr="00607F37" w:rsidTr="00D90D07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</w:tr>
      <w:tr w:rsidR="000D579B" w:rsidRPr="00607F37" w:rsidTr="00D90D07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   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</w:tr>
      <w:tr w:rsidR="000D579B" w:rsidRPr="00607F37" w:rsidTr="00D90D07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</w:p>
        </w:tc>
      </w:tr>
      <w:tr w:rsidR="000D579B" w:rsidRPr="00607F37" w:rsidTr="00D90D07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0D579B" w:rsidRPr="00607F37" w:rsidRDefault="000D579B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287AA5" w:rsidRPr="00607F37" w:rsidTr="00D90D07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287AA5" w:rsidRPr="00607F37" w:rsidRDefault="00287AA5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287AA5" w:rsidRPr="00F3003E" w:rsidRDefault="008775BE" w:rsidP="008B7E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287AA5" w:rsidRPr="00F3003E" w:rsidRDefault="008775BE" w:rsidP="008B7E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287AA5" w:rsidRPr="00F3003E" w:rsidRDefault="008775BE" w:rsidP="008B7E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287AA5" w:rsidRPr="00F3003E" w:rsidRDefault="008775BE" w:rsidP="004447B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573 124,4</w:t>
            </w:r>
          </w:p>
        </w:tc>
      </w:tr>
      <w:tr w:rsidR="00FF1499" w:rsidRPr="00607F37" w:rsidTr="00D90D07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FF1499" w:rsidP="001E3F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FF1499" w:rsidRPr="00607F37" w:rsidRDefault="00FF1499" w:rsidP="009D2559">
            <w:pPr>
              <w:jc w:val="center"/>
              <w:rPr>
                <w:sz w:val="26"/>
                <w:szCs w:val="26"/>
              </w:rPr>
            </w:pPr>
          </w:p>
        </w:tc>
      </w:tr>
      <w:tr w:rsidR="008775BE" w:rsidRPr="00607F37" w:rsidTr="00D90D07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8775BE" w:rsidRPr="00607F37" w:rsidRDefault="008775BE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8775BE" w:rsidRPr="00F3003E" w:rsidRDefault="008775BE" w:rsidP="003A3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8775BE" w:rsidRPr="00F3003E" w:rsidRDefault="008775BE" w:rsidP="003A3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8775BE" w:rsidRPr="00F3003E" w:rsidRDefault="008775BE" w:rsidP="003A3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8775BE" w:rsidRPr="00F3003E" w:rsidRDefault="008775BE" w:rsidP="003A3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573 124,4</w:t>
            </w:r>
          </w:p>
        </w:tc>
      </w:tr>
      <w:tr w:rsidR="00FF1499" w:rsidRPr="00607F37" w:rsidTr="00D90D07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массовой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F1499" w:rsidRPr="00607F37" w:rsidRDefault="008775BE" w:rsidP="00DE7D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8775BE" w:rsidP="00AA4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8775BE" w:rsidP="001E3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FF1499" w:rsidRPr="00607F37" w:rsidRDefault="008775BE" w:rsidP="00DE7D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321 360,3</w:t>
            </w:r>
          </w:p>
        </w:tc>
      </w:tr>
      <w:tr w:rsidR="00FF1499" w:rsidRPr="00607F37" w:rsidTr="00D90D07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607F37" w:rsidRDefault="00FF1499" w:rsidP="001E3F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</w:tr>
      <w:tr w:rsidR="00791D9A" w:rsidRPr="00607F37" w:rsidTr="00D90D07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791D9A" w:rsidRPr="00607F37" w:rsidRDefault="00791D9A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791D9A" w:rsidRPr="00607F37" w:rsidRDefault="00791D9A" w:rsidP="003A3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791D9A" w:rsidRPr="00607F37" w:rsidRDefault="00791D9A" w:rsidP="003A3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791D9A" w:rsidRPr="00607F37" w:rsidRDefault="00791D9A" w:rsidP="003A3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791D9A" w:rsidRPr="00607F37" w:rsidRDefault="00791D9A" w:rsidP="003A3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321 360,3</w:t>
            </w:r>
          </w:p>
        </w:tc>
      </w:tr>
      <w:tr w:rsidR="00737501" w:rsidRPr="00607F37" w:rsidTr="00D90D07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677" w:type="pct"/>
            <w:shd w:val="clear" w:color="auto" w:fill="auto"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737501" w:rsidRPr="00607F37" w:rsidRDefault="00737501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737501" w:rsidRDefault="006F76C9" w:rsidP="008B7ED6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737501" w:rsidRDefault="006F76C9" w:rsidP="008B7ED6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737501" w:rsidRDefault="006F76C9" w:rsidP="006F76C9">
            <w:pPr>
              <w:jc w:val="center"/>
            </w:pPr>
            <w:r>
              <w:rPr>
                <w:sz w:val="26"/>
                <w:szCs w:val="26"/>
              </w:rPr>
              <w:t>83 726,9</w:t>
            </w:r>
          </w:p>
        </w:tc>
        <w:tc>
          <w:tcPr>
            <w:tcW w:w="458" w:type="pct"/>
            <w:shd w:val="clear" w:color="auto" w:fill="auto"/>
          </w:tcPr>
          <w:p w:rsidR="00737501" w:rsidRPr="00607F37" w:rsidRDefault="006F76C9" w:rsidP="008B7ED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</w:tr>
      <w:tr w:rsidR="00FF1499" w:rsidRPr="00607F37" w:rsidTr="00D90D07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F1499" w:rsidRPr="009D2559" w:rsidRDefault="00FF1499" w:rsidP="003F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FF1499" w:rsidP="003F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FF1499" w:rsidP="003F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FF1499" w:rsidRPr="009D2559" w:rsidRDefault="00FF1499" w:rsidP="003F4A49">
            <w:pPr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83 726,9</w:t>
            </w:r>
          </w:p>
        </w:tc>
        <w:tc>
          <w:tcPr>
            <w:tcW w:w="458" w:type="pct"/>
            <w:shd w:val="clear" w:color="auto" w:fill="auto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</w:tr>
      <w:tr w:rsidR="00FF1499" w:rsidRPr="00607F37" w:rsidTr="00D90D07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1.3.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F1499" w:rsidRPr="009D2559" w:rsidRDefault="006F76C9" w:rsidP="003F4A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6F76C9" w:rsidP="003F4A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6F76C9" w:rsidP="003F4A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FF1499" w:rsidRPr="009D2559" w:rsidRDefault="006F76C9" w:rsidP="003F4A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FF1499" w:rsidRPr="00607F37" w:rsidTr="00D90D07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F1499" w:rsidRPr="00607F37" w:rsidRDefault="00FF149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FF1499" w:rsidRPr="009D2559" w:rsidRDefault="00FF1499" w:rsidP="001E3F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FF1499" w:rsidRPr="009D2559" w:rsidRDefault="00FF1499" w:rsidP="00951983">
            <w:pPr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trHeight w:val="480"/>
          <w:jc w:val="center"/>
        </w:trPr>
        <w:tc>
          <w:tcPr>
            <w:tcW w:w="210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6F76C9" w:rsidRPr="00607F37" w:rsidRDefault="006F76C9" w:rsidP="00951983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FF1499" w:rsidRPr="00607F37" w:rsidTr="00D90D07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99" w:rsidRPr="00607F37" w:rsidRDefault="00FF1499" w:rsidP="00187A94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99" w:rsidRPr="00607F37" w:rsidRDefault="00FF1499" w:rsidP="00187A94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99" w:rsidRPr="00607F37" w:rsidRDefault="00FF1499" w:rsidP="00187A94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адаптивной физической культуры</w:t>
            </w:r>
            <w:r>
              <w:rPr>
                <w:sz w:val="26"/>
                <w:szCs w:val="26"/>
              </w:rPr>
              <w:t xml:space="preserve">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1E3FDD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9D2559" w:rsidRDefault="00FF1499" w:rsidP="00BF24E9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690,0</w:t>
            </w:r>
          </w:p>
        </w:tc>
      </w:tr>
      <w:tr w:rsidR="00FF1499" w:rsidRPr="00607F37" w:rsidTr="00D90D07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AA4398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9D2559" w:rsidRDefault="00FF1499" w:rsidP="001E3FDD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9D2559" w:rsidRDefault="00FF1499" w:rsidP="00BF24E9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</w:tr>
      <w:tr w:rsidR="00FF1499" w:rsidRPr="00607F37" w:rsidTr="00D90D07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администрация </w:t>
            </w:r>
            <w:r w:rsidRPr="00607F37">
              <w:rPr>
                <w:sz w:val="26"/>
                <w:szCs w:val="26"/>
              </w:rPr>
              <w:lastRenderedPageBreak/>
              <w:t>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499" w:rsidRPr="00607F37" w:rsidRDefault="00FF1499" w:rsidP="001E3FDD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99" w:rsidRPr="00607F37" w:rsidRDefault="00FF1499" w:rsidP="00BF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07F37">
              <w:rPr>
                <w:sz w:val="26"/>
                <w:szCs w:val="26"/>
              </w:rPr>
              <w:t>90,0</w:t>
            </w:r>
          </w:p>
        </w:tc>
      </w:tr>
    </w:tbl>
    <w:p w:rsidR="00187A94" w:rsidRPr="00607F37" w:rsidRDefault="00187A94" w:rsidP="009B31E0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D90D07" w:rsidRDefault="00D90D07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  <w:sectPr w:rsidR="00D90D07" w:rsidSect="00D90D07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FA651E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3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:rsidR="00A06ACE" w:rsidRPr="00607F37" w:rsidRDefault="00FA651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Развитие </w:t>
      </w:r>
      <w:proofErr w:type="gramStart"/>
      <w:r w:rsidR="00A06ACE" w:rsidRPr="00607F37">
        <w:rPr>
          <w:sz w:val="26"/>
          <w:szCs w:val="26"/>
        </w:rPr>
        <w:t>физической</w:t>
      </w:r>
      <w:proofErr w:type="gramEnd"/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FA651E"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752"/>
      <w:bookmarkEnd w:id="2"/>
      <w:r w:rsidRPr="00607F37">
        <w:rPr>
          <w:b/>
          <w:sz w:val="26"/>
          <w:szCs w:val="26"/>
        </w:rPr>
        <w:t>ИНФОРМАЦИЯ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ОБ ИСТОЧНИКАХ ФИНАНСИРОВАНИЯ ПОДПРОГРАММ, ОТДЕЛЬНЫХ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МЕРОПРИЯТИЙ МУНИЦИПАЛЬНОЙ ПРОГРАММЫ ГОРОДА АЧИНСКА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(СРЕДСТВА БЮДЖЕТА ГОРОДА, В ТОМ ЧИСЛЕ СРЕДСТВА, ПОСТУПИВШИЕ</w:t>
      </w:r>
      <w:proofErr w:type="gramEnd"/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ИЗ БЮДЖЕТОВ ДРУГИХ УРОВНЕЙ БЮДЖЕТНОЙ СИСТЕМЫ РФ)</w:t>
      </w:r>
      <w:proofErr w:type="gramEnd"/>
    </w:p>
    <w:p w:rsidR="00FA651E" w:rsidRPr="00607F37" w:rsidRDefault="005E2602" w:rsidP="005E2602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713"/>
        <w:gridCol w:w="2237"/>
        <w:gridCol w:w="2236"/>
        <w:gridCol w:w="1582"/>
        <w:gridCol w:w="1713"/>
        <w:gridCol w:w="1975"/>
        <w:gridCol w:w="2158"/>
      </w:tblGrid>
      <w:tr w:rsidR="00532412" w:rsidRPr="00607F37" w:rsidTr="00D90D07">
        <w:trPr>
          <w:jc w:val="center"/>
        </w:trPr>
        <w:tc>
          <w:tcPr>
            <w:tcW w:w="851" w:type="dxa"/>
            <w:vMerge w:val="restart"/>
          </w:tcPr>
          <w:p w:rsidR="00532412" w:rsidRPr="00607F3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</w:tcPr>
          <w:p w:rsidR="00532412" w:rsidRPr="00607F3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:rsidR="00532412" w:rsidRPr="00607F3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:rsidR="00532412" w:rsidRPr="00607F3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532412" w:rsidRPr="00607F37" w:rsidRDefault="00532412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532412" w:rsidRPr="00607F37" w:rsidRDefault="00532412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532412" w:rsidRPr="00607F37" w:rsidRDefault="00532412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24" w:type="dxa"/>
            <w:vMerge w:val="restart"/>
          </w:tcPr>
          <w:p w:rsidR="00532412" w:rsidRPr="00607F37" w:rsidRDefault="0053241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A06ACE" w:rsidRPr="00607F37" w:rsidTr="00D90D07">
        <w:trPr>
          <w:jc w:val="center"/>
        </w:trPr>
        <w:tc>
          <w:tcPr>
            <w:tcW w:w="851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1843" w:type="dxa"/>
          </w:tcPr>
          <w:p w:rsidR="00A06ACE" w:rsidRPr="00607F37" w:rsidRDefault="00A06ACE" w:rsidP="00FA651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21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2324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6ACE" w:rsidRPr="00607F37" w:rsidTr="00D90D07">
        <w:trPr>
          <w:jc w:val="center"/>
        </w:trPr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06ACE" w:rsidRPr="00607F37" w:rsidRDefault="00A06ACE" w:rsidP="00FA651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6F76C9" w:rsidRPr="00607F37" w:rsidRDefault="006F76C9" w:rsidP="00FA651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F76C9" w:rsidRPr="00607F37" w:rsidRDefault="00791D9A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200 433,9</w:t>
            </w:r>
          </w:p>
        </w:tc>
        <w:tc>
          <w:tcPr>
            <w:tcW w:w="1843" w:type="dxa"/>
          </w:tcPr>
          <w:p w:rsidR="006F76C9" w:rsidRPr="00607F37" w:rsidRDefault="00791D9A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200 433,9</w:t>
            </w:r>
          </w:p>
        </w:tc>
        <w:tc>
          <w:tcPr>
            <w:tcW w:w="2126" w:type="dxa"/>
          </w:tcPr>
          <w:p w:rsidR="006F76C9" w:rsidRPr="00607F37" w:rsidRDefault="00791D9A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200 487,2</w:t>
            </w:r>
          </w:p>
        </w:tc>
        <w:tc>
          <w:tcPr>
            <w:tcW w:w="2324" w:type="dxa"/>
          </w:tcPr>
          <w:p w:rsidR="006F76C9" w:rsidRPr="00607F37" w:rsidRDefault="00791D9A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601 355,0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краевой бюджет </w:t>
            </w:r>
            <w:r w:rsidRPr="00607F37">
              <w:rPr>
                <w:sz w:val="26"/>
                <w:szCs w:val="26"/>
              </w:rPr>
              <w:lastRenderedPageBreak/>
              <w:t>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6F76C9" w:rsidRPr="00F3003E" w:rsidRDefault="00791D9A" w:rsidP="007727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191 023,7</w:t>
            </w:r>
          </w:p>
        </w:tc>
        <w:tc>
          <w:tcPr>
            <w:tcW w:w="1843" w:type="dxa"/>
          </w:tcPr>
          <w:p w:rsidR="006F76C9" w:rsidRDefault="00791D9A" w:rsidP="00772703">
            <w:pPr>
              <w:jc w:val="center"/>
            </w:pPr>
            <w:r>
              <w:rPr>
                <w:sz w:val="26"/>
                <w:szCs w:val="26"/>
              </w:rPr>
              <w:t>191 023,7</w:t>
            </w:r>
          </w:p>
        </w:tc>
        <w:tc>
          <w:tcPr>
            <w:tcW w:w="2126" w:type="dxa"/>
          </w:tcPr>
          <w:p w:rsidR="006F76C9" w:rsidRDefault="00791D9A" w:rsidP="00772703">
            <w:pPr>
              <w:jc w:val="center"/>
            </w:pPr>
            <w:r>
              <w:rPr>
                <w:sz w:val="26"/>
                <w:szCs w:val="26"/>
              </w:rPr>
              <w:t>191 077,0</w:t>
            </w:r>
          </w:p>
        </w:tc>
        <w:tc>
          <w:tcPr>
            <w:tcW w:w="2324" w:type="dxa"/>
            <w:vAlign w:val="bottom"/>
          </w:tcPr>
          <w:p w:rsidR="006F76C9" w:rsidRPr="00F3003E" w:rsidRDefault="00791D9A" w:rsidP="007727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573 124,1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</w:t>
            </w:r>
          </w:p>
        </w:tc>
        <w:tc>
          <w:tcPr>
            <w:tcW w:w="1843" w:type="dxa"/>
            <w:vMerge w:val="restart"/>
          </w:tcPr>
          <w:p w:rsidR="006F76C9" w:rsidRPr="00607F37" w:rsidRDefault="000069FF" w:rsidP="00A06ACE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1505" w:history="1">
              <w:r w:rsidR="006F76C9" w:rsidRPr="00607F37">
                <w:rPr>
                  <w:sz w:val="26"/>
                  <w:szCs w:val="26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6F76C9" w:rsidRPr="00607F37" w:rsidRDefault="006F76C9" w:rsidP="00FA651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F76C9" w:rsidRPr="00607F37" w:rsidRDefault="006F76C9" w:rsidP="006F7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116 530,3</w:t>
            </w:r>
          </w:p>
        </w:tc>
        <w:tc>
          <w:tcPr>
            <w:tcW w:w="1843" w:type="dxa"/>
          </w:tcPr>
          <w:p w:rsidR="006F76C9" w:rsidRPr="00607F37" w:rsidRDefault="006F76C9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116 530,3</w:t>
            </w:r>
          </w:p>
        </w:tc>
        <w:tc>
          <w:tcPr>
            <w:tcW w:w="2126" w:type="dxa"/>
          </w:tcPr>
          <w:p w:rsidR="006F76C9" w:rsidRPr="00607F37" w:rsidRDefault="006F76C9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116 530,3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349 590,9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6F76C9" w:rsidRPr="00F3003E" w:rsidRDefault="006F76C9" w:rsidP="007727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2324" w:type="dxa"/>
            <w:vAlign w:val="bottom"/>
          </w:tcPr>
          <w:p w:rsidR="006F76C9" w:rsidRPr="00F3003E" w:rsidRDefault="006F76C9" w:rsidP="007727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321 360,3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F616E" w:rsidRPr="00607F37" w:rsidTr="00D90D07">
        <w:trPr>
          <w:jc w:val="center"/>
        </w:trPr>
        <w:tc>
          <w:tcPr>
            <w:tcW w:w="851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1.1.1</w:t>
            </w:r>
          </w:p>
        </w:tc>
        <w:tc>
          <w:tcPr>
            <w:tcW w:w="1843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F616E" w:rsidRPr="00607F37" w:rsidRDefault="006F76C9" w:rsidP="00E0309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1843" w:type="dxa"/>
          </w:tcPr>
          <w:p w:rsidR="00CF616E" w:rsidRDefault="006F76C9" w:rsidP="00E0309F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126" w:type="dxa"/>
          </w:tcPr>
          <w:p w:rsidR="00CF616E" w:rsidRDefault="006F76C9" w:rsidP="00E0309F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324" w:type="dxa"/>
          </w:tcPr>
          <w:p w:rsidR="00CF616E" w:rsidRPr="00607F37" w:rsidRDefault="006F76C9" w:rsidP="00E0309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228 511,8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228 511,8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F616E" w:rsidRPr="00607F37" w:rsidTr="00D90D07">
        <w:trPr>
          <w:jc w:val="center"/>
        </w:trPr>
        <w:tc>
          <w:tcPr>
            <w:tcW w:w="851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1.1.2</w:t>
            </w:r>
          </w:p>
        </w:tc>
        <w:tc>
          <w:tcPr>
            <w:tcW w:w="1843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CF616E" w:rsidRPr="00607F37" w:rsidRDefault="00CF61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F616E" w:rsidRPr="00607F37" w:rsidRDefault="006F76C9" w:rsidP="00E0309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1843" w:type="dxa"/>
          </w:tcPr>
          <w:p w:rsidR="00CF616E" w:rsidRDefault="006F76C9" w:rsidP="00E0309F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126" w:type="dxa"/>
          </w:tcPr>
          <w:p w:rsidR="00CF616E" w:rsidRDefault="006F76C9" w:rsidP="00E0309F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324" w:type="dxa"/>
          </w:tcPr>
          <w:p w:rsidR="00CF616E" w:rsidRPr="00607F37" w:rsidRDefault="006F76C9" w:rsidP="00E0309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83 104,5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796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796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83 104,5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 w:val="restart"/>
          </w:tcPr>
          <w:p w:rsidR="00612B62" w:rsidRPr="00607F37" w:rsidRDefault="00612B62" w:rsidP="006C17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  <w:r w:rsidR="006C175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</w:tcPr>
          <w:p w:rsidR="00612B62" w:rsidRPr="00607F37" w:rsidRDefault="00612B62" w:rsidP="00A97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 w:rsidR="00A97CB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12B62" w:rsidRPr="00607F37" w:rsidRDefault="00612B62" w:rsidP="00E64F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</w:t>
            </w:r>
            <w:r w:rsidR="00E64FC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48,0</w:t>
            </w:r>
          </w:p>
        </w:tc>
        <w:tc>
          <w:tcPr>
            <w:tcW w:w="1843" w:type="dxa"/>
          </w:tcPr>
          <w:p w:rsidR="00612B62" w:rsidRPr="00607F37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126" w:type="dxa"/>
          </w:tcPr>
          <w:p w:rsidR="00612B62" w:rsidRPr="00607F37" w:rsidRDefault="006F76C9" w:rsidP="00260D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324" w:type="dxa"/>
          </w:tcPr>
          <w:p w:rsidR="00612B62" w:rsidRPr="00607F37" w:rsidRDefault="006F76C9" w:rsidP="009501A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9 744,0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внебюджетные </w:t>
            </w:r>
            <w:r w:rsidRPr="00607F37"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9 744,0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 w:val="restart"/>
          </w:tcPr>
          <w:p w:rsidR="00612B62" w:rsidRPr="00607F37" w:rsidRDefault="00612B62" w:rsidP="006C17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  <w:r w:rsidR="006C175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</w:tcPr>
          <w:p w:rsidR="00612B62" w:rsidRPr="00607F37" w:rsidRDefault="00612B62" w:rsidP="00A97CB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 w:rsidR="00A97CBF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010AE" w:rsidRPr="00607F37" w:rsidTr="00D90D07">
        <w:trPr>
          <w:jc w:val="center"/>
        </w:trPr>
        <w:tc>
          <w:tcPr>
            <w:tcW w:w="851" w:type="dxa"/>
            <w:vMerge w:val="restart"/>
          </w:tcPr>
          <w:p w:rsidR="003010AE" w:rsidRPr="00607F37" w:rsidRDefault="003010A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</w:t>
            </w:r>
          </w:p>
        </w:tc>
        <w:tc>
          <w:tcPr>
            <w:tcW w:w="1843" w:type="dxa"/>
            <w:vMerge w:val="restart"/>
          </w:tcPr>
          <w:p w:rsidR="003010AE" w:rsidRPr="00607F37" w:rsidRDefault="000069FF" w:rsidP="00A06ACE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1853" w:history="1">
              <w:r w:rsidR="003010AE" w:rsidRPr="00607F37">
                <w:rPr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:rsidR="003010AE" w:rsidRPr="00607F37" w:rsidRDefault="003010AE" w:rsidP="003C1D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:rsidR="003010AE" w:rsidRPr="00607F37" w:rsidRDefault="003010A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3010AE" w:rsidRDefault="00791D9A" w:rsidP="00E0309F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843" w:type="dxa"/>
          </w:tcPr>
          <w:p w:rsidR="003010AE" w:rsidRDefault="00791D9A" w:rsidP="00DD651E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126" w:type="dxa"/>
          </w:tcPr>
          <w:p w:rsidR="003010AE" w:rsidRDefault="00791D9A" w:rsidP="00DD651E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324" w:type="dxa"/>
          </w:tcPr>
          <w:p w:rsidR="003010AE" w:rsidRPr="00607F37" w:rsidRDefault="00791D9A" w:rsidP="00DD651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C262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91D9A" w:rsidRPr="00607F37" w:rsidTr="00D90D07">
        <w:trPr>
          <w:jc w:val="center"/>
        </w:trPr>
        <w:tc>
          <w:tcPr>
            <w:tcW w:w="851" w:type="dxa"/>
            <w:vMerge/>
          </w:tcPr>
          <w:p w:rsidR="00791D9A" w:rsidRPr="00607F37" w:rsidRDefault="00791D9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91D9A" w:rsidRPr="00607F37" w:rsidRDefault="00791D9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91D9A" w:rsidRPr="00607F37" w:rsidRDefault="00791D9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91D9A" w:rsidRPr="00607F37" w:rsidRDefault="00791D9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791D9A" w:rsidRDefault="00791D9A" w:rsidP="003A365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843" w:type="dxa"/>
          </w:tcPr>
          <w:p w:rsidR="00791D9A" w:rsidRDefault="00791D9A" w:rsidP="003A365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126" w:type="dxa"/>
          </w:tcPr>
          <w:p w:rsidR="00791D9A" w:rsidRDefault="00791D9A" w:rsidP="003A365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324" w:type="dxa"/>
          </w:tcPr>
          <w:p w:rsidR="00791D9A" w:rsidRPr="00607F37" w:rsidRDefault="00791D9A" w:rsidP="003A365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1.2.1</w:t>
            </w:r>
          </w:p>
        </w:tc>
        <w:tc>
          <w:tcPr>
            <w:tcW w:w="1843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234 851,4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234 851,4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D073A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</w:tcPr>
          <w:p w:rsidR="006F76C9" w:rsidRPr="00607F37" w:rsidRDefault="006F76C9" w:rsidP="00D073A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lastRenderedPageBreak/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14 069,4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843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126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14 069,4</w:t>
            </w: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 w:val="restart"/>
          </w:tcPr>
          <w:p w:rsidR="00C15755" w:rsidRPr="00607F37" w:rsidRDefault="00C15755" w:rsidP="00D073A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  <w:r w:rsidRPr="00607F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</w:tcPr>
          <w:p w:rsidR="00C15755" w:rsidRPr="006F76C9" w:rsidRDefault="00C15755" w:rsidP="00D073A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Мероприятие 2.3</w:t>
            </w:r>
          </w:p>
        </w:tc>
        <w:tc>
          <w:tcPr>
            <w:tcW w:w="2410" w:type="dxa"/>
            <w:vMerge w:val="restart"/>
          </w:tcPr>
          <w:p w:rsidR="00C15755" w:rsidRPr="006F76C9" w:rsidRDefault="00C15755" w:rsidP="00E845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C15755" w:rsidRPr="006F76C9" w:rsidRDefault="00C15755" w:rsidP="00E845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700,0</w:t>
            </w:r>
          </w:p>
        </w:tc>
        <w:tc>
          <w:tcPr>
            <w:tcW w:w="1843" w:type="dxa"/>
          </w:tcPr>
          <w:p w:rsidR="00C15755" w:rsidRPr="006F76C9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126" w:type="dxa"/>
          </w:tcPr>
          <w:p w:rsidR="00C15755" w:rsidRPr="006F76C9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</w:t>
            </w:r>
            <w:r w:rsidR="00C15755" w:rsidRPr="006F76C9"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C15755" w:rsidRPr="006F76C9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2 100,0</w:t>
            </w: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6F76C9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15755" w:rsidRPr="006F76C9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C15755" w:rsidRPr="006F76C9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F76C9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F76C9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F76C9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6F76C9" w:rsidRDefault="006F76C9" w:rsidP="00AA43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700,0</w:t>
            </w:r>
          </w:p>
        </w:tc>
        <w:tc>
          <w:tcPr>
            <w:tcW w:w="1843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126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</w:t>
            </w:r>
            <w:r w:rsidRPr="006F76C9"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6F76C9" w:rsidRPr="006F76C9" w:rsidRDefault="006F76C9" w:rsidP="00E845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2 100,0</w:t>
            </w:r>
          </w:p>
        </w:tc>
      </w:tr>
      <w:tr w:rsidR="00C15755" w:rsidRPr="00607F37" w:rsidTr="00D90D07">
        <w:trPr>
          <w:jc w:val="center"/>
        </w:trPr>
        <w:tc>
          <w:tcPr>
            <w:tcW w:w="851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755" w:rsidRPr="00607F37" w:rsidRDefault="00C15755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755" w:rsidRPr="00607F37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C15755" w:rsidRPr="00607F37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15755" w:rsidRPr="00607F37" w:rsidRDefault="00C15755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5755" w:rsidRPr="00607F37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C15755" w:rsidRPr="00607F37" w:rsidRDefault="00C1575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1.3</w:t>
            </w:r>
          </w:p>
        </w:tc>
        <w:tc>
          <w:tcPr>
            <w:tcW w:w="1843" w:type="dxa"/>
            <w:vMerge w:val="restart"/>
          </w:tcPr>
          <w:p w:rsidR="006F76C9" w:rsidRPr="00607F37" w:rsidRDefault="000069FF" w:rsidP="00A06ACE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2178" w:history="1">
              <w:r w:rsidR="006F76C9" w:rsidRPr="00607F37">
                <w:rPr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:rsidR="006F76C9" w:rsidRPr="00607F37" w:rsidRDefault="006F76C9" w:rsidP="00FA651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12B62" w:rsidRPr="00607F37" w:rsidTr="00D90D07">
        <w:trPr>
          <w:jc w:val="center"/>
        </w:trPr>
        <w:tc>
          <w:tcPr>
            <w:tcW w:w="851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12B62" w:rsidRPr="00607F37" w:rsidRDefault="00612B62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12B62" w:rsidRPr="00607F37" w:rsidRDefault="00612B62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12B62" w:rsidRPr="00607F37" w:rsidRDefault="00612B6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625D34" w:rsidRPr="00607F37" w:rsidRDefault="00625D34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25D34" w:rsidRPr="00607F37" w:rsidRDefault="00625D34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25D34" w:rsidRPr="00607F37" w:rsidRDefault="00625D34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25D34" w:rsidRPr="00607F37" w:rsidRDefault="00625D34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25D34" w:rsidRPr="00607F37" w:rsidRDefault="00625D34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625D34" w:rsidRPr="00607F37" w:rsidRDefault="00625D34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trHeight w:val="83"/>
          <w:jc w:val="center"/>
        </w:trPr>
        <w:tc>
          <w:tcPr>
            <w:tcW w:w="851" w:type="dxa"/>
            <w:vMerge w:val="restart"/>
          </w:tcPr>
          <w:p w:rsidR="006F76C9" w:rsidRPr="00607F37" w:rsidRDefault="006F76C9" w:rsidP="009605E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1.3.1</w:t>
            </w:r>
          </w:p>
        </w:tc>
        <w:tc>
          <w:tcPr>
            <w:tcW w:w="1843" w:type="dxa"/>
            <w:vMerge w:val="restart"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6F76C9" w:rsidRPr="007234A8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234A8">
              <w:rPr>
                <w:sz w:val="26"/>
                <w:szCs w:val="26"/>
              </w:rPr>
              <w:t>Устранение предписаний контролирующих органов</w:t>
            </w:r>
          </w:p>
        </w:tc>
        <w:tc>
          <w:tcPr>
            <w:tcW w:w="2409" w:type="dxa"/>
          </w:tcPr>
          <w:p w:rsidR="006F76C9" w:rsidRPr="00607F37" w:rsidRDefault="006F76C9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7234A8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234A8" w:rsidRPr="00607F37" w:rsidRDefault="007234A8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234A8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234A8" w:rsidRPr="00607F37" w:rsidRDefault="007234A8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234A8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234A8" w:rsidRPr="00607F37" w:rsidRDefault="007234A8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234A8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234A8" w:rsidRPr="00607F37" w:rsidRDefault="007234A8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6F76C9" w:rsidRPr="00607F37" w:rsidRDefault="006F76C9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6F76C9" w:rsidRPr="009D255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7234A8" w:rsidRPr="00607F37" w:rsidTr="00D90D07">
        <w:trPr>
          <w:trHeight w:val="78"/>
          <w:jc w:val="center"/>
        </w:trPr>
        <w:tc>
          <w:tcPr>
            <w:tcW w:w="851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7234A8" w:rsidRPr="00607F37" w:rsidRDefault="007234A8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7234A8" w:rsidRPr="00607F37" w:rsidRDefault="007234A8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234A8" w:rsidRPr="00607F37" w:rsidRDefault="007234A8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7234A8" w:rsidRPr="00607F37" w:rsidRDefault="007234A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0069FF" w:rsidP="00387FB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w:anchor="P2178" w:history="1">
              <w:r w:rsidR="00625D34" w:rsidRPr="00607F37">
                <w:rPr>
                  <w:rStyle w:val="a3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Подпрограмма 4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06047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«</w:t>
            </w:r>
            <w:r>
              <w:rPr>
                <w:rFonts w:eastAsia="Calibri"/>
                <w:sz w:val="26"/>
                <w:szCs w:val="26"/>
                <w:lang w:eastAsia="en-US"/>
              </w:rPr>
              <w:t>Развитие адаптивной физической культуры и спорта</w:t>
            </w:r>
            <w:r w:rsidRPr="00607F37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387F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625D34" w:rsidRPr="00607F37" w:rsidTr="00D90D07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F2254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Организация и п</w:t>
            </w:r>
            <w:r w:rsidRPr="00607F37">
              <w:rPr>
                <w:rFonts w:eastAsia="Calibri"/>
                <w:sz w:val="26"/>
                <w:szCs w:val="26"/>
              </w:rPr>
              <w:t xml:space="preserve">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AA4398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625D34" w:rsidRPr="00607F37" w:rsidTr="00D90D07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8E7B4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4" w:rsidRPr="00607F37" w:rsidRDefault="00625D34" w:rsidP="00BF24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237770" w:rsidRPr="00607F37" w:rsidRDefault="00237770" w:rsidP="00237770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76AFA" w:rsidRPr="00607F37" w:rsidRDefault="00076AFA" w:rsidP="000F1066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076AFA" w:rsidRPr="00607F37" w:rsidRDefault="00076AFA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076AFA" w:rsidRPr="00607F37" w:rsidSect="00D90D07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F5385A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4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:rsidR="00A06ACE" w:rsidRPr="00607F37" w:rsidRDefault="00F5385A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Развитие </w:t>
      </w:r>
      <w:proofErr w:type="gramStart"/>
      <w:r w:rsidR="00A06ACE" w:rsidRPr="00607F37">
        <w:rPr>
          <w:sz w:val="26"/>
          <w:szCs w:val="26"/>
        </w:rPr>
        <w:t>физической</w:t>
      </w:r>
      <w:proofErr w:type="gramEnd"/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F5385A"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3" w:name="P1399"/>
      <w:bookmarkEnd w:id="3"/>
      <w:r w:rsidRPr="00607F37">
        <w:rPr>
          <w:b/>
          <w:sz w:val="26"/>
          <w:szCs w:val="26"/>
        </w:rPr>
        <w:t>ПРОГНОЗ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СВОДНЫХ ПОКАЗАТЕЛЕЙ МУНИЦИПАЛЬНЫХ ЗАДАНИЙ</w:t>
      </w:r>
    </w:p>
    <w:p w:rsidR="00BC2119" w:rsidRDefault="00BC2119" w:rsidP="0042350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66376" w:rsidRPr="00607F37" w:rsidRDefault="00366376" w:rsidP="00366376">
      <w:pPr>
        <w:widowControl w:val="0"/>
        <w:autoSpaceDE w:val="0"/>
        <w:autoSpaceDN w:val="0"/>
        <w:jc w:val="right"/>
        <w:rPr>
          <w:sz w:val="26"/>
          <w:szCs w:val="2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305"/>
        <w:gridCol w:w="1479"/>
        <w:gridCol w:w="2422"/>
        <w:gridCol w:w="1749"/>
        <w:gridCol w:w="1616"/>
        <w:gridCol w:w="1349"/>
      </w:tblGrid>
      <w:tr w:rsidR="00366376" w:rsidRPr="00607F37" w:rsidTr="004B325D">
        <w:trPr>
          <w:trHeight w:val="97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 xml:space="preserve">№ </w:t>
            </w:r>
            <w:proofErr w:type="gramStart"/>
            <w:r w:rsidRPr="008451EB">
              <w:rPr>
                <w:sz w:val="24"/>
                <w:szCs w:val="24"/>
              </w:rPr>
              <w:t>п</w:t>
            </w:r>
            <w:proofErr w:type="gramEnd"/>
            <w:r w:rsidRPr="008451EB">
              <w:rPr>
                <w:sz w:val="24"/>
                <w:szCs w:val="24"/>
              </w:rPr>
              <w:t>/п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66376" w:rsidRPr="00607F37" w:rsidTr="004B325D">
        <w:trPr>
          <w:trHeight w:val="3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76" w:rsidRPr="008451EB" w:rsidRDefault="00366376" w:rsidP="00E0309F">
            <w:pPr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76" w:rsidRPr="008451EB" w:rsidRDefault="00366376" w:rsidP="00E0309F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76" w:rsidRPr="008451EB" w:rsidRDefault="00366376" w:rsidP="00E0309F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76" w:rsidRPr="008451EB" w:rsidRDefault="00366376" w:rsidP="00E0309F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9E73E2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 w:rsidR="009E73E2">
              <w:rPr>
                <w:sz w:val="24"/>
                <w:szCs w:val="24"/>
              </w:rPr>
              <w:t>2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9E73E2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 w:rsidR="009E73E2">
              <w:rPr>
                <w:sz w:val="24"/>
                <w:szCs w:val="24"/>
              </w:rPr>
              <w:t>3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9E73E2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 w:rsidR="009E73E2">
              <w:rPr>
                <w:sz w:val="24"/>
                <w:szCs w:val="24"/>
              </w:rPr>
              <w:t>4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</w:tr>
      <w:tr w:rsidR="00366376" w:rsidRPr="00607F37" w:rsidTr="004B325D">
        <w:trPr>
          <w:trHeight w:val="285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76" w:rsidRPr="008451EB" w:rsidRDefault="00366376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7</w:t>
            </w:r>
          </w:p>
        </w:tc>
      </w:tr>
      <w:tr w:rsidR="007C0EE1" w:rsidRPr="00607F37" w:rsidTr="004B325D">
        <w:trPr>
          <w:trHeight w:val="58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EE1" w:rsidRPr="008451EB" w:rsidRDefault="007C0EE1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Обеспечение доступа к  объектам спорта.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1" w:rsidRPr="008451EB" w:rsidRDefault="007C0EE1" w:rsidP="007C0EE1">
            <w:pPr>
              <w:jc w:val="center"/>
              <w:rPr>
                <w:iCs/>
                <w:sz w:val="24"/>
                <w:szCs w:val="24"/>
              </w:rPr>
            </w:pPr>
            <w:r w:rsidRPr="007C0EE1">
              <w:rPr>
                <w:iCs/>
                <w:sz w:val="16"/>
                <w:szCs w:val="16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Количество договоров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0EE1" w:rsidRPr="00607F37" w:rsidTr="004B325D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7C0EE1" w:rsidRDefault="007C0EE1" w:rsidP="007C0EE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0EE1" w:rsidRPr="00607F37" w:rsidTr="004B325D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E1" w:rsidRPr="008451EB" w:rsidRDefault="007C0EE1" w:rsidP="00E030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E1" w:rsidRDefault="007C0EE1" w:rsidP="009E73E2">
            <w:pPr>
              <w:jc w:val="center"/>
            </w:pPr>
            <w:r w:rsidRPr="000B1DD7">
              <w:rPr>
                <w:sz w:val="24"/>
                <w:szCs w:val="24"/>
              </w:rPr>
              <w:t>94132,2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E1" w:rsidRDefault="007C0EE1" w:rsidP="009E73E2">
            <w:pPr>
              <w:jc w:val="center"/>
            </w:pPr>
            <w:r w:rsidRPr="000B1DD7">
              <w:rPr>
                <w:sz w:val="24"/>
                <w:szCs w:val="24"/>
              </w:rPr>
              <w:t>94132,2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E1" w:rsidRDefault="007C0EE1" w:rsidP="009E73E2">
            <w:pPr>
              <w:jc w:val="center"/>
            </w:pPr>
            <w:r>
              <w:rPr>
                <w:sz w:val="24"/>
                <w:szCs w:val="24"/>
              </w:rPr>
              <w:t>94132,2</w:t>
            </w:r>
          </w:p>
        </w:tc>
      </w:tr>
      <w:tr w:rsidR="009E73E2" w:rsidRPr="00607F37" w:rsidTr="004B325D">
        <w:trPr>
          <w:trHeight w:val="58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1" w:rsidRDefault="007C0EE1" w:rsidP="00E0309F">
            <w:pPr>
              <w:jc w:val="center"/>
              <w:rPr>
                <w:sz w:val="24"/>
                <w:szCs w:val="24"/>
              </w:rPr>
            </w:pPr>
          </w:p>
          <w:p w:rsidR="009E73E2" w:rsidRPr="008451EB" w:rsidRDefault="009E73E2" w:rsidP="007C0EE1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E2" w:rsidRPr="008451EB" w:rsidRDefault="009E73E2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F546C9" w:rsidRDefault="00F546C9" w:rsidP="00F5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</w:t>
            </w:r>
            <w:r w:rsidRPr="00F546C9">
              <w:rPr>
                <w:sz w:val="16"/>
                <w:szCs w:val="16"/>
              </w:rPr>
              <w:t xml:space="preserve">роведение занятий физкультурно-спортивной  направленности по месту </w:t>
            </w:r>
            <w:r w:rsidRPr="00F546C9">
              <w:rPr>
                <w:sz w:val="16"/>
                <w:szCs w:val="16"/>
              </w:rPr>
              <w:lastRenderedPageBreak/>
              <w:t>проживания граждан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lastRenderedPageBreak/>
              <w:t>Количество занятий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74976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9E73E2">
            <w:pPr>
              <w:jc w:val="center"/>
            </w:pPr>
            <w:r>
              <w:rPr>
                <w:sz w:val="24"/>
                <w:szCs w:val="24"/>
              </w:rPr>
              <w:t>74976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9E73E2">
            <w:pPr>
              <w:jc w:val="center"/>
            </w:pPr>
            <w:r>
              <w:rPr>
                <w:sz w:val="24"/>
                <w:szCs w:val="24"/>
              </w:rPr>
              <w:t>74976</w:t>
            </w:r>
          </w:p>
        </w:tc>
      </w:tr>
      <w:tr w:rsidR="009E73E2" w:rsidRPr="00607F37" w:rsidTr="004B325D">
        <w:trPr>
          <w:trHeight w:val="70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Pr="008451EB" w:rsidRDefault="009E73E2" w:rsidP="006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73294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68479C">
            <w:pPr>
              <w:jc w:val="center"/>
            </w:pPr>
            <w:r w:rsidRPr="00641231">
              <w:rPr>
                <w:sz w:val="24"/>
                <w:szCs w:val="24"/>
              </w:rPr>
              <w:t>73294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68479C">
            <w:pPr>
              <w:jc w:val="center"/>
            </w:pPr>
            <w:r w:rsidRPr="00641231">
              <w:rPr>
                <w:sz w:val="24"/>
                <w:szCs w:val="24"/>
              </w:rPr>
              <w:t>73294</w:t>
            </w:r>
          </w:p>
        </w:tc>
      </w:tr>
      <w:tr w:rsidR="009E73E2" w:rsidRPr="00607F37" w:rsidTr="004B325D">
        <w:trPr>
          <w:trHeight w:val="71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AF47AC" w:rsidRDefault="009E73E2" w:rsidP="0079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8171,8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9E73E2">
            <w:pPr>
              <w:jc w:val="center"/>
              <w:rPr>
                <w:sz w:val="24"/>
                <w:szCs w:val="24"/>
              </w:rPr>
            </w:pPr>
          </w:p>
          <w:p w:rsidR="009E73E2" w:rsidRDefault="009E73E2" w:rsidP="009E73E2">
            <w:pPr>
              <w:jc w:val="center"/>
            </w:pPr>
            <w:r w:rsidRPr="00C66501">
              <w:rPr>
                <w:sz w:val="24"/>
                <w:szCs w:val="24"/>
              </w:rPr>
              <w:t>8171,8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E2" w:rsidRDefault="009E73E2" w:rsidP="009E73E2">
            <w:pPr>
              <w:jc w:val="center"/>
              <w:rPr>
                <w:sz w:val="24"/>
                <w:szCs w:val="24"/>
              </w:rPr>
            </w:pPr>
          </w:p>
          <w:p w:rsidR="009E73E2" w:rsidRDefault="009E73E2" w:rsidP="009E73E2">
            <w:pPr>
              <w:jc w:val="center"/>
            </w:pPr>
            <w:r w:rsidRPr="00C66501">
              <w:rPr>
                <w:sz w:val="24"/>
                <w:szCs w:val="24"/>
              </w:rPr>
              <w:t>8171,8</w:t>
            </w:r>
          </w:p>
        </w:tc>
      </w:tr>
      <w:tr w:rsidR="006D72EA" w:rsidRPr="00607F37" w:rsidTr="004B325D">
        <w:trPr>
          <w:trHeight w:val="68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EA" w:rsidRPr="008451EB" w:rsidRDefault="006D72EA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EA" w:rsidRPr="008451EB" w:rsidRDefault="006D72EA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EA" w:rsidRPr="008451EB" w:rsidRDefault="006D72EA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EA" w:rsidRPr="008451EB" w:rsidRDefault="006D72EA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EA" w:rsidRDefault="006D72EA" w:rsidP="00E0309F">
            <w:pPr>
              <w:jc w:val="center"/>
              <w:rPr>
                <w:sz w:val="24"/>
                <w:szCs w:val="24"/>
              </w:rPr>
            </w:pPr>
          </w:p>
          <w:p w:rsidR="006D72EA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EA" w:rsidRDefault="006D72EA" w:rsidP="00E0309F">
            <w:pPr>
              <w:jc w:val="center"/>
              <w:rPr>
                <w:sz w:val="24"/>
                <w:szCs w:val="24"/>
              </w:rPr>
            </w:pPr>
          </w:p>
          <w:p w:rsidR="006D72EA" w:rsidRPr="008451EB" w:rsidRDefault="006D72EA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3E2">
              <w:rPr>
                <w:sz w:val="24"/>
                <w:szCs w:val="24"/>
              </w:rPr>
              <w:t>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6D72EA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3E2">
              <w:rPr>
                <w:sz w:val="24"/>
                <w:szCs w:val="24"/>
              </w:rPr>
              <w:t>68</w:t>
            </w:r>
          </w:p>
        </w:tc>
      </w:tr>
      <w:tr w:rsidR="005C5B33" w:rsidRPr="00607F37" w:rsidTr="004B325D">
        <w:trPr>
          <w:trHeight w:val="69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Default="009E73E2" w:rsidP="00E0309F">
            <w:pPr>
              <w:jc w:val="center"/>
            </w:pPr>
            <w:r>
              <w:rPr>
                <w:sz w:val="24"/>
                <w:szCs w:val="24"/>
              </w:rPr>
              <w:t>1239,6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Default="009E73E2" w:rsidP="00E0309F">
            <w:pPr>
              <w:jc w:val="center"/>
            </w:pPr>
            <w:r>
              <w:rPr>
                <w:sz w:val="24"/>
                <w:szCs w:val="24"/>
              </w:rPr>
              <w:t>1239,6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CB5055">
            <w:pPr>
              <w:jc w:val="center"/>
              <w:rPr>
                <w:sz w:val="24"/>
                <w:szCs w:val="24"/>
              </w:rPr>
            </w:pPr>
          </w:p>
          <w:p w:rsidR="005C5B33" w:rsidRDefault="009E73E2" w:rsidP="00CB5055">
            <w:pPr>
              <w:jc w:val="center"/>
            </w:pPr>
            <w:r>
              <w:rPr>
                <w:sz w:val="24"/>
                <w:szCs w:val="24"/>
              </w:rPr>
              <w:t>1239,6</w:t>
            </w:r>
          </w:p>
        </w:tc>
      </w:tr>
      <w:tr w:rsidR="005C5B33" w:rsidRPr="00607F37" w:rsidTr="004B325D">
        <w:trPr>
          <w:trHeight w:val="69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73E2">
              <w:rPr>
                <w:sz w:val="24"/>
                <w:szCs w:val="24"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CB5055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73E2">
              <w:rPr>
                <w:sz w:val="24"/>
                <w:szCs w:val="24"/>
              </w:rPr>
              <w:t>14</w:t>
            </w:r>
          </w:p>
        </w:tc>
      </w:tr>
      <w:tr w:rsidR="005C5B33" w:rsidRPr="00607F37" w:rsidTr="004B325D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3E2">
              <w:rPr>
                <w:sz w:val="24"/>
                <w:szCs w:val="24"/>
              </w:rPr>
              <w:t>246,5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3E2">
              <w:rPr>
                <w:sz w:val="24"/>
                <w:szCs w:val="24"/>
              </w:rPr>
              <w:t> 246,5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33" w:rsidRDefault="005C5B33" w:rsidP="00CB5055">
            <w:pPr>
              <w:jc w:val="center"/>
              <w:rPr>
                <w:sz w:val="24"/>
                <w:szCs w:val="24"/>
              </w:rPr>
            </w:pPr>
          </w:p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1246,5</w:t>
            </w:r>
          </w:p>
        </w:tc>
      </w:tr>
      <w:tr w:rsidR="005C5B33" w:rsidRPr="00607F37" w:rsidTr="004B325D">
        <w:trPr>
          <w:trHeight w:val="133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 комплекса «Готов к труду и обороне» (ГТО)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D54A67" w:rsidRDefault="00F546C9" w:rsidP="00F54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Привлечение граждан города Ачинска к спортивным мероприятиям по выполнению нормативов ВФСК ГТО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1" w:rsidRDefault="007C0EE1" w:rsidP="00E0309F">
            <w:pPr>
              <w:jc w:val="center"/>
              <w:rPr>
                <w:sz w:val="24"/>
                <w:szCs w:val="24"/>
              </w:rPr>
            </w:pPr>
          </w:p>
          <w:p w:rsidR="005C5B33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Количество мероприятий (шт.)</w:t>
            </w:r>
          </w:p>
          <w:p w:rsidR="007C0EE1" w:rsidRPr="008451EB" w:rsidRDefault="007C0EE1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5C5B33" w:rsidRPr="00607F37" w:rsidTr="004B325D">
        <w:trPr>
          <w:trHeight w:val="55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79576C" w:rsidRPr="00607F37" w:rsidTr="004B325D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76C" w:rsidRPr="008451EB" w:rsidRDefault="0079576C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6C" w:rsidRPr="008451EB" w:rsidRDefault="0079576C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6C" w:rsidRPr="008451EB" w:rsidRDefault="0079576C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6C" w:rsidRPr="008451EB" w:rsidRDefault="0079576C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6C" w:rsidRDefault="0079576C" w:rsidP="0079576C">
            <w:pPr>
              <w:jc w:val="center"/>
              <w:rPr>
                <w:sz w:val="24"/>
                <w:szCs w:val="24"/>
              </w:rPr>
            </w:pPr>
          </w:p>
          <w:p w:rsidR="0079576C" w:rsidRPr="008912B5" w:rsidRDefault="0079576C" w:rsidP="009E73E2">
            <w:pPr>
              <w:jc w:val="center"/>
              <w:rPr>
                <w:sz w:val="24"/>
                <w:szCs w:val="24"/>
              </w:rPr>
            </w:pPr>
            <w:r w:rsidRPr="008912B5">
              <w:rPr>
                <w:sz w:val="24"/>
                <w:szCs w:val="24"/>
              </w:rPr>
              <w:t>1</w:t>
            </w:r>
            <w:r w:rsidR="009E73E2">
              <w:rPr>
                <w:sz w:val="24"/>
                <w:szCs w:val="24"/>
              </w:rPr>
              <w:t> </w:t>
            </w:r>
            <w:r w:rsidRPr="008912B5">
              <w:rPr>
                <w:sz w:val="24"/>
                <w:szCs w:val="24"/>
              </w:rPr>
              <w:t>5</w:t>
            </w:r>
            <w:r w:rsidR="009E73E2">
              <w:rPr>
                <w:sz w:val="24"/>
                <w:szCs w:val="24"/>
              </w:rPr>
              <w:t>68,1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6C" w:rsidRDefault="0079576C" w:rsidP="0079576C">
            <w:pPr>
              <w:jc w:val="center"/>
              <w:rPr>
                <w:sz w:val="24"/>
                <w:szCs w:val="24"/>
              </w:rPr>
            </w:pPr>
          </w:p>
          <w:p w:rsidR="0079576C" w:rsidRDefault="0079576C" w:rsidP="009E73E2">
            <w:pPr>
              <w:jc w:val="center"/>
            </w:pPr>
            <w:r w:rsidRPr="00836EFC">
              <w:rPr>
                <w:sz w:val="24"/>
                <w:szCs w:val="24"/>
              </w:rPr>
              <w:t>1</w:t>
            </w:r>
            <w:r w:rsidR="009E73E2">
              <w:rPr>
                <w:sz w:val="24"/>
                <w:szCs w:val="24"/>
              </w:rPr>
              <w:t> </w:t>
            </w:r>
            <w:r w:rsidRPr="00836EFC">
              <w:rPr>
                <w:sz w:val="24"/>
                <w:szCs w:val="24"/>
              </w:rPr>
              <w:t>5</w:t>
            </w:r>
            <w:r w:rsidR="009E73E2">
              <w:rPr>
                <w:sz w:val="24"/>
                <w:szCs w:val="24"/>
              </w:rPr>
              <w:t>68,1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6C" w:rsidRDefault="0079576C" w:rsidP="0079576C">
            <w:pPr>
              <w:jc w:val="center"/>
              <w:rPr>
                <w:sz w:val="24"/>
                <w:szCs w:val="24"/>
              </w:rPr>
            </w:pPr>
          </w:p>
          <w:p w:rsidR="0079576C" w:rsidRDefault="0079576C" w:rsidP="009E73E2">
            <w:pPr>
              <w:jc w:val="center"/>
            </w:pPr>
            <w:r w:rsidRPr="00836EFC">
              <w:rPr>
                <w:sz w:val="24"/>
                <w:szCs w:val="24"/>
              </w:rPr>
              <w:t>1</w:t>
            </w:r>
            <w:r w:rsidR="009E73E2">
              <w:rPr>
                <w:sz w:val="24"/>
                <w:szCs w:val="24"/>
              </w:rPr>
              <w:t> 568,1</w:t>
            </w:r>
          </w:p>
        </w:tc>
      </w:tr>
      <w:tr w:rsidR="005C5B33" w:rsidRPr="00607F37" w:rsidTr="004B325D">
        <w:trPr>
          <w:trHeight w:val="105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  <w:p w:rsidR="00AF7BB6" w:rsidRPr="008451EB" w:rsidRDefault="00AF7BB6" w:rsidP="00E0309F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D54A67" w:rsidRDefault="0053328B" w:rsidP="00AF7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тренировочных занятий по</w:t>
            </w:r>
            <w:r w:rsidR="00AF7BB6">
              <w:rPr>
                <w:sz w:val="18"/>
                <w:szCs w:val="18"/>
              </w:rPr>
              <w:t xml:space="preserve">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9E73E2" w:rsidRDefault="009E73E2" w:rsidP="00E0309F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9E73E2" w:rsidRDefault="009E73E2" w:rsidP="00E0309F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9E73E2" w:rsidRDefault="009E73E2" w:rsidP="00CB5055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</w:tr>
      <w:tr w:rsidR="00AF7BB6" w:rsidRPr="00607F37" w:rsidTr="004B325D">
        <w:trPr>
          <w:trHeight w:val="2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AF7BB6" w:rsidRPr="00607F37" w:rsidTr="004B325D">
        <w:trPr>
          <w:trHeight w:val="6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Pr="008451EB" w:rsidRDefault="00AF7BB6" w:rsidP="00E0309F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Default="00AF7BB6" w:rsidP="00E03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Борьбе, боксу, дзюдо, тхэквондо, </w:t>
            </w:r>
          </w:p>
          <w:p w:rsidR="00AF7BB6" w:rsidRDefault="00AF7BB6" w:rsidP="00E0309F">
            <w:pPr>
              <w:jc w:val="center"/>
              <w:rPr>
                <w:sz w:val="18"/>
                <w:szCs w:val="18"/>
              </w:rPr>
            </w:pPr>
          </w:p>
          <w:p w:rsidR="00AF7BB6" w:rsidRDefault="00AF7BB6" w:rsidP="00E0309F">
            <w:pPr>
              <w:jc w:val="center"/>
              <w:rPr>
                <w:sz w:val="18"/>
                <w:szCs w:val="18"/>
              </w:rPr>
            </w:pPr>
          </w:p>
          <w:p w:rsidR="00AF7BB6" w:rsidRDefault="00AF7BB6" w:rsidP="00E0309F">
            <w:pPr>
              <w:jc w:val="center"/>
              <w:rPr>
                <w:sz w:val="18"/>
                <w:szCs w:val="18"/>
              </w:rPr>
            </w:pPr>
          </w:p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BB6" w:rsidRPr="008451EB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Default="00AF7BB6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B6" w:rsidRDefault="00AF7BB6" w:rsidP="00CB5055">
            <w:pPr>
              <w:jc w:val="center"/>
              <w:rPr>
                <w:sz w:val="24"/>
                <w:szCs w:val="24"/>
              </w:rPr>
            </w:pPr>
          </w:p>
        </w:tc>
      </w:tr>
      <w:tr w:rsidR="005C5B33" w:rsidRPr="00607F37" w:rsidTr="004B325D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7C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19 015,</w:t>
            </w:r>
            <w:r w:rsidR="007C0EE1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7C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19 015,</w:t>
            </w:r>
            <w:r w:rsidR="007C0EE1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7C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19 015,</w:t>
            </w:r>
            <w:r w:rsidR="007C0EE1">
              <w:rPr>
                <w:sz w:val="24"/>
                <w:szCs w:val="24"/>
              </w:rPr>
              <w:t>9</w:t>
            </w:r>
          </w:p>
        </w:tc>
      </w:tr>
      <w:tr w:rsidR="005C5B33" w:rsidRPr="00607F37" w:rsidTr="004B325D">
        <w:trPr>
          <w:trHeight w:val="56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AF7BB6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лыжным гонкам, </w:t>
            </w:r>
            <w:r>
              <w:rPr>
                <w:sz w:val="18"/>
                <w:szCs w:val="18"/>
              </w:rPr>
              <w:lastRenderedPageBreak/>
              <w:t>биатлону, настольному теннису,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3E2">
              <w:rPr>
                <w:sz w:val="24"/>
                <w:szCs w:val="24"/>
              </w:rPr>
              <w:t>16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3E2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73E2">
              <w:rPr>
                <w:sz w:val="24"/>
                <w:szCs w:val="24"/>
              </w:rPr>
              <w:t>6</w:t>
            </w:r>
          </w:p>
        </w:tc>
      </w:tr>
      <w:tr w:rsidR="005C5B33" w:rsidRPr="00607F37" w:rsidTr="004B325D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79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1D9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06</w:t>
            </w:r>
            <w:r w:rsidR="00791D9A">
              <w:rPr>
                <w:sz w:val="24"/>
                <w:szCs w:val="24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791D9A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15 066,0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791D9A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15 066,0</w:t>
            </w:r>
          </w:p>
        </w:tc>
      </w:tr>
      <w:tr w:rsidR="005C5B33" w:rsidRPr="00607F37" w:rsidTr="004B325D">
        <w:trPr>
          <w:trHeight w:val="69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AF7BB6" w:rsidRDefault="00AF7BB6" w:rsidP="00AF7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AF7BB6">
              <w:rPr>
                <w:sz w:val="16"/>
                <w:szCs w:val="16"/>
              </w:rPr>
              <w:t xml:space="preserve">удожественной гимнастике, плаванию, фигурному катанию, хоккею, легкой атлетике, 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5C5B33" w:rsidRPr="00607F37" w:rsidTr="004B325D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</w:t>
            </w:r>
            <w:r>
              <w:rPr>
                <w:sz w:val="24"/>
                <w:szCs w:val="24"/>
              </w:rPr>
              <w:t>ыполнение) муниципальной услуги</w:t>
            </w:r>
            <w:r w:rsidRPr="008451EB"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5A0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</w:t>
            </w:r>
            <w:r w:rsidR="005A0370">
              <w:rPr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5A0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</w:t>
            </w:r>
            <w:r w:rsidR="005A0370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5A0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</w:t>
            </w:r>
            <w:r w:rsidR="005A0370">
              <w:rPr>
                <w:sz w:val="24"/>
                <w:szCs w:val="24"/>
              </w:rPr>
              <w:t>6</w:t>
            </w:r>
          </w:p>
        </w:tc>
      </w:tr>
      <w:tr w:rsidR="005C5B33" w:rsidRPr="00607F37" w:rsidTr="004B325D">
        <w:trPr>
          <w:trHeight w:val="56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</w:t>
            </w:r>
            <w:r w:rsidRPr="008451EB">
              <w:rPr>
                <w:sz w:val="24"/>
                <w:szCs w:val="24"/>
              </w:rPr>
              <w:t>портивная школа</w:t>
            </w:r>
            <w:r>
              <w:rPr>
                <w:sz w:val="24"/>
                <w:szCs w:val="24"/>
              </w:rPr>
              <w:t xml:space="preserve"> «Центр игровых видов спорта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AF7BB6" w:rsidRDefault="00AF7BB6" w:rsidP="00E0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F7BB6">
              <w:rPr>
                <w:sz w:val="16"/>
                <w:szCs w:val="16"/>
              </w:rPr>
              <w:t>аскетболу, волейболу, футболу, регби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5C5B33" w:rsidRPr="00607F37" w:rsidTr="004B325D">
        <w:trPr>
          <w:trHeight w:val="69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</w:t>
            </w:r>
            <w:r>
              <w:rPr>
                <w:sz w:val="24"/>
                <w:szCs w:val="24"/>
              </w:rPr>
              <w:t>ыполнение) муниципальной услуги</w:t>
            </w:r>
            <w:r w:rsidRPr="008451EB"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8 586,3</w:t>
            </w:r>
          </w:p>
        </w:tc>
      </w:tr>
      <w:tr w:rsidR="005C5B33" w:rsidRPr="00607F37" w:rsidTr="004B325D">
        <w:trPr>
          <w:trHeight w:val="71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Спортивная подготовка по неолимпийским видам спорта.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AF7BB6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1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 xml:space="preserve">Число лиц, </w:t>
            </w:r>
          </w:p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5C5B33" w:rsidRPr="00607F37" w:rsidTr="004B325D">
        <w:trPr>
          <w:trHeight w:val="68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AF7BB6" w:rsidRDefault="00AF7BB6" w:rsidP="00E0309F">
            <w:pPr>
              <w:jc w:val="center"/>
              <w:rPr>
                <w:sz w:val="18"/>
                <w:szCs w:val="18"/>
              </w:rPr>
            </w:pPr>
            <w:r w:rsidRPr="00AF7BB6">
              <w:rPr>
                <w:sz w:val="18"/>
                <w:szCs w:val="18"/>
              </w:rPr>
              <w:t>кикбоксингу;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9E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5C5B33" w:rsidRPr="00607F37" w:rsidTr="004B325D">
        <w:trPr>
          <w:trHeight w:val="93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AF7BB6" w:rsidRDefault="005C5B33" w:rsidP="00E03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4080,6</w:t>
            </w:r>
          </w:p>
        </w:tc>
      </w:tr>
      <w:tr w:rsidR="005C5B33" w:rsidRPr="00607F37" w:rsidTr="004B325D">
        <w:trPr>
          <w:trHeight w:val="69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AF7BB6" w:rsidRDefault="00AF7BB6" w:rsidP="00E0309F">
            <w:pPr>
              <w:jc w:val="center"/>
              <w:rPr>
                <w:sz w:val="18"/>
                <w:szCs w:val="18"/>
              </w:rPr>
            </w:pPr>
            <w:r w:rsidRPr="00AF7BB6">
              <w:rPr>
                <w:sz w:val="18"/>
                <w:szCs w:val="18"/>
              </w:rPr>
              <w:t>подводному спорту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E73E2" w:rsidRPr="00607F37" w:rsidTr="004B325D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E2" w:rsidRPr="008451EB" w:rsidRDefault="009E73E2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3E2" w:rsidRPr="008451EB" w:rsidRDefault="009E73E2" w:rsidP="007C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2821,</w:t>
            </w:r>
            <w:r w:rsidR="007C0EE1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3E2" w:rsidRDefault="009E73E2" w:rsidP="009E73E2">
            <w:pPr>
              <w:jc w:val="center"/>
              <w:rPr>
                <w:sz w:val="24"/>
                <w:szCs w:val="24"/>
              </w:rPr>
            </w:pPr>
          </w:p>
          <w:p w:rsidR="009E73E2" w:rsidRDefault="009E73E2" w:rsidP="007C0EE1">
            <w:pPr>
              <w:jc w:val="center"/>
            </w:pPr>
            <w:r w:rsidRPr="00FC26AF">
              <w:rPr>
                <w:sz w:val="24"/>
                <w:szCs w:val="24"/>
              </w:rPr>
              <w:t>2821,</w:t>
            </w:r>
            <w:r w:rsidR="007C0EE1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3E2" w:rsidRDefault="009E73E2" w:rsidP="009E73E2">
            <w:pPr>
              <w:jc w:val="center"/>
              <w:rPr>
                <w:sz w:val="24"/>
                <w:szCs w:val="24"/>
              </w:rPr>
            </w:pPr>
          </w:p>
          <w:p w:rsidR="009E73E2" w:rsidRDefault="009E73E2" w:rsidP="007C0EE1">
            <w:pPr>
              <w:jc w:val="center"/>
            </w:pPr>
            <w:r w:rsidRPr="00FC26AF">
              <w:rPr>
                <w:sz w:val="24"/>
                <w:szCs w:val="24"/>
              </w:rPr>
              <w:t>2821,</w:t>
            </w:r>
            <w:r w:rsidR="007C0EE1">
              <w:rPr>
                <w:sz w:val="24"/>
                <w:szCs w:val="24"/>
              </w:rPr>
              <w:t>2</w:t>
            </w:r>
          </w:p>
        </w:tc>
      </w:tr>
      <w:tr w:rsidR="005C5B33" w:rsidRPr="00607F37" w:rsidTr="004B325D">
        <w:trPr>
          <w:trHeight w:val="702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451EB">
              <w:rPr>
                <w:color w:val="000000"/>
                <w:sz w:val="24"/>
                <w:szCs w:val="24"/>
              </w:rPr>
              <w:t>Организация и обеспечение подготовки спортивного резерва</w:t>
            </w:r>
          </w:p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D54A67" w:rsidRDefault="006535C1" w:rsidP="006535C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Организация и проведение занятий в спортивно-оздоровительных группах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E1" w:rsidRDefault="007C0EE1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7C0EE1" w:rsidRDefault="007C0EE1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5C5B33" w:rsidRPr="008451EB" w:rsidRDefault="005C5B33" w:rsidP="007C0EE1">
            <w:pPr>
              <w:outlineLvl w:val="0"/>
              <w:rPr>
                <w:color w:val="000000"/>
                <w:sz w:val="24"/>
                <w:szCs w:val="24"/>
              </w:rPr>
            </w:pPr>
            <w:r w:rsidRPr="008451EB">
              <w:rPr>
                <w:color w:val="000000"/>
                <w:sz w:val="24"/>
                <w:szCs w:val="24"/>
              </w:rPr>
              <w:t>Количество лиц 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</w:tr>
      <w:tr w:rsidR="005C5B33" w:rsidRPr="00607F37" w:rsidTr="004B325D">
        <w:trPr>
          <w:trHeight w:val="72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C5B33" w:rsidRPr="00607F37" w:rsidTr="004B325D">
        <w:trPr>
          <w:trHeight w:val="69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969,5</w:t>
            </w:r>
          </w:p>
        </w:tc>
      </w:tr>
      <w:tr w:rsidR="005C5B33" w:rsidRPr="00607F37" w:rsidTr="004B325D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5C5B33" w:rsidRPr="00607F37" w:rsidTr="004B325D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791D9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7444,5</w:t>
            </w:r>
          </w:p>
        </w:tc>
      </w:tr>
      <w:tr w:rsidR="005C5B33" w:rsidRPr="00607F37" w:rsidTr="004B325D">
        <w:trPr>
          <w:trHeight w:val="57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5C5B33" w:rsidRPr="00607F37" w:rsidTr="004B325D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7253,2</w:t>
            </w:r>
          </w:p>
        </w:tc>
      </w:tr>
      <w:tr w:rsidR="005C5B33" w:rsidRPr="00607F37" w:rsidTr="004B325D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</w:t>
            </w:r>
            <w:r w:rsidRPr="008451EB">
              <w:rPr>
                <w:sz w:val="24"/>
                <w:szCs w:val="24"/>
              </w:rPr>
              <w:t>портивная школа</w:t>
            </w:r>
            <w:r>
              <w:rPr>
                <w:sz w:val="24"/>
                <w:szCs w:val="24"/>
              </w:rPr>
              <w:t xml:space="preserve"> «Центр игровых видов спорта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5C5B33" w:rsidRPr="00607F37" w:rsidTr="004B325D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6 179,6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E030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B33" w:rsidRPr="008451EB" w:rsidRDefault="009E73E2" w:rsidP="00CB505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6 179,6</w:t>
            </w:r>
          </w:p>
        </w:tc>
      </w:tr>
      <w:tr w:rsidR="005C5B33" w:rsidRPr="005F7DAB" w:rsidTr="004B325D">
        <w:trPr>
          <w:trHeight w:val="698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 (работы)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3" w:rsidRPr="008451EB" w:rsidRDefault="005C5B33" w:rsidP="00E030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33" w:rsidRPr="008451EB" w:rsidRDefault="005C5B33" w:rsidP="00E030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33" w:rsidRPr="005A451A" w:rsidRDefault="005C5B33" w:rsidP="00E0309F">
            <w:pPr>
              <w:jc w:val="center"/>
              <w:rPr>
                <w:bCs/>
                <w:sz w:val="24"/>
                <w:szCs w:val="24"/>
              </w:rPr>
            </w:pPr>
          </w:p>
          <w:p w:rsidR="009E73E2" w:rsidRPr="009E73E2" w:rsidRDefault="009E73E2" w:rsidP="009E73E2">
            <w:pPr>
              <w:jc w:val="center"/>
              <w:rPr>
                <w:color w:val="000000"/>
                <w:sz w:val="24"/>
                <w:szCs w:val="24"/>
              </w:rPr>
            </w:pPr>
            <w:r w:rsidRPr="009E73E2">
              <w:rPr>
                <w:color w:val="000000"/>
                <w:sz w:val="24"/>
                <w:szCs w:val="24"/>
              </w:rPr>
              <w:t>186 845,</w:t>
            </w:r>
            <w:r w:rsidR="007C0EE1">
              <w:rPr>
                <w:color w:val="000000"/>
                <w:sz w:val="24"/>
                <w:szCs w:val="24"/>
              </w:rPr>
              <w:t>6</w:t>
            </w:r>
          </w:p>
          <w:p w:rsidR="005C5B33" w:rsidRPr="005A451A" w:rsidRDefault="005C5B33" w:rsidP="00733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3E2" w:rsidRDefault="009E73E2" w:rsidP="009E73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73E2" w:rsidRPr="009E73E2" w:rsidRDefault="009E73E2" w:rsidP="009E73E2">
            <w:pPr>
              <w:jc w:val="center"/>
              <w:rPr>
                <w:color w:val="000000"/>
                <w:sz w:val="24"/>
                <w:szCs w:val="24"/>
              </w:rPr>
            </w:pPr>
            <w:r w:rsidRPr="009E73E2">
              <w:rPr>
                <w:color w:val="000000"/>
                <w:sz w:val="24"/>
                <w:szCs w:val="24"/>
              </w:rPr>
              <w:t>186 845,</w:t>
            </w:r>
            <w:r w:rsidR="007C0EE1">
              <w:rPr>
                <w:color w:val="000000"/>
                <w:sz w:val="24"/>
                <w:szCs w:val="24"/>
              </w:rPr>
              <w:t>6</w:t>
            </w:r>
          </w:p>
          <w:p w:rsidR="005C5B33" w:rsidRPr="005A451A" w:rsidRDefault="005C5B33" w:rsidP="00E03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3E2" w:rsidRDefault="009E73E2" w:rsidP="009E73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73E2" w:rsidRPr="009E73E2" w:rsidRDefault="009E73E2" w:rsidP="009E73E2">
            <w:pPr>
              <w:jc w:val="center"/>
              <w:rPr>
                <w:color w:val="000000"/>
                <w:sz w:val="24"/>
                <w:szCs w:val="24"/>
              </w:rPr>
            </w:pPr>
            <w:r w:rsidRPr="009E73E2">
              <w:rPr>
                <w:color w:val="000000"/>
                <w:sz w:val="24"/>
                <w:szCs w:val="24"/>
              </w:rPr>
              <w:t>186 845,</w:t>
            </w:r>
            <w:r w:rsidR="007C0EE1">
              <w:rPr>
                <w:color w:val="000000"/>
                <w:sz w:val="24"/>
                <w:szCs w:val="24"/>
              </w:rPr>
              <w:t>6</w:t>
            </w:r>
          </w:p>
          <w:p w:rsidR="005C5B33" w:rsidRPr="005A451A" w:rsidRDefault="005C5B33" w:rsidP="00CB50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7BB6" w:rsidRDefault="00AF7BB6" w:rsidP="003663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F7BB6" w:rsidRDefault="00AF7BB6" w:rsidP="003663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F7BB6" w:rsidRDefault="00AF7BB6" w:rsidP="003663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F7BB6" w:rsidRDefault="00AF7BB6" w:rsidP="003663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66376" w:rsidRPr="00607F37" w:rsidRDefault="00366376" w:rsidP="003663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C2119" w:rsidRDefault="00BC2119" w:rsidP="0042350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F1E62" w:rsidRPr="00607F37" w:rsidRDefault="001F1E62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0932B7" w:rsidRPr="00607F37" w:rsidRDefault="000932B7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0932B7" w:rsidRPr="00607F37" w:rsidRDefault="000932B7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0932B7" w:rsidRPr="00607F37" w:rsidRDefault="000932B7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0932B7" w:rsidRPr="00607F37" w:rsidRDefault="000932B7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0932B7" w:rsidRPr="00607F37" w:rsidRDefault="000932B7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4A4B69" w:rsidRPr="00607F37" w:rsidRDefault="004A4B69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4A4B69" w:rsidRPr="00607F37" w:rsidSect="004B325D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F5385A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5</w:t>
      </w:r>
    </w:p>
    <w:p w:rsidR="004B325D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A06ACE" w:rsidRPr="00607F37" w:rsidRDefault="004B325D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385A"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  <w:r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="00F5385A"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4" w:name="P1505"/>
      <w:bookmarkEnd w:id="4"/>
      <w:r w:rsidRPr="00607F37">
        <w:rPr>
          <w:b/>
          <w:sz w:val="26"/>
          <w:szCs w:val="26"/>
        </w:rPr>
        <w:t>ПОДПРОГРАММА 1</w:t>
      </w:r>
    </w:p>
    <w:p w:rsidR="00A06ACE" w:rsidRPr="00607F37" w:rsidRDefault="00F5385A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МАССОВОЙ ФИЗИЧЕСКОЙ КУЛЬТУРЫ И СПОРТА</w:t>
      </w:r>
      <w:r w:rsidRPr="00607F37">
        <w:rPr>
          <w:b/>
          <w:sz w:val="26"/>
          <w:szCs w:val="26"/>
        </w:rPr>
        <w:t>»</w:t>
      </w:r>
      <w:r w:rsidR="00A06ACE" w:rsidRPr="00607F37">
        <w:rPr>
          <w:b/>
          <w:sz w:val="26"/>
          <w:szCs w:val="26"/>
        </w:rPr>
        <w:t>,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РЕАЛИЗУЕМАЯ</w:t>
      </w:r>
      <w:proofErr w:type="gramEnd"/>
      <w:r w:rsidRPr="00607F37">
        <w:rPr>
          <w:b/>
          <w:sz w:val="26"/>
          <w:szCs w:val="26"/>
        </w:rPr>
        <w:t xml:space="preserve"> В РАМКАХ МУНИЦИПАЛЬНОЙ ПРОГРАММЫ ГОРОДА АЧИНСКА</w:t>
      </w:r>
      <w:r w:rsidR="007D64C4" w:rsidRPr="00607F37">
        <w:rPr>
          <w:b/>
          <w:sz w:val="26"/>
          <w:szCs w:val="26"/>
        </w:rPr>
        <w:t xml:space="preserve"> «</w:t>
      </w:r>
      <w:r w:rsidRPr="00607F37">
        <w:rPr>
          <w:b/>
          <w:sz w:val="26"/>
          <w:szCs w:val="26"/>
        </w:rPr>
        <w:t>РАЗВИТИЕ ФИЗИЧЕСКОЙ КУЛЬТУРЫ И СПОРТА</w:t>
      </w:r>
      <w:r w:rsidR="007D64C4" w:rsidRPr="00607F37">
        <w:rPr>
          <w:b/>
          <w:sz w:val="26"/>
          <w:szCs w:val="26"/>
        </w:rPr>
        <w:t>»</w:t>
      </w:r>
    </w:p>
    <w:p w:rsidR="007D64C4" w:rsidRPr="00607F37" w:rsidRDefault="007D64C4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1. ПАСПОРТ ПОДПРОГРАММЫ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1"/>
        <w:gridCol w:w="6197"/>
      </w:tblGrid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10" w:type="dxa"/>
          </w:tcPr>
          <w:p w:rsidR="00A06ACE" w:rsidRPr="00607F37" w:rsidRDefault="007D64C4" w:rsidP="009D115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массовой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  <w:r w:rsidR="009D1155" w:rsidRPr="00607F37">
              <w:rPr>
                <w:sz w:val="26"/>
                <w:szCs w:val="26"/>
              </w:rPr>
              <w:t xml:space="preserve"> (далее –</w:t>
            </w:r>
            <w:r w:rsidR="000A0870" w:rsidRPr="00607F37">
              <w:rPr>
                <w:sz w:val="26"/>
                <w:szCs w:val="26"/>
              </w:rPr>
              <w:t xml:space="preserve"> </w:t>
            </w:r>
            <w:r w:rsidR="009D1155" w:rsidRPr="00607F37">
              <w:rPr>
                <w:sz w:val="26"/>
                <w:szCs w:val="26"/>
              </w:rPr>
              <w:t>подпрограмма)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210" w:type="dxa"/>
          </w:tcPr>
          <w:p w:rsidR="00A06ACE" w:rsidRPr="00607F37" w:rsidRDefault="007D64C4" w:rsidP="007D64C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 (отдел спорта и молодежной политики)</w:t>
            </w:r>
          </w:p>
          <w:p w:rsidR="00E65003" w:rsidRPr="00607F37" w:rsidRDefault="00E65003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Муниципальное бюджетное учреждение «Городской спортивный комплекс «Олимп».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2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развития массовой физической культуры и спорта в городе Ачинске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</w:t>
            </w:r>
            <w:r w:rsidRPr="00607F37">
              <w:rPr>
                <w:sz w:val="26"/>
                <w:szCs w:val="26"/>
              </w:rPr>
              <w:lastRenderedPageBreak/>
              <w:t>программы</w:t>
            </w:r>
          </w:p>
          <w:p w:rsidR="0046126F" w:rsidRPr="00607F37" w:rsidRDefault="0046126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2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1. Единовременная пропускная способность спортивных сооружений города Ачинска.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2. Численность населения города Ачинска, систематически занимающегося физической культурой и спортом.</w:t>
            </w:r>
          </w:p>
          <w:p w:rsidR="0046126F" w:rsidRDefault="0046126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A06ACE" w:rsidRPr="00607F37" w:rsidRDefault="00727C26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</w:t>
            </w:r>
            <w:r w:rsidR="0002213C" w:rsidRPr="00607F37">
              <w:rPr>
                <w:sz w:val="26"/>
                <w:szCs w:val="26"/>
              </w:rPr>
              <w:t>.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</w:t>
            </w:r>
          </w:p>
        </w:tc>
      </w:tr>
      <w:tr w:rsidR="00A06ACE" w:rsidRPr="00607F37" w:rsidTr="004B325D">
        <w:tblPrEx>
          <w:tblBorders>
            <w:insideH w:val="nil"/>
          </w:tblBorders>
        </w:tblPrEx>
        <w:trPr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Общий объем финансирования подпрограммы составляет всего </w:t>
            </w:r>
            <w:r w:rsidR="006F76C9">
              <w:rPr>
                <w:sz w:val="26"/>
                <w:szCs w:val="26"/>
              </w:rPr>
              <w:t>1</w:t>
            </w:r>
            <w:r w:rsidR="005A0370">
              <w:rPr>
                <w:sz w:val="26"/>
                <w:szCs w:val="26"/>
              </w:rPr>
              <w:t> 058</w:t>
            </w:r>
            <w:r w:rsidR="00813894">
              <w:rPr>
                <w:sz w:val="26"/>
                <w:szCs w:val="26"/>
              </w:rPr>
              <w:t xml:space="preserve"> 296,2 </w:t>
            </w:r>
            <w:r w:rsidRPr="00607F37">
              <w:rPr>
                <w:sz w:val="26"/>
                <w:szCs w:val="26"/>
              </w:rPr>
              <w:t>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7242A8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71</w:t>
            </w:r>
            <w:r w:rsidR="000A0870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603,0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7242A8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75</w:t>
            </w:r>
            <w:r w:rsidR="000A0870" w:rsidRPr="009E7E5D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956,5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2016 год </w:t>
            </w:r>
            <w:r w:rsidR="007242A8" w:rsidRPr="009E7E5D">
              <w:rPr>
                <w:sz w:val="26"/>
                <w:szCs w:val="26"/>
              </w:rPr>
              <w:t>–</w:t>
            </w:r>
            <w:r w:rsidRPr="009E7E5D">
              <w:rPr>
                <w:sz w:val="26"/>
                <w:szCs w:val="26"/>
              </w:rPr>
              <w:t xml:space="preserve"> 70</w:t>
            </w:r>
            <w:r w:rsidR="000A0870" w:rsidRPr="009E7E5D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356,9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2017 год </w:t>
            </w:r>
            <w:r w:rsidR="007242A8" w:rsidRPr="009E7E5D">
              <w:rPr>
                <w:sz w:val="26"/>
                <w:szCs w:val="26"/>
              </w:rPr>
              <w:t>–</w:t>
            </w:r>
            <w:r w:rsidRPr="009E7E5D">
              <w:rPr>
                <w:sz w:val="26"/>
                <w:szCs w:val="26"/>
              </w:rPr>
              <w:t xml:space="preserve"> 80</w:t>
            </w:r>
            <w:r w:rsidR="0008626B" w:rsidRPr="009E7E5D">
              <w:rPr>
                <w:sz w:val="26"/>
                <w:szCs w:val="26"/>
              </w:rPr>
              <w:t> 149,6</w:t>
            </w:r>
            <w:r w:rsidRPr="009E7E5D">
              <w:rPr>
                <w:sz w:val="26"/>
                <w:szCs w:val="26"/>
              </w:rPr>
              <w:t xml:space="preserve">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2018 год </w:t>
            </w:r>
            <w:r w:rsidR="0008626B" w:rsidRPr="009E7E5D">
              <w:rPr>
                <w:sz w:val="26"/>
                <w:szCs w:val="26"/>
              </w:rPr>
              <w:t>–</w:t>
            </w:r>
            <w:r w:rsidRPr="009E7E5D">
              <w:rPr>
                <w:sz w:val="26"/>
                <w:szCs w:val="26"/>
              </w:rPr>
              <w:t xml:space="preserve"> 8</w:t>
            </w:r>
            <w:r w:rsidR="008524CE" w:rsidRPr="009E7E5D">
              <w:rPr>
                <w:sz w:val="26"/>
                <w:szCs w:val="26"/>
              </w:rPr>
              <w:t>7 164,3</w:t>
            </w:r>
            <w:r w:rsidRPr="009E7E5D">
              <w:rPr>
                <w:sz w:val="26"/>
                <w:szCs w:val="26"/>
              </w:rPr>
              <w:t xml:space="preserve">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2019 год </w:t>
            </w:r>
            <w:r w:rsidR="00B6450B" w:rsidRPr="009E7E5D">
              <w:rPr>
                <w:sz w:val="26"/>
                <w:szCs w:val="26"/>
              </w:rPr>
              <w:t>–</w:t>
            </w:r>
            <w:r w:rsidR="000A0870" w:rsidRPr="009E7E5D">
              <w:rPr>
                <w:sz w:val="26"/>
                <w:szCs w:val="26"/>
              </w:rPr>
              <w:t xml:space="preserve"> </w:t>
            </w:r>
            <w:r w:rsidR="007A1083" w:rsidRPr="009E7E5D">
              <w:rPr>
                <w:sz w:val="26"/>
                <w:szCs w:val="26"/>
              </w:rPr>
              <w:t>101 863,8</w:t>
            </w:r>
            <w:r w:rsidRPr="009E7E5D">
              <w:rPr>
                <w:sz w:val="26"/>
                <w:szCs w:val="26"/>
              </w:rPr>
              <w:t xml:space="preserve"> тыс. рублей;</w:t>
            </w:r>
          </w:p>
          <w:p w:rsidR="00A06ACE" w:rsidRPr="009E7E5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2020 год </w:t>
            </w:r>
            <w:r w:rsidR="007242A8" w:rsidRPr="009E7E5D">
              <w:rPr>
                <w:sz w:val="26"/>
                <w:szCs w:val="26"/>
              </w:rPr>
              <w:t>–</w:t>
            </w:r>
            <w:r w:rsidRPr="009E7E5D">
              <w:rPr>
                <w:sz w:val="26"/>
                <w:szCs w:val="26"/>
              </w:rPr>
              <w:t xml:space="preserve"> </w:t>
            </w:r>
            <w:r w:rsidR="005A0370">
              <w:rPr>
                <w:sz w:val="26"/>
                <w:szCs w:val="26"/>
              </w:rPr>
              <w:t>107 518,2</w:t>
            </w:r>
            <w:r w:rsidR="00A66B7C" w:rsidRPr="009E7E5D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тыс. рублей;</w:t>
            </w:r>
          </w:p>
          <w:p w:rsidR="00786120" w:rsidRPr="009E7E5D" w:rsidRDefault="008D765F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>2021 год –</w:t>
            </w:r>
            <w:r w:rsidR="006F76C9">
              <w:rPr>
                <w:sz w:val="26"/>
                <w:szCs w:val="26"/>
              </w:rPr>
              <w:t xml:space="preserve"> </w:t>
            </w:r>
            <w:r w:rsidR="005A0370">
              <w:rPr>
                <w:sz w:val="26"/>
                <w:szCs w:val="26"/>
              </w:rPr>
              <w:t>114 093,0</w:t>
            </w:r>
            <w:r w:rsidR="009D4998" w:rsidRPr="009E7E5D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тыс. рублей</w:t>
            </w:r>
            <w:r w:rsidR="00786120" w:rsidRPr="009E7E5D">
              <w:rPr>
                <w:sz w:val="26"/>
                <w:szCs w:val="26"/>
              </w:rPr>
              <w:t>;</w:t>
            </w:r>
          </w:p>
          <w:p w:rsidR="008D765F" w:rsidRPr="009E7E5D" w:rsidRDefault="00786120" w:rsidP="008D76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2022 год – </w:t>
            </w:r>
            <w:r w:rsidR="006F76C9">
              <w:rPr>
                <w:sz w:val="26"/>
                <w:szCs w:val="26"/>
              </w:rPr>
              <w:t>116 530,3</w:t>
            </w:r>
            <w:r w:rsidR="007A1083" w:rsidRPr="009E7E5D">
              <w:rPr>
                <w:sz w:val="26"/>
                <w:szCs w:val="26"/>
              </w:rPr>
              <w:t xml:space="preserve"> </w:t>
            </w:r>
            <w:r w:rsidR="009D4998" w:rsidRPr="009E7E5D">
              <w:rPr>
                <w:sz w:val="26"/>
                <w:szCs w:val="26"/>
              </w:rPr>
              <w:t xml:space="preserve"> </w:t>
            </w:r>
            <w:r w:rsidRPr="009E7E5D">
              <w:rPr>
                <w:sz w:val="26"/>
                <w:szCs w:val="26"/>
              </w:rPr>
              <w:t>тыс. рублей</w:t>
            </w:r>
            <w:r w:rsidR="00F6150B" w:rsidRPr="009E7E5D">
              <w:rPr>
                <w:sz w:val="26"/>
                <w:szCs w:val="26"/>
              </w:rPr>
              <w:t>;</w:t>
            </w:r>
            <w:r w:rsidR="008D765F" w:rsidRPr="009E7E5D">
              <w:rPr>
                <w:sz w:val="26"/>
                <w:szCs w:val="26"/>
              </w:rPr>
              <w:t xml:space="preserve"> </w:t>
            </w:r>
          </w:p>
          <w:p w:rsidR="00AC49C6" w:rsidRDefault="00AC49C6" w:rsidP="00AC49C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2023 год – </w:t>
            </w:r>
            <w:r w:rsidR="006F76C9">
              <w:rPr>
                <w:sz w:val="26"/>
                <w:szCs w:val="26"/>
              </w:rPr>
              <w:t>116 530,3</w:t>
            </w:r>
            <w:r w:rsidR="006F76C9" w:rsidRPr="009E7E5D">
              <w:rPr>
                <w:sz w:val="26"/>
                <w:szCs w:val="26"/>
              </w:rPr>
              <w:t xml:space="preserve"> 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  <w:r w:rsidRPr="00607F37">
              <w:rPr>
                <w:sz w:val="26"/>
                <w:szCs w:val="26"/>
              </w:rPr>
              <w:t xml:space="preserve"> </w:t>
            </w:r>
          </w:p>
          <w:p w:rsidR="006F76C9" w:rsidRDefault="006F76C9" w:rsidP="00AC49C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116 530,3</w:t>
            </w:r>
            <w:r w:rsidRPr="009E7E5D">
              <w:rPr>
                <w:sz w:val="26"/>
                <w:szCs w:val="26"/>
              </w:rPr>
              <w:t xml:space="preserve">  </w:t>
            </w:r>
            <w:r w:rsidRPr="00607F37">
              <w:rPr>
                <w:sz w:val="26"/>
                <w:szCs w:val="26"/>
              </w:rPr>
              <w:t>тыс. рублей</w:t>
            </w:r>
          </w:p>
          <w:p w:rsidR="006F76C9" w:rsidRDefault="006F76C9" w:rsidP="00AC49C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бюджета города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5A0370">
              <w:rPr>
                <w:sz w:val="26"/>
                <w:szCs w:val="26"/>
              </w:rPr>
              <w:t>922 818,1</w:t>
            </w:r>
            <w:r w:rsidRPr="00A66B7C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2014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62</w:t>
            </w:r>
            <w:r w:rsidR="00985FDE" w:rsidRPr="00A66B7C">
              <w:rPr>
                <w:sz w:val="26"/>
                <w:szCs w:val="26"/>
              </w:rPr>
              <w:t xml:space="preserve"> </w:t>
            </w:r>
            <w:r w:rsidRPr="00A66B7C">
              <w:rPr>
                <w:sz w:val="26"/>
                <w:szCs w:val="26"/>
              </w:rPr>
              <w:t>849,2 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2015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60</w:t>
            </w:r>
            <w:r w:rsidR="00985FDE" w:rsidRPr="00A66B7C">
              <w:rPr>
                <w:sz w:val="26"/>
                <w:szCs w:val="26"/>
              </w:rPr>
              <w:t xml:space="preserve"> </w:t>
            </w:r>
            <w:r w:rsidRPr="00A66B7C">
              <w:rPr>
                <w:sz w:val="26"/>
                <w:szCs w:val="26"/>
              </w:rPr>
              <w:t>327,6 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2016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60</w:t>
            </w:r>
            <w:r w:rsidR="00985FDE" w:rsidRPr="00A66B7C">
              <w:rPr>
                <w:sz w:val="26"/>
                <w:szCs w:val="26"/>
              </w:rPr>
              <w:t xml:space="preserve"> </w:t>
            </w:r>
            <w:r w:rsidRPr="00A66B7C">
              <w:rPr>
                <w:sz w:val="26"/>
                <w:szCs w:val="26"/>
              </w:rPr>
              <w:t>540,8 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2017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08626B" w:rsidRPr="00A66B7C">
              <w:rPr>
                <w:sz w:val="26"/>
                <w:szCs w:val="26"/>
              </w:rPr>
              <w:t>69 956,5</w:t>
            </w:r>
            <w:r w:rsidRPr="00A66B7C">
              <w:rPr>
                <w:sz w:val="26"/>
                <w:szCs w:val="26"/>
              </w:rPr>
              <w:t xml:space="preserve"> 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2018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8524CE" w:rsidRPr="00A66B7C">
              <w:rPr>
                <w:sz w:val="26"/>
                <w:szCs w:val="26"/>
              </w:rPr>
              <w:t>71 356,8</w:t>
            </w:r>
            <w:r w:rsidRPr="00A66B7C">
              <w:rPr>
                <w:sz w:val="26"/>
                <w:szCs w:val="26"/>
              </w:rPr>
              <w:t xml:space="preserve"> 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2019 год </w:t>
            </w:r>
            <w:r w:rsidR="00985FDE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830251" w:rsidRPr="00A66B7C">
              <w:rPr>
                <w:sz w:val="26"/>
                <w:szCs w:val="26"/>
              </w:rPr>
              <w:t xml:space="preserve">80 284,6 </w:t>
            </w:r>
            <w:r w:rsidRPr="00A66B7C">
              <w:rPr>
                <w:sz w:val="26"/>
                <w:szCs w:val="26"/>
              </w:rPr>
              <w:t>тыс. рублей;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2020 год </w:t>
            </w:r>
            <w:r w:rsidR="00985FDE" w:rsidRPr="00A66B7C">
              <w:rPr>
                <w:sz w:val="26"/>
                <w:szCs w:val="26"/>
              </w:rPr>
              <w:t xml:space="preserve">– </w:t>
            </w:r>
            <w:r w:rsidR="00830251" w:rsidRPr="00A66B7C">
              <w:rPr>
                <w:sz w:val="26"/>
                <w:szCs w:val="26"/>
              </w:rPr>
              <w:t>93</w:t>
            </w:r>
            <w:r w:rsidR="005A0370">
              <w:rPr>
                <w:sz w:val="26"/>
                <w:szCs w:val="26"/>
              </w:rPr>
              <w:t xml:space="preserve"> 574,1 </w:t>
            </w:r>
            <w:r w:rsidRPr="00A66B7C">
              <w:rPr>
                <w:sz w:val="26"/>
                <w:szCs w:val="26"/>
              </w:rPr>
              <w:t>тыс. рублей;</w:t>
            </w:r>
          </w:p>
          <w:p w:rsidR="00786120" w:rsidRPr="00A66B7C" w:rsidRDefault="008D765F" w:rsidP="008D765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2021 год – </w:t>
            </w:r>
            <w:r w:rsidR="00830251" w:rsidRPr="00A66B7C">
              <w:rPr>
                <w:sz w:val="26"/>
                <w:szCs w:val="26"/>
              </w:rPr>
              <w:t>10</w:t>
            </w:r>
            <w:r w:rsidR="0048357F">
              <w:rPr>
                <w:sz w:val="26"/>
                <w:szCs w:val="26"/>
              </w:rPr>
              <w:t>2</w:t>
            </w:r>
            <w:r w:rsidR="005A0370">
              <w:rPr>
                <w:sz w:val="26"/>
                <w:szCs w:val="26"/>
              </w:rPr>
              <w:t> 568,2</w:t>
            </w:r>
            <w:r w:rsidR="00830251" w:rsidRPr="00A66B7C">
              <w:rPr>
                <w:sz w:val="26"/>
                <w:szCs w:val="26"/>
              </w:rPr>
              <w:t xml:space="preserve"> </w:t>
            </w:r>
            <w:r w:rsidR="00D4623A" w:rsidRPr="00A66B7C">
              <w:rPr>
                <w:sz w:val="26"/>
                <w:szCs w:val="26"/>
              </w:rPr>
              <w:t xml:space="preserve"> </w:t>
            </w:r>
            <w:r w:rsidRPr="00A66B7C">
              <w:rPr>
                <w:sz w:val="26"/>
                <w:szCs w:val="26"/>
              </w:rPr>
              <w:t>тыс. рублей</w:t>
            </w:r>
            <w:r w:rsidR="00786120" w:rsidRPr="00A66B7C">
              <w:rPr>
                <w:sz w:val="26"/>
                <w:szCs w:val="26"/>
              </w:rPr>
              <w:t>;</w:t>
            </w:r>
          </w:p>
          <w:p w:rsidR="006F76C9" w:rsidRPr="009E7E5D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2022 год – </w:t>
            </w:r>
            <w:r w:rsidR="005A0370">
              <w:rPr>
                <w:sz w:val="26"/>
                <w:szCs w:val="26"/>
              </w:rPr>
              <w:t>107 120,1</w:t>
            </w:r>
            <w:r w:rsidRPr="009E7E5D">
              <w:rPr>
                <w:sz w:val="26"/>
                <w:szCs w:val="26"/>
              </w:rPr>
              <w:t xml:space="preserve">  тыс. рублей; 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E7E5D">
              <w:rPr>
                <w:sz w:val="26"/>
                <w:szCs w:val="26"/>
              </w:rPr>
              <w:t xml:space="preserve">2023 год – </w:t>
            </w:r>
            <w:r w:rsidR="005A0370">
              <w:rPr>
                <w:sz w:val="26"/>
                <w:szCs w:val="26"/>
              </w:rPr>
              <w:t>107 120,1</w:t>
            </w:r>
            <w:r w:rsidR="005A0370" w:rsidRPr="009E7E5D">
              <w:rPr>
                <w:sz w:val="26"/>
                <w:szCs w:val="26"/>
              </w:rPr>
              <w:t xml:space="preserve"> 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  <w:r w:rsidRPr="00607F37">
              <w:rPr>
                <w:sz w:val="26"/>
                <w:szCs w:val="26"/>
              </w:rPr>
              <w:t xml:space="preserve"> 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5A0370">
              <w:rPr>
                <w:sz w:val="26"/>
                <w:szCs w:val="26"/>
              </w:rPr>
              <w:t>107 120,1</w:t>
            </w:r>
            <w:r w:rsidR="005A0370" w:rsidRPr="009E7E5D">
              <w:rPr>
                <w:sz w:val="26"/>
                <w:szCs w:val="26"/>
              </w:rPr>
              <w:t xml:space="preserve">  </w:t>
            </w:r>
            <w:r w:rsidRPr="00607F37">
              <w:rPr>
                <w:sz w:val="26"/>
                <w:szCs w:val="26"/>
              </w:rPr>
              <w:t>тыс. рублей</w:t>
            </w:r>
          </w:p>
          <w:p w:rsidR="00A06ACE" w:rsidRPr="00A66B7C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за счет сре</w:t>
            </w:r>
            <w:proofErr w:type="gramStart"/>
            <w:r w:rsidRPr="00A66B7C">
              <w:rPr>
                <w:sz w:val="26"/>
                <w:szCs w:val="26"/>
              </w:rPr>
              <w:t>дств кр</w:t>
            </w:r>
            <w:proofErr w:type="gramEnd"/>
            <w:r w:rsidRPr="00A66B7C">
              <w:rPr>
                <w:sz w:val="26"/>
                <w:szCs w:val="26"/>
              </w:rPr>
              <w:t xml:space="preserve">аевого бюджета </w:t>
            </w:r>
            <w:r w:rsidR="00E019FA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5A0370">
              <w:rPr>
                <w:sz w:val="26"/>
                <w:szCs w:val="26"/>
              </w:rPr>
              <w:t>32 786,9</w:t>
            </w:r>
            <w:r w:rsidR="006F76C9">
              <w:rPr>
                <w:sz w:val="26"/>
                <w:szCs w:val="26"/>
              </w:rPr>
              <w:t xml:space="preserve"> </w:t>
            </w:r>
            <w:r w:rsidRPr="00A66B7C">
              <w:rPr>
                <w:sz w:val="26"/>
                <w:szCs w:val="26"/>
              </w:rPr>
              <w:t>тыс. рублей, в том числе по годам: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2014 год – 0,0 тыс. рублей;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2015 год – 6 383,3 тыс. рублей;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2016 год – 405,9 тыс. рублей;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2017 год – 782,9 тыс. рублей;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2018 год – 6 397,3 тыс. рублей;</w:t>
            </w:r>
          </w:p>
          <w:p w:rsidR="00525042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2019 год – 12 169,0 тыс. рублей;</w:t>
            </w:r>
          </w:p>
          <w:p w:rsidR="00A06ACE" w:rsidRPr="00A66B7C" w:rsidRDefault="00525042" w:rsidP="0052504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2020 год – </w:t>
            </w:r>
            <w:r w:rsidR="005A0370">
              <w:rPr>
                <w:sz w:val="26"/>
                <w:szCs w:val="26"/>
              </w:rPr>
              <w:t>4 533,9</w:t>
            </w:r>
            <w:r w:rsidRPr="00A66B7C">
              <w:rPr>
                <w:sz w:val="26"/>
                <w:szCs w:val="26"/>
              </w:rPr>
              <w:t xml:space="preserve"> тыс. рублей</w:t>
            </w:r>
            <w:r w:rsidR="00A06ACE" w:rsidRPr="00A66B7C">
              <w:rPr>
                <w:sz w:val="26"/>
                <w:szCs w:val="26"/>
              </w:rPr>
              <w:t>;</w:t>
            </w:r>
          </w:p>
          <w:p w:rsidR="00786120" w:rsidRPr="00A66B7C" w:rsidRDefault="008D765F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 xml:space="preserve">2021 год </w:t>
            </w:r>
            <w:r w:rsidR="007242A8" w:rsidRPr="00A66B7C">
              <w:rPr>
                <w:sz w:val="26"/>
                <w:szCs w:val="26"/>
              </w:rPr>
              <w:t>–</w:t>
            </w:r>
            <w:r w:rsidRPr="00A66B7C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 xml:space="preserve">2 114,6 </w:t>
            </w:r>
            <w:r w:rsidRPr="00A66B7C">
              <w:rPr>
                <w:sz w:val="26"/>
                <w:szCs w:val="26"/>
              </w:rPr>
              <w:t>тыс. рублей</w:t>
            </w:r>
            <w:r w:rsidR="00786120" w:rsidRPr="00A66B7C">
              <w:rPr>
                <w:sz w:val="26"/>
                <w:szCs w:val="26"/>
              </w:rPr>
              <w:t>;</w:t>
            </w:r>
          </w:p>
          <w:p w:rsidR="008D765F" w:rsidRDefault="0078612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– 0,0 тыс. рублей</w:t>
            </w:r>
            <w:r w:rsidR="004521FD">
              <w:rPr>
                <w:sz w:val="26"/>
                <w:szCs w:val="26"/>
              </w:rPr>
              <w:t>;</w:t>
            </w:r>
          </w:p>
          <w:p w:rsidR="00AC49C6" w:rsidRDefault="00AC49C6" w:rsidP="00AC49C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  <w:r w:rsidRPr="00607F37">
              <w:rPr>
                <w:sz w:val="26"/>
                <w:szCs w:val="26"/>
              </w:rPr>
              <w:t xml:space="preserve"> 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  <w:r w:rsidRPr="00607F37">
              <w:rPr>
                <w:sz w:val="26"/>
                <w:szCs w:val="26"/>
              </w:rPr>
              <w:t xml:space="preserve"> </w:t>
            </w:r>
          </w:p>
          <w:p w:rsidR="00A66B7C" w:rsidRPr="00607F37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за счет внебюджетных источников – </w:t>
            </w:r>
            <w:r w:rsidR="006F76C9">
              <w:rPr>
                <w:sz w:val="26"/>
                <w:szCs w:val="26"/>
              </w:rPr>
              <w:t>102 691,2</w:t>
            </w:r>
            <w:r w:rsidRPr="00607F3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2014 год – 8 753,8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2015 год – 9 245,6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2016 год – 9 410,2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2017 год – 9 410,2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2018 год – 9 410,2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2019 год – 9 410,2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2020 год – 9 410,2 тыс. рублей;</w:t>
            </w:r>
          </w:p>
          <w:p w:rsidR="00A66B7C" w:rsidRP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2021 год – 9 410,2 тыс. рублей;</w:t>
            </w:r>
          </w:p>
          <w:p w:rsidR="00A66B7C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66B7C">
              <w:rPr>
                <w:sz w:val="26"/>
                <w:szCs w:val="26"/>
              </w:rPr>
              <w:t>2022 год – 9 410,2 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A66B7C" w:rsidP="00A66B7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</w:t>
            </w:r>
            <w:r w:rsidRPr="00607F3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9 410,2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 w:rsidR="006F76C9">
              <w:rPr>
                <w:sz w:val="26"/>
                <w:szCs w:val="26"/>
              </w:rPr>
              <w:t>;</w:t>
            </w:r>
          </w:p>
          <w:p w:rsidR="008D765F" w:rsidRPr="00607F37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</w:t>
            </w:r>
            <w:r w:rsidRPr="00607F3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9 410,2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 w:rsidR="00A66B7C">
              <w:rPr>
                <w:sz w:val="26"/>
                <w:szCs w:val="26"/>
              </w:rPr>
              <w:t>.</w:t>
            </w:r>
          </w:p>
        </w:tc>
      </w:tr>
    </w:tbl>
    <w:p w:rsidR="004B552D" w:rsidRPr="00607F37" w:rsidRDefault="004B552D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2. МЕРОПРИЯТИЯ ПОДПРОГРАММЫ</w:t>
      </w:r>
    </w:p>
    <w:p w:rsidR="00A06ACE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hyperlink w:anchor="P1689" w:history="1">
        <w:r w:rsidR="00A06ACE" w:rsidRPr="00607F37">
          <w:rPr>
            <w:sz w:val="26"/>
            <w:szCs w:val="26"/>
          </w:rPr>
          <w:t>Перечень</w:t>
        </w:r>
      </w:hyperlink>
      <w:r w:rsidR="00A06ACE" w:rsidRPr="00607F37">
        <w:rPr>
          <w:sz w:val="26"/>
          <w:szCs w:val="26"/>
        </w:rPr>
        <w:t xml:space="preserve"> </w:t>
      </w:r>
      <w:r w:rsidR="00E65003" w:rsidRPr="00607F37">
        <w:rPr>
          <w:sz w:val="26"/>
          <w:szCs w:val="26"/>
        </w:rPr>
        <w:t xml:space="preserve">подпрограммных </w:t>
      </w:r>
      <w:r w:rsidR="00A06ACE" w:rsidRPr="00607F37">
        <w:rPr>
          <w:sz w:val="26"/>
          <w:szCs w:val="26"/>
        </w:rPr>
        <w:t xml:space="preserve">мероприятий </w:t>
      </w:r>
      <w:r w:rsidR="00E65003" w:rsidRPr="00607F37">
        <w:rPr>
          <w:sz w:val="26"/>
          <w:szCs w:val="26"/>
        </w:rPr>
        <w:t xml:space="preserve">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</w:t>
      </w:r>
      <w:r w:rsidR="00A06ACE" w:rsidRPr="00607F37">
        <w:rPr>
          <w:sz w:val="26"/>
          <w:szCs w:val="26"/>
        </w:rPr>
        <w:t xml:space="preserve">в приложении </w:t>
      </w:r>
      <w:r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2 к </w:t>
      </w:r>
      <w:r w:rsidR="00E65003" w:rsidRPr="00607F37">
        <w:rPr>
          <w:sz w:val="26"/>
          <w:szCs w:val="26"/>
        </w:rPr>
        <w:t>П</w:t>
      </w:r>
      <w:r w:rsidR="00A06ACE" w:rsidRPr="00607F37">
        <w:rPr>
          <w:sz w:val="26"/>
          <w:szCs w:val="26"/>
        </w:rPr>
        <w:t>одпрограмме.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3. МЕХАНИЗМ РЕАЛИЗАЦИИ ПОДПРОГРАММЫ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967670" w:rsidRDefault="00967670" w:rsidP="00252ABD">
      <w:pPr>
        <w:widowControl w:val="0"/>
        <w:autoSpaceDE w:val="0"/>
        <w:autoSpaceDN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Механизм реализации подпрограммы предполагает 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 </w:t>
      </w:r>
    </w:p>
    <w:p w:rsidR="00967670" w:rsidRPr="004F7D7B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F7D7B">
        <w:rPr>
          <w:sz w:val="26"/>
          <w:szCs w:val="26"/>
        </w:rPr>
        <w:t>Реализацию подпрограммы осуществляют:</w:t>
      </w:r>
    </w:p>
    <w:p w:rsidR="00967670" w:rsidRPr="004F7D7B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   администрация города Ачинска (отдел спорта и молодежной политики);</w:t>
      </w:r>
    </w:p>
    <w:p w:rsidR="00967670" w:rsidRPr="004F7D7B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 муниципальное бюджетное учреждение «Городской спортивный комплекс «Олимп»</w:t>
      </w:r>
      <w:r>
        <w:rPr>
          <w:sz w:val="26"/>
          <w:szCs w:val="26"/>
        </w:rPr>
        <w:t xml:space="preserve"> (далее МБУ «ГСК «Олимп»)</w:t>
      </w:r>
      <w:r w:rsidRPr="004F7D7B">
        <w:rPr>
          <w:sz w:val="26"/>
          <w:szCs w:val="26"/>
        </w:rPr>
        <w:t>.</w:t>
      </w:r>
    </w:p>
    <w:p w:rsidR="00967670" w:rsidRDefault="00967670" w:rsidP="00252ABD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           Главным распорядителем средств</w:t>
      </w:r>
      <w:r w:rsidRPr="00607F37">
        <w:rPr>
          <w:sz w:val="26"/>
          <w:szCs w:val="26"/>
        </w:rPr>
        <w:t xml:space="preserve"> бюджета является администрация города Ачинска (отдел спорта и молодежной политики).</w:t>
      </w:r>
    </w:p>
    <w:p w:rsidR="00967670" w:rsidRPr="00F7009B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7009B">
        <w:rPr>
          <w:sz w:val="26"/>
          <w:szCs w:val="26"/>
        </w:rPr>
        <w:t xml:space="preserve">Получателями муниципальных услуг являются </w:t>
      </w:r>
      <w:r w:rsidRPr="00F7009B">
        <w:rPr>
          <w:color w:val="000000"/>
          <w:sz w:val="26"/>
          <w:szCs w:val="26"/>
          <w:shd w:val="clear" w:color="auto" w:fill="FFFFFF"/>
        </w:rPr>
        <w:t>физическ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или юридическ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7009B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7009B">
        <w:rPr>
          <w:color w:val="000000"/>
          <w:sz w:val="26"/>
          <w:szCs w:val="26"/>
          <w:shd w:val="clear" w:color="auto" w:fill="FFFFFF"/>
        </w:rPr>
        <w:t>обратившиеся в орган, предоставляющий муниципальные услуг</w:t>
      </w:r>
      <w:r>
        <w:rPr>
          <w:color w:val="000000"/>
          <w:sz w:val="26"/>
          <w:szCs w:val="26"/>
          <w:shd w:val="clear" w:color="auto" w:fill="FFFFFF"/>
        </w:rPr>
        <w:t xml:space="preserve">и. </w:t>
      </w:r>
      <w:r w:rsidRPr="00F7009B">
        <w:rPr>
          <w:sz w:val="26"/>
          <w:szCs w:val="26"/>
        </w:rPr>
        <w:t xml:space="preserve">  </w:t>
      </w:r>
    </w:p>
    <w:p w:rsidR="00967670" w:rsidRPr="004F7D7B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Для решения </w:t>
      </w:r>
      <w:r w:rsidRPr="004F7D7B">
        <w:rPr>
          <w:sz w:val="26"/>
          <w:szCs w:val="26"/>
        </w:rPr>
        <w:t>поставленных в подпрограмме задач будут реализованы следующие мероприятия: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о</w:t>
      </w:r>
      <w:r w:rsidRPr="004F7D7B">
        <w:rPr>
          <w:sz w:val="26"/>
          <w:szCs w:val="26"/>
        </w:rPr>
        <w:t>беспечение деятельности (оказание услуг) подведомственных учреждений</w:t>
      </w:r>
      <w:r>
        <w:rPr>
          <w:sz w:val="26"/>
          <w:szCs w:val="26"/>
        </w:rPr>
        <w:t>;     р</w:t>
      </w:r>
      <w:r w:rsidRPr="00607F37">
        <w:rPr>
          <w:sz w:val="26"/>
          <w:szCs w:val="26"/>
        </w:rPr>
        <w:t xml:space="preserve">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607F37">
        <w:rPr>
          <w:sz w:val="26"/>
          <w:szCs w:val="26"/>
        </w:rPr>
        <w:t>размера оплаты труда</w:t>
      </w:r>
      <w:proofErr w:type="gramEnd"/>
      <w:r w:rsidRPr="00607F37">
        <w:rPr>
          <w:sz w:val="26"/>
          <w:szCs w:val="26"/>
        </w:rPr>
        <w:t>)</w:t>
      </w:r>
      <w:r>
        <w:rPr>
          <w:sz w:val="26"/>
          <w:szCs w:val="26"/>
        </w:rPr>
        <w:t xml:space="preserve">. Ожидаемый результат от реализации </w:t>
      </w:r>
      <w:proofErr w:type="gramStart"/>
      <w:r>
        <w:rPr>
          <w:sz w:val="26"/>
          <w:szCs w:val="26"/>
        </w:rPr>
        <w:t>-с</w:t>
      </w:r>
      <w:proofErr w:type="gramEnd"/>
      <w:r w:rsidRPr="00607F37">
        <w:rPr>
          <w:sz w:val="26"/>
          <w:szCs w:val="26"/>
        </w:rPr>
        <w:t xml:space="preserve">охранение </w:t>
      </w:r>
      <w:r>
        <w:rPr>
          <w:sz w:val="26"/>
          <w:szCs w:val="26"/>
        </w:rPr>
        <w:t xml:space="preserve">МБУ «ГСК «Олимп» </w:t>
      </w:r>
      <w:r w:rsidRPr="00607F37">
        <w:rPr>
          <w:sz w:val="26"/>
          <w:szCs w:val="26"/>
        </w:rPr>
        <w:t>единовременной пропускной способности спортивных сооружений города Ачинска</w:t>
      </w:r>
      <w:r>
        <w:rPr>
          <w:sz w:val="26"/>
          <w:szCs w:val="26"/>
        </w:rPr>
        <w:t xml:space="preserve">.                            </w:t>
      </w:r>
    </w:p>
    <w:p w:rsidR="00967670" w:rsidRPr="00F7009B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   о</w:t>
      </w:r>
      <w:r w:rsidRPr="00607F37">
        <w:rPr>
          <w:sz w:val="26"/>
          <w:szCs w:val="26"/>
        </w:rPr>
        <w:t>рганизация и проведение спортивных мероприятий</w:t>
      </w:r>
      <w:r>
        <w:rPr>
          <w:sz w:val="26"/>
          <w:szCs w:val="26"/>
        </w:rPr>
        <w:t xml:space="preserve">. </w:t>
      </w:r>
      <w:r w:rsidRPr="00607F37">
        <w:rPr>
          <w:sz w:val="26"/>
          <w:szCs w:val="26"/>
        </w:rPr>
        <w:t>Ежегодное проведение отдел</w:t>
      </w:r>
      <w:r>
        <w:rPr>
          <w:sz w:val="26"/>
          <w:szCs w:val="26"/>
        </w:rPr>
        <w:t>ом</w:t>
      </w:r>
      <w:r w:rsidRPr="00607F37">
        <w:rPr>
          <w:sz w:val="26"/>
          <w:szCs w:val="26"/>
        </w:rPr>
        <w:t xml:space="preserve"> спорта и молодежной политики не менее 68 официальных физкультурных мероприятий с общим количеством участников не менее </w:t>
      </w:r>
      <w:r>
        <w:rPr>
          <w:sz w:val="26"/>
          <w:szCs w:val="26"/>
        </w:rPr>
        <w:t>43 193</w:t>
      </w:r>
      <w:r w:rsidRPr="00607F37">
        <w:rPr>
          <w:sz w:val="26"/>
          <w:szCs w:val="26"/>
        </w:rPr>
        <w:t xml:space="preserve"> чел. </w:t>
      </w:r>
      <w:r>
        <w:rPr>
          <w:sz w:val="26"/>
          <w:szCs w:val="26"/>
        </w:rPr>
        <w:t xml:space="preserve">В рамках реализации данных мероприятий средства направляются на проведение спортивно-массовых мероприятий, участие в спортивно-массовых мероприятиях различного уровня, проведение оздоровительных мероприятий. </w:t>
      </w:r>
      <w:r w:rsidRPr="00607F37">
        <w:rPr>
          <w:sz w:val="26"/>
          <w:szCs w:val="26"/>
        </w:rPr>
        <w:t>Выплата денежной премии победителям и призерам.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</w:r>
      <w:r>
        <w:rPr>
          <w:sz w:val="26"/>
          <w:szCs w:val="26"/>
        </w:rPr>
        <w:t>.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F7009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МБУ «ГСК «Олимп» </w:t>
      </w:r>
      <w:r>
        <w:rPr>
          <w:rFonts w:eastAsia="Calibri"/>
          <w:sz w:val="26"/>
          <w:szCs w:val="26"/>
          <w:lang w:eastAsia="en-US"/>
        </w:rPr>
        <w:t>осуществляет: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предоставление в пользование населению и организациям муниципального образования город Ачинск спортивных сооружений, спортивного оборудования, снаряжения и инвентаря физической культуры и спорта;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удовлетворение потребностей получателей услуг (работ) за счет повышения качества предоставления услуг;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обеспечения условий для максимальной загрузки спортивных сооружений;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площадей спортивных учреждений на платной основе (работа платных спортивных и физкультурно-оздоровительных групп, проведение спортивно-массовых мероприятий, проводимых сторонними организациями).         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Платные услуги оказываются в соответствии с Положениями об оказании платных услуг, осуществлении предпринимательской и иной, приносящей доход, деятельности, утвержденными приказами директоров спортивных учреждений. Цены на оказание платных услуг </w:t>
      </w:r>
      <w:r w:rsidRPr="00B61460">
        <w:rPr>
          <w:sz w:val="26"/>
          <w:szCs w:val="26"/>
        </w:rPr>
        <w:t xml:space="preserve">устанавливаются в соответствии с </w:t>
      </w:r>
      <w:hyperlink r:id="rId25" w:history="1">
        <w:r w:rsidRPr="00B61460">
          <w:rPr>
            <w:sz w:val="26"/>
            <w:szCs w:val="26"/>
          </w:rPr>
          <w:t>Порядком</w:t>
        </w:r>
      </w:hyperlink>
      <w:r w:rsidRPr="00B61460">
        <w:rPr>
          <w:sz w:val="26"/>
          <w:szCs w:val="26"/>
        </w:rPr>
        <w:t xml:space="preserve"> установления цен (тарифов) на услуги муниципальных учреждений муниципального образования город Ачинск</w:t>
      </w:r>
      <w:r>
        <w:rPr>
          <w:sz w:val="26"/>
          <w:szCs w:val="26"/>
        </w:rPr>
        <w:t>.</w:t>
      </w:r>
    </w:p>
    <w:p w:rsidR="00967670" w:rsidRPr="003708D3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Р</w:t>
      </w:r>
      <w:r w:rsidRPr="003708D3">
        <w:rPr>
          <w:sz w:val="26"/>
          <w:szCs w:val="26"/>
        </w:rPr>
        <w:t>еализаци</w:t>
      </w:r>
      <w:r>
        <w:rPr>
          <w:sz w:val="26"/>
          <w:szCs w:val="26"/>
        </w:rPr>
        <w:t>я</w:t>
      </w:r>
      <w:r w:rsidRPr="003708D3">
        <w:rPr>
          <w:sz w:val="26"/>
          <w:szCs w:val="26"/>
        </w:rPr>
        <w:t xml:space="preserve">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 с законодательством Российской Федерации.</w:t>
      </w:r>
      <w:r>
        <w:rPr>
          <w:sz w:val="26"/>
          <w:szCs w:val="26"/>
        </w:rPr>
        <w:t xml:space="preserve"> Таким образом, происходит.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607F37">
        <w:rPr>
          <w:sz w:val="26"/>
          <w:szCs w:val="26"/>
        </w:rPr>
        <w:t>предоставления субсидии муниципальному бюджетному учреждению «Городской спортивный комплекс «Олимп» на финансовое обеспечение выполнения ими муниципального задания;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>безвозмездных поступлений и доходов по предпринимательской и иной приносящей доход деятельности.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26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</w:t>
      </w:r>
      <w:r w:rsidRPr="00607F37">
        <w:rPr>
          <w:sz w:val="26"/>
          <w:szCs w:val="26"/>
        </w:rPr>
        <w:lastRenderedPageBreak/>
        <w:t>нужд»;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 и распоряжений исполнителям отдельных мероприятий;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967670" w:rsidRPr="00607F37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Город Ачинск является территорией для реализации мероприятий подпрограммы.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>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967670" w:rsidRDefault="00967670" w:rsidP="00252ABD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708D3">
        <w:rPr>
          <w:sz w:val="26"/>
          <w:szCs w:val="26"/>
        </w:rPr>
        <w:t xml:space="preserve">Подготовку и представление информационных и отчетных данных осуществляет </w:t>
      </w:r>
      <w:r w:rsidRPr="00607F37">
        <w:rPr>
          <w:sz w:val="26"/>
          <w:szCs w:val="26"/>
        </w:rPr>
        <w:t>администрация города Ачинска (отдел спорта и молодежной политики)</w:t>
      </w:r>
      <w:r w:rsidRPr="003708D3">
        <w:rPr>
          <w:sz w:val="26"/>
          <w:szCs w:val="26"/>
        </w:rPr>
        <w:t>.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Также </w:t>
      </w:r>
      <w:r w:rsidRPr="00AC7233">
        <w:rPr>
          <w:rFonts w:eastAsia="Calibri"/>
          <w:sz w:val="26"/>
          <w:szCs w:val="26"/>
          <w:lang w:eastAsia="en-US"/>
        </w:rPr>
        <w:t>администрация города Ачинска (отдел спорта и молодежной политики)</w:t>
      </w:r>
      <w:r>
        <w:rPr>
          <w:sz w:val="26"/>
          <w:szCs w:val="26"/>
        </w:rPr>
        <w:t>: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является ответственным за своевременную реализацию подпрограммы;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967670" w:rsidRDefault="00967670" w:rsidP="00252ABD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lastRenderedPageBreak/>
        <w:t>4. УПРАВЛЕНИЕ ПОДПРОГРАММОЙ И КОНТРОЛЬ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ЗА ИСПОЛНЕНИЕМ ПОДПРОГРАММЫ</w:t>
      </w:r>
    </w:p>
    <w:p w:rsidR="004B552D" w:rsidRPr="00607F37" w:rsidRDefault="004B552D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 w:rsidR="00A06ACE" w:rsidRPr="00607F37">
        <w:rPr>
          <w:sz w:val="26"/>
          <w:szCs w:val="26"/>
        </w:rPr>
        <w:t>Также отдел спорта и молодежной политики администрации города Ачинска осуществляет: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r w:rsidR="00A06ACE" w:rsidRPr="00607F37">
        <w:rPr>
          <w:sz w:val="26"/>
          <w:szCs w:val="26"/>
        </w:rP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r w:rsidR="00BF326C" w:rsidRPr="00BF326C">
        <w:rPr>
          <w:sz w:val="26"/>
          <w:szCs w:val="26"/>
        </w:rPr>
        <w:t>Отчет о реализации программы за 1, 2, 3 кварталы представляется в срок не позднее 15-го числа месяца, следующего за отчетным кварталом</w:t>
      </w:r>
      <w:r w:rsidR="00A06ACE" w:rsidRPr="00607F37">
        <w:rPr>
          <w:sz w:val="26"/>
          <w:szCs w:val="26"/>
        </w:rPr>
        <w:t>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r w:rsidR="00A06ACE" w:rsidRPr="00607F37">
        <w:rPr>
          <w:sz w:val="26"/>
          <w:szCs w:val="26"/>
        </w:rP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="00A06ACE" w:rsidRPr="00607F37">
        <w:rPr>
          <w:sz w:val="26"/>
          <w:szCs w:val="26"/>
        </w:rPr>
        <w:t>за</w:t>
      </w:r>
      <w:proofErr w:type="gramEnd"/>
      <w:r w:rsidR="00A06ACE" w:rsidRPr="00607F37">
        <w:rPr>
          <w:sz w:val="26"/>
          <w:szCs w:val="26"/>
        </w:rPr>
        <w:t xml:space="preserve"> отчетным.</w:t>
      </w:r>
    </w:p>
    <w:p w:rsidR="00A06ACE" w:rsidRPr="00607F37" w:rsidRDefault="00915682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Годовой отчет в срок до 1 мая года, следующего за </w:t>
      </w:r>
      <w:proofErr w:type="gramStart"/>
      <w:r w:rsidR="00A06ACE" w:rsidRPr="00607F37">
        <w:rPr>
          <w:sz w:val="26"/>
          <w:szCs w:val="26"/>
        </w:rPr>
        <w:t>отчетным</w:t>
      </w:r>
      <w:proofErr w:type="gramEnd"/>
      <w:r w:rsidR="00A06ACE" w:rsidRPr="00607F37">
        <w:rPr>
          <w:sz w:val="26"/>
          <w:szCs w:val="26"/>
        </w:rPr>
        <w:t>, подлежит размещению на официальном сайте органов местного самоуправления</w:t>
      </w:r>
      <w:r w:rsidRPr="00607F37">
        <w:rPr>
          <w:sz w:val="26"/>
          <w:szCs w:val="26"/>
        </w:rPr>
        <w:t xml:space="preserve"> города Ачинска</w:t>
      </w:r>
      <w:r w:rsidR="00A06ACE" w:rsidRPr="00607F37">
        <w:rPr>
          <w:sz w:val="26"/>
          <w:szCs w:val="26"/>
        </w:rPr>
        <w:t>: http://www.adm-achinsk.ru и в сети Интернет.</w:t>
      </w:r>
    </w:p>
    <w:p w:rsidR="00A06ACE" w:rsidRPr="00607F37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915682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915682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массовой физической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,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реализуемой в рамках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  <w:r w:rsidR="004B325D">
        <w:rPr>
          <w:sz w:val="26"/>
          <w:szCs w:val="26"/>
        </w:rPr>
        <w:t xml:space="preserve"> </w:t>
      </w:r>
      <w:r w:rsidR="00915682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</w:t>
      </w:r>
      <w:r w:rsidR="00915682" w:rsidRPr="00607F37">
        <w:rPr>
          <w:sz w:val="26"/>
          <w:szCs w:val="26"/>
        </w:rPr>
        <w:t>»</w:t>
      </w:r>
    </w:p>
    <w:p w:rsidR="005A59CA" w:rsidRDefault="005A59CA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 ЗНАЧЕНИЯ ПОКАЗАТЕЛЕЙ РЕЗУЛЬТАТИВНОСТИ ПОДПРОГРАММЫ</w:t>
      </w:r>
    </w:p>
    <w:p w:rsidR="00A06ACE" w:rsidRPr="00607F37" w:rsidRDefault="00915682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МАССОВОЙ ФИЗИЧЕСКОЙ КУЛЬТУРЫ И СПОРТА</w:t>
      </w:r>
      <w:r w:rsidRPr="00607F37">
        <w:rPr>
          <w:b/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04"/>
        <w:gridCol w:w="708"/>
        <w:gridCol w:w="1132"/>
        <w:gridCol w:w="1132"/>
        <w:gridCol w:w="1132"/>
        <w:gridCol w:w="1132"/>
        <w:gridCol w:w="1413"/>
      </w:tblGrid>
      <w:tr w:rsidR="00E20D77" w:rsidRPr="00607F37" w:rsidTr="004B325D">
        <w:trPr>
          <w:jc w:val="center"/>
        </w:trPr>
        <w:tc>
          <w:tcPr>
            <w:tcW w:w="426" w:type="dxa"/>
            <w:vMerge w:val="restart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409" w:type="dxa"/>
            <w:vMerge w:val="restart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709" w:type="dxa"/>
            <w:vMerge w:val="restart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818" w:type="dxa"/>
            <w:gridSpan w:val="4"/>
          </w:tcPr>
          <w:p w:rsidR="00E20D77" w:rsidRPr="00607F37" w:rsidRDefault="00E20D77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Годы реализации </w:t>
            </w:r>
            <w:r w:rsidR="0085172A"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>программы</w:t>
            </w:r>
          </w:p>
        </w:tc>
      </w:tr>
      <w:tr w:rsidR="0085172A" w:rsidRPr="00607F37" w:rsidTr="004B325D">
        <w:trPr>
          <w:jc w:val="center"/>
        </w:trPr>
        <w:tc>
          <w:tcPr>
            <w:tcW w:w="426" w:type="dxa"/>
            <w:vMerge/>
          </w:tcPr>
          <w:p w:rsidR="0085172A" w:rsidRPr="00607F37" w:rsidRDefault="0085172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85172A" w:rsidRPr="00607F37" w:rsidRDefault="0085172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85172A" w:rsidRPr="00607F37" w:rsidRDefault="0085172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85172A" w:rsidRPr="00607F37" w:rsidRDefault="0085172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85172A" w:rsidRPr="00607F37" w:rsidRDefault="0085172A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1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85172A" w:rsidRPr="00607F37" w:rsidRDefault="0085172A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85172A" w:rsidRPr="00607F37" w:rsidRDefault="0085172A" w:rsidP="006F76C9">
            <w:pPr>
              <w:widowControl w:val="0"/>
              <w:autoSpaceDE w:val="0"/>
              <w:autoSpaceDN w:val="0"/>
              <w:ind w:left="48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1416" w:type="dxa"/>
          </w:tcPr>
          <w:p w:rsidR="0085172A" w:rsidRPr="00607F37" w:rsidRDefault="0085172A" w:rsidP="006F76C9">
            <w:pPr>
              <w:widowControl w:val="0"/>
              <w:autoSpaceDE w:val="0"/>
              <w:autoSpaceDN w:val="0"/>
              <w:ind w:left="48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</w:tr>
      <w:tr w:rsidR="0085172A" w:rsidRPr="00607F37" w:rsidTr="004B325D">
        <w:trPr>
          <w:jc w:val="center"/>
        </w:trPr>
        <w:tc>
          <w:tcPr>
            <w:tcW w:w="426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5172A" w:rsidRPr="00607F37" w:rsidRDefault="00AE719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5172A" w:rsidRPr="00607F37" w:rsidRDefault="00AE719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5172A" w:rsidRPr="00607F37" w:rsidRDefault="00AE719E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6" w:type="dxa"/>
          </w:tcPr>
          <w:p w:rsidR="0085172A" w:rsidRPr="00607F37" w:rsidRDefault="00AE719E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20D77" w:rsidRPr="00607F37" w:rsidTr="004B325D">
        <w:trPr>
          <w:jc w:val="center"/>
        </w:trPr>
        <w:tc>
          <w:tcPr>
            <w:tcW w:w="426" w:type="dxa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9070" w:type="dxa"/>
            <w:gridSpan w:val="7"/>
          </w:tcPr>
          <w:p w:rsidR="00E20D77" w:rsidRPr="00607F37" w:rsidRDefault="00E20D77" w:rsidP="00E20D7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E20D77" w:rsidRPr="00607F37" w:rsidTr="004B325D">
        <w:trPr>
          <w:jc w:val="center"/>
        </w:trPr>
        <w:tc>
          <w:tcPr>
            <w:tcW w:w="426" w:type="dxa"/>
          </w:tcPr>
          <w:p w:rsidR="00E20D77" w:rsidRPr="00607F37" w:rsidRDefault="00E20D77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  <w:gridSpan w:val="7"/>
          </w:tcPr>
          <w:p w:rsidR="00E20D77" w:rsidRPr="00607F37" w:rsidRDefault="00E20D77" w:rsidP="00E20D7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85172A" w:rsidRPr="00607F37" w:rsidTr="004B325D">
        <w:trPr>
          <w:jc w:val="center"/>
        </w:trPr>
        <w:tc>
          <w:tcPr>
            <w:tcW w:w="426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134" w:type="dxa"/>
          </w:tcPr>
          <w:p w:rsidR="0085172A" w:rsidRPr="00607F37" w:rsidRDefault="0085172A" w:rsidP="00A317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1134" w:type="dxa"/>
          </w:tcPr>
          <w:p w:rsidR="0085172A" w:rsidRPr="00607F37" w:rsidRDefault="0085172A" w:rsidP="00A317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1134" w:type="dxa"/>
          </w:tcPr>
          <w:p w:rsidR="0085172A" w:rsidRPr="00607F37" w:rsidRDefault="0085172A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7633</w:t>
            </w:r>
          </w:p>
        </w:tc>
        <w:tc>
          <w:tcPr>
            <w:tcW w:w="1416" w:type="dxa"/>
          </w:tcPr>
          <w:p w:rsidR="0085172A" w:rsidRPr="00607F37" w:rsidRDefault="0085172A" w:rsidP="000967AC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0967A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</w:p>
        </w:tc>
      </w:tr>
      <w:tr w:rsidR="0085172A" w:rsidRPr="00607F37" w:rsidTr="004B325D">
        <w:trPr>
          <w:jc w:val="center"/>
        </w:trPr>
        <w:tc>
          <w:tcPr>
            <w:tcW w:w="426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:rsidR="0085172A" w:rsidRPr="00607F37" w:rsidRDefault="0085172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134" w:type="dxa"/>
          </w:tcPr>
          <w:p w:rsidR="0085172A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47030</w:t>
            </w:r>
          </w:p>
        </w:tc>
        <w:tc>
          <w:tcPr>
            <w:tcW w:w="1134" w:type="dxa"/>
          </w:tcPr>
          <w:p w:rsidR="0085172A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47306</w:t>
            </w:r>
          </w:p>
        </w:tc>
        <w:tc>
          <w:tcPr>
            <w:tcW w:w="1134" w:type="dxa"/>
          </w:tcPr>
          <w:p w:rsidR="0085172A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47692</w:t>
            </w:r>
          </w:p>
        </w:tc>
        <w:tc>
          <w:tcPr>
            <w:tcW w:w="1416" w:type="dxa"/>
          </w:tcPr>
          <w:p w:rsidR="0085172A" w:rsidRPr="006D0B02" w:rsidRDefault="006D0B02" w:rsidP="00BB72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47968</w:t>
            </w:r>
          </w:p>
        </w:tc>
      </w:tr>
    </w:tbl>
    <w:p w:rsidR="00915682" w:rsidRPr="00607F37" w:rsidRDefault="00915682" w:rsidP="00AB0FF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15682" w:rsidRPr="00607F37" w:rsidRDefault="00915682" w:rsidP="00A06ACE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  <w:sectPr w:rsidR="00915682" w:rsidRPr="00607F37" w:rsidSect="004B325D"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915682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2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915682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массовой физической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,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реализуемой в рамках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  <w:r w:rsidR="004B325D">
        <w:rPr>
          <w:sz w:val="26"/>
          <w:szCs w:val="26"/>
        </w:rPr>
        <w:t xml:space="preserve"> </w:t>
      </w:r>
      <w:r w:rsidR="00915682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</w:t>
      </w:r>
      <w:r w:rsidR="00915682"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5" w:name="P1689"/>
      <w:bookmarkEnd w:id="5"/>
      <w:r w:rsidRPr="00607F37">
        <w:rPr>
          <w:b/>
          <w:sz w:val="26"/>
          <w:szCs w:val="26"/>
        </w:rPr>
        <w:t>ПЕРЕЧЕНЬ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 xml:space="preserve">МЕРОПРИЯТИЙ ПОДПРОГРАММЫ </w:t>
      </w:r>
      <w:r w:rsidR="00915682" w:rsidRPr="00607F37">
        <w:rPr>
          <w:b/>
          <w:sz w:val="26"/>
          <w:szCs w:val="26"/>
        </w:rPr>
        <w:t>«</w:t>
      </w:r>
      <w:r w:rsidRPr="00607F37">
        <w:rPr>
          <w:b/>
          <w:sz w:val="26"/>
          <w:szCs w:val="26"/>
        </w:rPr>
        <w:t>РАЗВИТИЕ МАССОВОЙ ФИЗИЧЕСКОЙ</w:t>
      </w:r>
      <w:r w:rsidR="00915682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>КУЛЬТУРЫ И СПОРТА</w:t>
      </w:r>
      <w:r w:rsidR="00915682" w:rsidRPr="00607F37">
        <w:rPr>
          <w:b/>
          <w:sz w:val="26"/>
          <w:szCs w:val="26"/>
        </w:rPr>
        <w:t>»</w:t>
      </w:r>
    </w:p>
    <w:p w:rsidR="00915682" w:rsidRPr="00607F37" w:rsidRDefault="005F1B36" w:rsidP="005F1B36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209"/>
        <w:gridCol w:w="1258"/>
        <w:gridCol w:w="561"/>
        <w:gridCol w:w="561"/>
        <w:gridCol w:w="1119"/>
        <w:gridCol w:w="1119"/>
        <w:gridCol w:w="840"/>
        <w:gridCol w:w="979"/>
        <w:gridCol w:w="842"/>
        <w:gridCol w:w="1678"/>
        <w:gridCol w:w="2795"/>
      </w:tblGrid>
      <w:tr w:rsidR="00A06ACE" w:rsidRPr="00607F37" w:rsidTr="004B325D">
        <w:trPr>
          <w:jc w:val="center"/>
        </w:trPr>
        <w:tc>
          <w:tcPr>
            <w:tcW w:w="454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N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240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402" w:type="dxa"/>
            <w:gridSpan w:val="4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97" w:type="dxa"/>
            <w:gridSpan w:val="4"/>
          </w:tcPr>
          <w:p w:rsidR="00A06ACE" w:rsidRPr="00607F37" w:rsidRDefault="00A06ACE" w:rsidP="00AD002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</w:t>
            </w:r>
            <w:r w:rsidR="00872967" w:rsidRPr="00607F37"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2835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256C7" w:rsidRPr="00607F37" w:rsidTr="004B325D">
        <w:trPr>
          <w:jc w:val="center"/>
        </w:trPr>
        <w:tc>
          <w:tcPr>
            <w:tcW w:w="454" w:type="dxa"/>
            <w:vMerge/>
          </w:tcPr>
          <w:p w:rsidR="001256C7" w:rsidRPr="00607F37" w:rsidRDefault="001256C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vMerge/>
          </w:tcPr>
          <w:p w:rsidR="001256C7" w:rsidRPr="00607F37" w:rsidRDefault="001256C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1256C7" w:rsidRPr="00607F37" w:rsidRDefault="001256C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1256C7" w:rsidRPr="00607F37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567" w:type="dxa"/>
          </w:tcPr>
          <w:p w:rsidR="001256C7" w:rsidRPr="00607F37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256C7" w:rsidRPr="00607F37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1134" w:type="dxa"/>
          </w:tcPr>
          <w:p w:rsidR="001256C7" w:rsidRPr="00607F37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851" w:type="dxa"/>
          </w:tcPr>
          <w:p w:rsidR="001256C7" w:rsidRPr="00607F37" w:rsidRDefault="001256C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1256C7" w:rsidRPr="00607F37" w:rsidRDefault="001256C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 xml:space="preserve">3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853" w:type="dxa"/>
          </w:tcPr>
          <w:p w:rsidR="001256C7" w:rsidRPr="00607F37" w:rsidRDefault="001256C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256C7" w:rsidRPr="00607F37" w:rsidRDefault="001256C7" w:rsidP="0087296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835" w:type="dxa"/>
            <w:vMerge/>
          </w:tcPr>
          <w:p w:rsidR="001256C7" w:rsidRPr="00607F37" w:rsidRDefault="001256C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A06ACE" w:rsidRPr="00607F37" w:rsidTr="004B325D">
        <w:trPr>
          <w:jc w:val="center"/>
        </w:trPr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Подпрограмма 1 "Развитие массовой </w:t>
            </w:r>
            <w:r w:rsidRPr="00607F37">
              <w:rPr>
                <w:sz w:val="26"/>
                <w:szCs w:val="26"/>
              </w:rPr>
              <w:lastRenderedPageBreak/>
              <w:t>физической культуры и спорта"</w:t>
            </w: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4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jc w:val="center"/>
        </w:trPr>
        <w:tc>
          <w:tcPr>
            <w:tcW w:w="45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7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76C9" w:rsidRPr="00772703" w:rsidRDefault="006F76C9" w:rsidP="00A06ACE">
            <w:pPr>
              <w:widowControl w:val="0"/>
              <w:autoSpaceDE w:val="0"/>
              <w:autoSpaceDN w:val="0"/>
              <w:rPr>
                <w:color w:val="F79646"/>
                <w:sz w:val="18"/>
                <w:szCs w:val="18"/>
              </w:rPr>
            </w:pPr>
          </w:p>
        </w:tc>
        <w:tc>
          <w:tcPr>
            <w:tcW w:w="851" w:type="dxa"/>
          </w:tcPr>
          <w:p w:rsidR="006F76C9" w:rsidRPr="006C1752" w:rsidRDefault="006F76C9" w:rsidP="006F76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992" w:type="dxa"/>
          </w:tcPr>
          <w:p w:rsidR="006F76C9" w:rsidRPr="006C1752" w:rsidRDefault="006F76C9" w:rsidP="006F76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6F76C9" w:rsidRPr="006C1752" w:rsidRDefault="006F76C9" w:rsidP="006F76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321 360,3</w:t>
            </w:r>
          </w:p>
        </w:tc>
        <w:tc>
          <w:tcPr>
            <w:tcW w:w="2835" w:type="dxa"/>
          </w:tcPr>
          <w:p w:rsidR="006F76C9" w:rsidRPr="00772703" w:rsidRDefault="006F76C9" w:rsidP="00A06ACE">
            <w:pPr>
              <w:widowControl w:val="0"/>
              <w:autoSpaceDE w:val="0"/>
              <w:autoSpaceDN w:val="0"/>
              <w:rPr>
                <w:color w:val="F79646"/>
                <w:sz w:val="26"/>
                <w:szCs w:val="26"/>
              </w:rPr>
            </w:pPr>
          </w:p>
        </w:tc>
      </w:tr>
      <w:tr w:rsidR="006F76C9" w:rsidRPr="00607F37" w:rsidTr="004B325D">
        <w:trPr>
          <w:jc w:val="center"/>
        </w:trPr>
        <w:tc>
          <w:tcPr>
            <w:tcW w:w="45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1.1. Обеспечение деятельности (оказание услуг) </w:t>
            </w:r>
            <w:r w:rsidRPr="00607F37">
              <w:rPr>
                <w:sz w:val="26"/>
                <w:szCs w:val="26"/>
              </w:rPr>
              <w:lastRenderedPageBreak/>
              <w:t>подведомственных учреждений</w:t>
            </w:r>
          </w:p>
        </w:tc>
        <w:tc>
          <w:tcPr>
            <w:tcW w:w="127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09 1 0007220</w:t>
            </w: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76 170,6</w:t>
            </w:r>
          </w:p>
        </w:tc>
        <w:tc>
          <w:tcPr>
            <w:tcW w:w="992" w:type="dxa"/>
          </w:tcPr>
          <w:p w:rsidR="006F76C9" w:rsidRPr="006F76C9" w:rsidRDefault="006F76C9" w:rsidP="00772703">
            <w:pPr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76 170,6</w:t>
            </w:r>
          </w:p>
        </w:tc>
        <w:tc>
          <w:tcPr>
            <w:tcW w:w="853" w:type="dxa"/>
          </w:tcPr>
          <w:p w:rsidR="006F76C9" w:rsidRPr="006F76C9" w:rsidRDefault="006F76C9" w:rsidP="00772703">
            <w:pPr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76 170,6</w:t>
            </w:r>
          </w:p>
        </w:tc>
        <w:tc>
          <w:tcPr>
            <w:tcW w:w="1701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228 511,8</w:t>
            </w:r>
          </w:p>
        </w:tc>
        <w:tc>
          <w:tcPr>
            <w:tcW w:w="2835" w:type="dxa"/>
            <w:vMerge w:val="restart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Сохранение единовременной пропускной способности </w:t>
            </w:r>
            <w:r w:rsidRPr="00607F37">
              <w:rPr>
                <w:sz w:val="26"/>
                <w:szCs w:val="26"/>
              </w:rPr>
              <w:lastRenderedPageBreak/>
              <w:t>спортивных сооружений города Ачинска</w:t>
            </w:r>
          </w:p>
        </w:tc>
      </w:tr>
      <w:tr w:rsidR="006F76C9" w:rsidRPr="00607F37" w:rsidTr="004B325D">
        <w:trPr>
          <w:jc w:val="center"/>
        </w:trPr>
        <w:tc>
          <w:tcPr>
            <w:tcW w:w="45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4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09 1 0007230</w:t>
            </w: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27 701,5</w:t>
            </w:r>
          </w:p>
        </w:tc>
        <w:tc>
          <w:tcPr>
            <w:tcW w:w="992" w:type="dxa"/>
          </w:tcPr>
          <w:p w:rsidR="006F76C9" w:rsidRPr="006F76C9" w:rsidRDefault="006F76C9" w:rsidP="00772703">
            <w:pPr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27 701,5</w:t>
            </w:r>
          </w:p>
        </w:tc>
        <w:tc>
          <w:tcPr>
            <w:tcW w:w="853" w:type="dxa"/>
          </w:tcPr>
          <w:p w:rsidR="006F76C9" w:rsidRPr="006F76C9" w:rsidRDefault="006F76C9" w:rsidP="00772703">
            <w:pPr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27 701,5</w:t>
            </w:r>
          </w:p>
        </w:tc>
        <w:tc>
          <w:tcPr>
            <w:tcW w:w="1701" w:type="dxa"/>
          </w:tcPr>
          <w:p w:rsidR="006F76C9" w:rsidRP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76C9">
              <w:rPr>
                <w:sz w:val="18"/>
                <w:szCs w:val="18"/>
              </w:rPr>
              <w:t>83 104,5</w:t>
            </w:r>
          </w:p>
        </w:tc>
        <w:tc>
          <w:tcPr>
            <w:tcW w:w="2835" w:type="dxa"/>
            <w:vMerge/>
          </w:tcPr>
          <w:p w:rsidR="006F76C9" w:rsidRPr="00607F37" w:rsidRDefault="006F76C9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650" w:rsidRPr="00607F37" w:rsidTr="004B325D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07F37" w:rsidRDefault="006C20FA" w:rsidP="006C20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07F37" w:rsidRDefault="00C46650" w:rsidP="006C20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 w:rsidR="006C20FA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. Организация и проведение спортивных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07F37" w:rsidRDefault="00C4665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09 1 0024010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EE103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120, 240, 350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E74E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</w:t>
            </w:r>
            <w:r w:rsidR="00E74E6A" w:rsidRPr="006C1752">
              <w:rPr>
                <w:sz w:val="18"/>
                <w:szCs w:val="18"/>
              </w:rPr>
              <w:t>4</w:t>
            </w:r>
            <w:r w:rsidRPr="006C1752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6F76C9" w:rsidP="00935494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2 648,0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6F76C9" w:rsidP="00935494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2 648,0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6F76C9" w:rsidP="00E74E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7944,0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650" w:rsidRPr="00607F37" w:rsidRDefault="00C46650" w:rsidP="00EE103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Ежегодное проведение не менее 68 официальных физкультурных мероприятий с общим количеством участников не менее </w:t>
            </w:r>
            <w:r>
              <w:rPr>
                <w:sz w:val="26"/>
                <w:szCs w:val="26"/>
              </w:rPr>
              <w:t>43 193</w:t>
            </w:r>
            <w:r w:rsidRPr="00607F37">
              <w:rPr>
                <w:sz w:val="26"/>
                <w:szCs w:val="26"/>
              </w:rPr>
              <w:t xml:space="preserve"> чел. Выплата денежной премии победителям и призерам. Иные </w:t>
            </w:r>
            <w:r w:rsidRPr="00607F37">
              <w:rPr>
                <w:sz w:val="26"/>
                <w:szCs w:val="26"/>
              </w:rPr>
              <w:lastRenderedPageBreak/>
              <w:t>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C46650" w:rsidRPr="00607F37" w:rsidTr="004B325D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54" w:type="dxa"/>
            <w:vMerge/>
            <w:tcBorders>
              <w:top w:val="single" w:sz="4" w:space="0" w:color="auto"/>
            </w:tcBorders>
          </w:tcPr>
          <w:p w:rsidR="00C46650" w:rsidRPr="00607F37" w:rsidRDefault="00C4665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</w:tcBorders>
          </w:tcPr>
          <w:p w:rsidR="00C46650" w:rsidRPr="00607F37" w:rsidRDefault="00C4665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C46650" w:rsidRPr="00607F37" w:rsidRDefault="00C4665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C46650" w:rsidRPr="006C1752" w:rsidRDefault="00C46650" w:rsidP="00A06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EE103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6650" w:rsidRPr="006C1752" w:rsidRDefault="00C46650" w:rsidP="00F56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6650" w:rsidRPr="006C1752" w:rsidRDefault="00C46650" w:rsidP="00C46650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46650" w:rsidRPr="006C1752" w:rsidRDefault="00C46650" w:rsidP="00C46650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6650" w:rsidRPr="006C1752" w:rsidRDefault="00C46650" w:rsidP="00F564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1 800,0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C46650" w:rsidRPr="00607F37" w:rsidRDefault="00C4665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jc w:val="center"/>
        </w:trPr>
        <w:tc>
          <w:tcPr>
            <w:tcW w:w="45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4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27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6F76C9" w:rsidRPr="006C1752" w:rsidRDefault="006F76C9" w:rsidP="00C874F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321 360,3</w:t>
            </w:r>
          </w:p>
        </w:tc>
        <w:tc>
          <w:tcPr>
            <w:tcW w:w="283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jc w:val="center"/>
        </w:trPr>
        <w:tc>
          <w:tcPr>
            <w:tcW w:w="454" w:type="dxa"/>
          </w:tcPr>
          <w:p w:rsidR="006F76C9" w:rsidRPr="00607F37" w:rsidRDefault="006F76C9" w:rsidP="005D23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224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127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76C9" w:rsidRPr="006C1752" w:rsidRDefault="006F76C9" w:rsidP="00A06A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992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6F76C9" w:rsidRPr="006C1752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321 360,3</w:t>
            </w:r>
          </w:p>
        </w:tc>
        <w:tc>
          <w:tcPr>
            <w:tcW w:w="283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A06ACE" w:rsidRPr="00607F37" w:rsidRDefault="00A06ACE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285E58" w:rsidRPr="00607F37" w:rsidRDefault="00285E58" w:rsidP="000402F2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285E58" w:rsidRPr="00607F37" w:rsidRDefault="00285E58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285E58" w:rsidRPr="00607F37" w:rsidSect="004B325D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915682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6</w:t>
      </w:r>
    </w:p>
    <w:p w:rsidR="004B325D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"Развитие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спорта"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6" w:name="P1853"/>
      <w:bookmarkEnd w:id="6"/>
      <w:r w:rsidRPr="00607F37">
        <w:rPr>
          <w:b/>
          <w:sz w:val="26"/>
          <w:szCs w:val="26"/>
        </w:rPr>
        <w:t>ПОДПРОГРАММА 2</w:t>
      </w:r>
    </w:p>
    <w:p w:rsidR="00A06ACE" w:rsidRPr="00607F37" w:rsidRDefault="00915682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СИСТЕМЫ ПОДГОТОВКИ СПОРТИВНОГО РЕЗЕРВА</w:t>
      </w:r>
      <w:r w:rsidRPr="00607F37">
        <w:rPr>
          <w:b/>
          <w:sz w:val="26"/>
          <w:szCs w:val="26"/>
        </w:rPr>
        <w:t>»</w:t>
      </w:r>
      <w:r w:rsidR="00A06ACE" w:rsidRPr="00607F37">
        <w:rPr>
          <w:b/>
          <w:sz w:val="26"/>
          <w:szCs w:val="26"/>
        </w:rPr>
        <w:t>,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РЕАЛИЗУЕМАЯ</w:t>
      </w:r>
      <w:proofErr w:type="gramEnd"/>
      <w:r w:rsidRPr="00607F37">
        <w:rPr>
          <w:b/>
          <w:sz w:val="26"/>
          <w:szCs w:val="26"/>
        </w:rPr>
        <w:t xml:space="preserve"> В РАМКАХ МУНИЦИПАЛЬНОЙ ПРОГРАММЫ ГОРОДА АЧИНСКА</w:t>
      </w:r>
    </w:p>
    <w:p w:rsidR="00A06ACE" w:rsidRPr="00607F37" w:rsidRDefault="00915682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ФИЗИЧЕСКОЙ КУЛЬТУРЫ И СПОРТА</w:t>
      </w:r>
      <w:r w:rsidRPr="00607F37">
        <w:rPr>
          <w:b/>
          <w:sz w:val="26"/>
          <w:szCs w:val="26"/>
        </w:rPr>
        <w:t>»</w:t>
      </w:r>
    </w:p>
    <w:p w:rsidR="00915682" w:rsidRPr="00607F37" w:rsidRDefault="00915682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1"/>
        <w:gridCol w:w="6147"/>
      </w:tblGrid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68" w:type="dxa"/>
          </w:tcPr>
          <w:p w:rsidR="00A06ACE" w:rsidRPr="00607F37" w:rsidRDefault="00915682" w:rsidP="009156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системы подготовки спортивного резерва</w:t>
            </w:r>
            <w:r w:rsidRPr="00607F37">
              <w:rPr>
                <w:sz w:val="26"/>
                <w:szCs w:val="26"/>
              </w:rPr>
              <w:t>»</w:t>
            </w:r>
            <w:r w:rsidR="009D1155" w:rsidRPr="00607F37">
              <w:rPr>
                <w:sz w:val="26"/>
                <w:szCs w:val="26"/>
              </w:rPr>
              <w:t xml:space="preserve"> » (далее – подпрограмма)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068" w:type="dxa"/>
          </w:tcPr>
          <w:p w:rsidR="00A06ACE" w:rsidRPr="00607F37" w:rsidRDefault="00915682" w:rsidP="009156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0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 (отдел спорта и молодежной политики)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0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Формирование цельной системы подготовки спортивного резерва.</w:t>
            </w:r>
          </w:p>
          <w:p w:rsidR="00A06ACE" w:rsidRPr="00607F37" w:rsidRDefault="00583E9D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 Численность детей, занимающихся физкультурой и спортом в учреждениях физкультурно-спортивной направленности.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2. Количество спортсменов города Ачинска в составе сборных команд Красноярского края.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3. Количество специалистов, обучающихся на курсах повышения квалификации и семинарах</w:t>
            </w:r>
            <w:r w:rsidR="00F76F4F" w:rsidRPr="00607F37">
              <w:rPr>
                <w:sz w:val="26"/>
                <w:szCs w:val="26"/>
              </w:rPr>
              <w:t>.</w:t>
            </w:r>
          </w:p>
          <w:p w:rsidR="00F76F4F" w:rsidRPr="00607F37" w:rsidRDefault="00F76F4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Сроки реализации </w:t>
            </w:r>
            <w:r w:rsidRPr="00607F37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2014 - 2030 годы</w:t>
            </w:r>
          </w:p>
        </w:tc>
      </w:tr>
      <w:tr w:rsidR="00A06ACE" w:rsidRPr="00607F37" w:rsidTr="004B325D">
        <w:tblPrEx>
          <w:tblBorders>
            <w:insideH w:val="nil"/>
          </w:tblBorders>
        </w:tblPrEx>
        <w:trPr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Общий объем финансирования подпрограммы составляет всего </w:t>
            </w:r>
            <w:r w:rsidR="005A0370">
              <w:rPr>
                <w:sz w:val="26"/>
                <w:szCs w:val="26"/>
              </w:rPr>
              <w:t>858 877</w:t>
            </w:r>
            <w:r w:rsidR="006F76C9">
              <w:rPr>
                <w:sz w:val="26"/>
                <w:szCs w:val="26"/>
              </w:rPr>
              <w:t>,</w:t>
            </w:r>
            <w:r w:rsidR="005A0370">
              <w:rPr>
                <w:sz w:val="26"/>
                <w:szCs w:val="26"/>
              </w:rPr>
              <w:t>4</w:t>
            </w:r>
            <w:r w:rsidR="006F76C9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65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588,5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69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855,2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67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318,5 тыс. рублей;</w:t>
            </w:r>
          </w:p>
          <w:p w:rsidR="00A06ACE" w:rsidRPr="00D9036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AA3F0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AA3F01" w:rsidRPr="00607F37">
              <w:rPr>
                <w:sz w:val="26"/>
                <w:szCs w:val="26"/>
              </w:rPr>
              <w:t>70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="00AA3F01" w:rsidRPr="00D9036D">
              <w:rPr>
                <w:sz w:val="26"/>
                <w:szCs w:val="26"/>
              </w:rPr>
              <w:t>639,2</w:t>
            </w:r>
            <w:r w:rsidRPr="00D9036D">
              <w:rPr>
                <w:sz w:val="26"/>
                <w:szCs w:val="26"/>
              </w:rPr>
              <w:t xml:space="preserve"> тыс. рублей;</w:t>
            </w:r>
          </w:p>
          <w:p w:rsidR="00A06ACE" w:rsidRPr="00D9036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 xml:space="preserve">2018 год </w:t>
            </w:r>
            <w:r w:rsidR="00AA3F01" w:rsidRPr="00D9036D">
              <w:rPr>
                <w:sz w:val="26"/>
                <w:szCs w:val="26"/>
              </w:rPr>
              <w:t>–</w:t>
            </w:r>
            <w:r w:rsidRPr="00D9036D">
              <w:rPr>
                <w:sz w:val="26"/>
                <w:szCs w:val="26"/>
              </w:rPr>
              <w:t xml:space="preserve"> </w:t>
            </w:r>
            <w:r w:rsidR="00423D06" w:rsidRPr="00D9036D">
              <w:rPr>
                <w:sz w:val="26"/>
                <w:szCs w:val="26"/>
              </w:rPr>
              <w:t xml:space="preserve">75 535,9 </w:t>
            </w:r>
            <w:r w:rsidRPr="00D9036D">
              <w:rPr>
                <w:sz w:val="26"/>
                <w:szCs w:val="26"/>
              </w:rPr>
              <w:t>тыс. рублей;</w:t>
            </w:r>
          </w:p>
          <w:p w:rsidR="00A06ACE" w:rsidRPr="00D9036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 xml:space="preserve">2019 год </w:t>
            </w:r>
            <w:r w:rsidR="00AA3F01" w:rsidRPr="00D9036D">
              <w:rPr>
                <w:sz w:val="26"/>
                <w:szCs w:val="26"/>
              </w:rPr>
              <w:t xml:space="preserve">– </w:t>
            </w:r>
            <w:r w:rsidR="00D9036D" w:rsidRPr="00D9036D">
              <w:rPr>
                <w:sz w:val="26"/>
                <w:szCs w:val="26"/>
              </w:rPr>
              <w:t>86 950,7</w:t>
            </w:r>
            <w:r w:rsidR="00AA3F01" w:rsidRPr="00D9036D">
              <w:rPr>
                <w:sz w:val="26"/>
                <w:szCs w:val="26"/>
              </w:rPr>
              <w:t xml:space="preserve"> </w:t>
            </w:r>
            <w:r w:rsidRPr="00D9036D">
              <w:rPr>
                <w:sz w:val="26"/>
                <w:szCs w:val="26"/>
              </w:rPr>
              <w:t>тыс. рублей;</w:t>
            </w:r>
          </w:p>
          <w:p w:rsidR="00A06ACE" w:rsidRPr="00D9036D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 xml:space="preserve">2020 год </w:t>
            </w:r>
            <w:r w:rsidR="00AA3F01" w:rsidRPr="00D9036D">
              <w:rPr>
                <w:sz w:val="26"/>
                <w:szCs w:val="26"/>
              </w:rPr>
              <w:t xml:space="preserve">– </w:t>
            </w:r>
            <w:r w:rsidR="003A0738">
              <w:rPr>
                <w:sz w:val="26"/>
                <w:szCs w:val="26"/>
              </w:rPr>
              <w:t>81 366,4</w:t>
            </w:r>
            <w:r w:rsidR="00D9036D">
              <w:rPr>
                <w:sz w:val="26"/>
                <w:szCs w:val="26"/>
              </w:rPr>
              <w:t xml:space="preserve"> </w:t>
            </w:r>
            <w:r w:rsidRPr="00D9036D">
              <w:rPr>
                <w:sz w:val="26"/>
                <w:szCs w:val="26"/>
              </w:rPr>
              <w:t>тыс. рублей;</w:t>
            </w:r>
          </w:p>
          <w:p w:rsidR="00813056" w:rsidRPr="00D9036D" w:rsidRDefault="00813056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 xml:space="preserve">2021 год – </w:t>
            </w:r>
            <w:r w:rsidR="006F76C9">
              <w:rPr>
                <w:sz w:val="26"/>
                <w:szCs w:val="26"/>
              </w:rPr>
              <w:t xml:space="preserve">90 602,2 </w:t>
            </w:r>
            <w:r w:rsidRPr="00D9036D">
              <w:rPr>
                <w:sz w:val="26"/>
                <w:szCs w:val="26"/>
              </w:rPr>
              <w:t>тыс. рублей</w:t>
            </w:r>
            <w:r w:rsidR="00216845" w:rsidRPr="00D9036D">
              <w:rPr>
                <w:sz w:val="26"/>
                <w:szCs w:val="26"/>
              </w:rPr>
              <w:t>;</w:t>
            </w:r>
          </w:p>
          <w:p w:rsidR="00F628DA" w:rsidRDefault="00F628D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>202</w:t>
            </w:r>
            <w:r w:rsidR="00813056" w:rsidRPr="00D9036D">
              <w:rPr>
                <w:sz w:val="26"/>
                <w:szCs w:val="26"/>
              </w:rPr>
              <w:t>2</w:t>
            </w:r>
            <w:r w:rsidRPr="00D9036D">
              <w:rPr>
                <w:sz w:val="26"/>
                <w:szCs w:val="26"/>
              </w:rPr>
              <w:t xml:space="preserve"> год </w:t>
            </w:r>
            <w:r w:rsidR="00AA3F01" w:rsidRPr="00D9036D">
              <w:rPr>
                <w:sz w:val="26"/>
                <w:szCs w:val="26"/>
              </w:rPr>
              <w:t xml:space="preserve">– </w:t>
            </w:r>
            <w:r w:rsidR="006F76C9">
              <w:rPr>
                <w:sz w:val="26"/>
                <w:szCs w:val="26"/>
              </w:rPr>
              <w:t xml:space="preserve">83 673,6 </w:t>
            </w:r>
            <w:r w:rsidRPr="00607F37">
              <w:rPr>
                <w:sz w:val="26"/>
                <w:szCs w:val="26"/>
              </w:rPr>
              <w:t>тыс. рублей</w:t>
            </w:r>
            <w:r w:rsidR="006922A4">
              <w:rPr>
                <w:sz w:val="26"/>
                <w:szCs w:val="26"/>
              </w:rPr>
              <w:t>;</w:t>
            </w:r>
          </w:p>
          <w:p w:rsidR="00E03F75" w:rsidRDefault="00E03F75" w:rsidP="00E03F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 w:rsidR="006F76C9">
              <w:rPr>
                <w:sz w:val="26"/>
                <w:szCs w:val="26"/>
              </w:rPr>
              <w:t xml:space="preserve">83 673,6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6F76C9" w:rsidP="00E03F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83 673,6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бюджета города </w:t>
            </w:r>
            <w:r w:rsidR="000D3E80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>808</w:t>
            </w:r>
            <w:r w:rsidR="003A0738">
              <w:rPr>
                <w:sz w:val="26"/>
                <w:szCs w:val="26"/>
              </w:rPr>
              <w:t> 798,4</w:t>
            </w:r>
            <w:r w:rsidRPr="00607F3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64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532,5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68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745,5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1F279A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66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397,2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AA3F0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AA3F01" w:rsidRPr="00607F37">
              <w:rPr>
                <w:sz w:val="26"/>
                <w:szCs w:val="26"/>
              </w:rPr>
              <w:t>65</w:t>
            </w:r>
            <w:r w:rsidR="001F279A" w:rsidRPr="00607F37">
              <w:rPr>
                <w:sz w:val="26"/>
                <w:szCs w:val="26"/>
              </w:rPr>
              <w:t xml:space="preserve"> </w:t>
            </w:r>
            <w:r w:rsidR="00AA3F01" w:rsidRPr="00607F37">
              <w:rPr>
                <w:sz w:val="26"/>
                <w:szCs w:val="26"/>
              </w:rPr>
              <w:t>072,4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AA3F01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423D06">
              <w:rPr>
                <w:sz w:val="26"/>
                <w:szCs w:val="26"/>
              </w:rPr>
              <w:t>65 305,6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1F279A" w:rsidRPr="00607F37" w:rsidRDefault="001F279A" w:rsidP="001F27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2019 год – 6</w:t>
            </w:r>
            <w:r w:rsidR="003B1F29">
              <w:rPr>
                <w:sz w:val="26"/>
                <w:szCs w:val="26"/>
              </w:rPr>
              <w:t>8 927,4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1F279A" w:rsidRPr="00683B2F" w:rsidRDefault="001F279A" w:rsidP="001F27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– </w:t>
            </w:r>
            <w:r w:rsidR="008E5F4B">
              <w:rPr>
                <w:sz w:val="26"/>
                <w:szCs w:val="26"/>
              </w:rPr>
              <w:t>77</w:t>
            </w:r>
            <w:r w:rsidR="003A0738">
              <w:rPr>
                <w:sz w:val="26"/>
                <w:szCs w:val="26"/>
              </w:rPr>
              <w:t> 862,8</w:t>
            </w:r>
            <w:r w:rsidRPr="00683B2F">
              <w:rPr>
                <w:sz w:val="26"/>
                <w:szCs w:val="26"/>
              </w:rPr>
              <w:t xml:space="preserve">  тыс. рублей;</w:t>
            </w:r>
          </w:p>
          <w:p w:rsidR="00813056" w:rsidRPr="00683B2F" w:rsidRDefault="00813056" w:rsidP="001F27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2021 год – </w:t>
            </w:r>
            <w:r w:rsidR="00827A6C" w:rsidRPr="00683B2F">
              <w:rPr>
                <w:sz w:val="26"/>
                <w:szCs w:val="26"/>
              </w:rPr>
              <w:t>80</w:t>
            </w:r>
            <w:r w:rsidR="003A0738">
              <w:rPr>
                <w:sz w:val="26"/>
                <w:szCs w:val="26"/>
              </w:rPr>
              <w:t> 934,7</w:t>
            </w:r>
            <w:r w:rsidR="00827A6C" w:rsidRPr="00683B2F">
              <w:rPr>
                <w:sz w:val="26"/>
                <w:szCs w:val="26"/>
              </w:rPr>
              <w:t xml:space="preserve">  </w:t>
            </w:r>
            <w:r w:rsidRPr="00683B2F">
              <w:rPr>
                <w:sz w:val="26"/>
                <w:szCs w:val="26"/>
              </w:rPr>
              <w:t>тыс. рублей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9036D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83 673,6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83 673,6 </w:t>
            </w:r>
            <w:r w:rsidRPr="00607F37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83 673,6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>за счет сре</w:t>
            </w:r>
            <w:proofErr w:type="gramStart"/>
            <w:r w:rsidRPr="00683B2F">
              <w:rPr>
                <w:sz w:val="26"/>
                <w:szCs w:val="26"/>
              </w:rPr>
              <w:t>дств кр</w:t>
            </w:r>
            <w:proofErr w:type="gramEnd"/>
            <w:r w:rsidRPr="00683B2F">
              <w:rPr>
                <w:sz w:val="26"/>
                <w:szCs w:val="26"/>
              </w:rPr>
              <w:t xml:space="preserve">аевого бюджета </w:t>
            </w:r>
            <w:r w:rsidR="0075633B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</w:t>
            </w:r>
            <w:r w:rsidR="003A0738">
              <w:rPr>
                <w:sz w:val="26"/>
                <w:szCs w:val="26"/>
              </w:rPr>
              <w:t>47 6</w:t>
            </w:r>
            <w:r w:rsidR="00813894">
              <w:rPr>
                <w:sz w:val="26"/>
                <w:szCs w:val="26"/>
              </w:rPr>
              <w:t>21</w:t>
            </w:r>
            <w:r w:rsidR="003A0738">
              <w:rPr>
                <w:sz w:val="26"/>
                <w:szCs w:val="26"/>
              </w:rPr>
              <w:t>,2</w:t>
            </w:r>
            <w:r w:rsidR="003B1F29" w:rsidRPr="00683B2F">
              <w:rPr>
                <w:sz w:val="26"/>
                <w:szCs w:val="26"/>
              </w:rPr>
              <w:t xml:space="preserve"> </w:t>
            </w:r>
            <w:r w:rsidRPr="00683B2F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2014 год </w:t>
            </w:r>
            <w:r w:rsidR="00AA50D9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0,0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2015 год </w:t>
            </w:r>
            <w:r w:rsidR="00AA50D9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485,4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2016 год </w:t>
            </w:r>
            <w:r w:rsidR="00AA50D9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381,0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2017 год </w:t>
            </w:r>
            <w:r w:rsidR="000D3E80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</w:t>
            </w:r>
            <w:r w:rsidR="000D3E80" w:rsidRPr="00683B2F">
              <w:rPr>
                <w:sz w:val="26"/>
                <w:szCs w:val="26"/>
              </w:rPr>
              <w:t>5</w:t>
            </w:r>
            <w:r w:rsidR="008E5F4B" w:rsidRPr="00683B2F">
              <w:rPr>
                <w:sz w:val="26"/>
                <w:szCs w:val="26"/>
              </w:rPr>
              <w:t xml:space="preserve"> </w:t>
            </w:r>
            <w:r w:rsidR="000D3E80" w:rsidRPr="00683B2F">
              <w:rPr>
                <w:sz w:val="26"/>
                <w:szCs w:val="26"/>
              </w:rPr>
              <w:t>330,1</w:t>
            </w:r>
            <w:r w:rsidRPr="00683B2F">
              <w:rPr>
                <w:sz w:val="26"/>
                <w:szCs w:val="26"/>
              </w:rPr>
              <w:t xml:space="preserve">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2018 год </w:t>
            </w:r>
            <w:r w:rsidR="000D3E80" w:rsidRPr="00683B2F">
              <w:rPr>
                <w:sz w:val="26"/>
                <w:szCs w:val="26"/>
              </w:rPr>
              <w:t>–</w:t>
            </w:r>
            <w:r w:rsidRPr="00683B2F">
              <w:rPr>
                <w:sz w:val="26"/>
                <w:szCs w:val="26"/>
              </w:rPr>
              <w:t xml:space="preserve"> </w:t>
            </w:r>
            <w:r w:rsidR="00423D06" w:rsidRPr="00683B2F">
              <w:rPr>
                <w:sz w:val="26"/>
                <w:szCs w:val="26"/>
              </w:rPr>
              <w:t>10 230,3</w:t>
            </w:r>
            <w:r w:rsidRPr="00683B2F">
              <w:rPr>
                <w:sz w:val="26"/>
                <w:szCs w:val="26"/>
              </w:rPr>
              <w:t xml:space="preserve"> тыс. рублей;</w:t>
            </w:r>
          </w:p>
          <w:p w:rsidR="00A06ACE" w:rsidRPr="00683B2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2019 год </w:t>
            </w:r>
            <w:r w:rsidR="000D3E80" w:rsidRPr="00683B2F">
              <w:rPr>
                <w:sz w:val="26"/>
                <w:szCs w:val="26"/>
              </w:rPr>
              <w:t xml:space="preserve">– </w:t>
            </w:r>
            <w:r w:rsidRPr="00683B2F">
              <w:rPr>
                <w:sz w:val="26"/>
                <w:szCs w:val="26"/>
              </w:rPr>
              <w:t xml:space="preserve"> </w:t>
            </w:r>
            <w:r w:rsidR="003B1F29" w:rsidRPr="00683B2F">
              <w:rPr>
                <w:sz w:val="26"/>
                <w:szCs w:val="26"/>
              </w:rPr>
              <w:t xml:space="preserve">18 023,3 </w:t>
            </w:r>
            <w:r w:rsidRPr="00683B2F">
              <w:rPr>
                <w:sz w:val="26"/>
                <w:szCs w:val="26"/>
              </w:rPr>
              <w:t xml:space="preserve"> тыс. рублей;</w:t>
            </w:r>
          </w:p>
          <w:p w:rsidR="00B34725" w:rsidRPr="003B1F2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83B2F">
              <w:rPr>
                <w:sz w:val="26"/>
                <w:szCs w:val="26"/>
              </w:rPr>
              <w:t xml:space="preserve">2020 год </w:t>
            </w:r>
            <w:r w:rsidR="000D3E80" w:rsidRPr="00683B2F">
              <w:rPr>
                <w:sz w:val="26"/>
                <w:szCs w:val="26"/>
              </w:rPr>
              <w:t xml:space="preserve">– </w:t>
            </w:r>
            <w:r w:rsidR="003B1F29" w:rsidRPr="00683B2F">
              <w:rPr>
                <w:sz w:val="26"/>
                <w:szCs w:val="26"/>
              </w:rPr>
              <w:t xml:space="preserve"> </w:t>
            </w:r>
            <w:r w:rsidR="003A0738">
              <w:rPr>
                <w:sz w:val="26"/>
                <w:szCs w:val="26"/>
              </w:rPr>
              <w:t>3 503,6</w:t>
            </w:r>
            <w:r w:rsidR="003B1F29" w:rsidRPr="00683B2F">
              <w:rPr>
                <w:sz w:val="26"/>
                <w:szCs w:val="26"/>
              </w:rPr>
              <w:t xml:space="preserve"> </w:t>
            </w:r>
            <w:r w:rsidR="000D3E80" w:rsidRPr="00683B2F">
              <w:rPr>
                <w:sz w:val="26"/>
                <w:szCs w:val="26"/>
              </w:rPr>
              <w:t>тыс. рублей</w:t>
            </w:r>
            <w:r w:rsidRPr="003B1F29">
              <w:rPr>
                <w:sz w:val="26"/>
                <w:szCs w:val="26"/>
              </w:rPr>
              <w:t>;</w:t>
            </w:r>
          </w:p>
          <w:p w:rsidR="00813056" w:rsidRPr="003B1F29" w:rsidRDefault="00813056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1F29">
              <w:rPr>
                <w:sz w:val="26"/>
                <w:szCs w:val="26"/>
              </w:rPr>
              <w:t xml:space="preserve">2021 год –  </w:t>
            </w:r>
            <w:r w:rsidR="006F76C9">
              <w:rPr>
                <w:sz w:val="26"/>
                <w:szCs w:val="26"/>
              </w:rPr>
              <w:t xml:space="preserve">9 667,5 </w:t>
            </w:r>
            <w:r w:rsidRPr="003B1F29">
              <w:rPr>
                <w:sz w:val="26"/>
                <w:szCs w:val="26"/>
              </w:rPr>
              <w:t>тыс. рублей;</w:t>
            </w:r>
          </w:p>
          <w:p w:rsidR="000D3E80" w:rsidRPr="003B1F29" w:rsidRDefault="000D3E80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1F29">
              <w:rPr>
                <w:sz w:val="26"/>
                <w:szCs w:val="26"/>
              </w:rPr>
              <w:t>202</w:t>
            </w:r>
            <w:r w:rsidR="00813056" w:rsidRPr="003B1F29">
              <w:rPr>
                <w:sz w:val="26"/>
                <w:szCs w:val="26"/>
              </w:rPr>
              <w:t>2</w:t>
            </w:r>
            <w:r w:rsidR="00C8569A" w:rsidRPr="003B1F29">
              <w:rPr>
                <w:sz w:val="26"/>
                <w:szCs w:val="26"/>
              </w:rPr>
              <w:t xml:space="preserve"> год –  0,0 тыс. рублей;</w:t>
            </w:r>
            <w:r w:rsidRPr="003B1F29">
              <w:rPr>
                <w:sz w:val="26"/>
                <w:szCs w:val="26"/>
              </w:rPr>
              <w:t xml:space="preserve"> </w:t>
            </w:r>
          </w:p>
          <w:p w:rsidR="00E03F75" w:rsidRDefault="00E03F75" w:rsidP="00E03F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>
              <w:rPr>
                <w:sz w:val="26"/>
                <w:szCs w:val="26"/>
              </w:rPr>
              <w:t>;</w:t>
            </w:r>
          </w:p>
          <w:p w:rsidR="007302D7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внебюджетных источников </w:t>
            </w:r>
          </w:p>
          <w:p w:rsidR="00A06ACE" w:rsidRPr="00607F37" w:rsidRDefault="007302D7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–</w:t>
            </w:r>
            <w:r w:rsidR="00A06ACE" w:rsidRPr="00607F37">
              <w:rPr>
                <w:sz w:val="26"/>
                <w:szCs w:val="26"/>
              </w:rPr>
              <w:t xml:space="preserve"> 2</w:t>
            </w:r>
            <w:r w:rsidRPr="00607F37">
              <w:rPr>
                <w:sz w:val="26"/>
                <w:szCs w:val="26"/>
              </w:rPr>
              <w:t xml:space="preserve"> </w:t>
            </w:r>
            <w:r w:rsidR="00A06ACE" w:rsidRPr="00607F37">
              <w:rPr>
                <w:sz w:val="26"/>
                <w:szCs w:val="26"/>
              </w:rPr>
              <w:t>457,3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7302D7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</w:t>
            </w:r>
            <w:r w:rsidR="007302D7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056,0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624,3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540,3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2017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236,7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AA50D9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</w:t>
            </w:r>
            <w:r w:rsidR="008D765F" w:rsidRPr="00607F37">
              <w:rPr>
                <w:sz w:val="26"/>
                <w:szCs w:val="26"/>
              </w:rPr>
              <w:t>;</w:t>
            </w:r>
          </w:p>
          <w:p w:rsidR="00813056" w:rsidRPr="00607F37" w:rsidRDefault="00813056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2021 год –  0,0 тыс. рублей</w:t>
            </w:r>
            <w:r>
              <w:rPr>
                <w:sz w:val="26"/>
                <w:szCs w:val="26"/>
              </w:rPr>
              <w:t>;</w:t>
            </w:r>
          </w:p>
          <w:p w:rsidR="00E03F75" w:rsidRDefault="008D765F" w:rsidP="0081305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813056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–  0,0 тыс. рублей</w:t>
            </w:r>
            <w:r w:rsidR="00E03F75">
              <w:rPr>
                <w:sz w:val="26"/>
                <w:szCs w:val="26"/>
              </w:rPr>
              <w:t>;</w:t>
            </w:r>
          </w:p>
          <w:p w:rsidR="006F76C9" w:rsidRDefault="00E03F75" w:rsidP="00E03F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</w:p>
          <w:p w:rsidR="008D765F" w:rsidRPr="00607F37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 w:rsidR="008D765F" w:rsidRPr="00607F37">
              <w:rPr>
                <w:sz w:val="26"/>
                <w:szCs w:val="26"/>
              </w:rPr>
              <w:t xml:space="preserve">. </w:t>
            </w:r>
          </w:p>
        </w:tc>
      </w:tr>
      <w:tr w:rsidR="00A06ACE" w:rsidRPr="00607F37" w:rsidTr="004B325D">
        <w:tblPrEx>
          <w:tblBorders>
            <w:insideH w:val="nil"/>
          </w:tblBorders>
        </w:tblPrEx>
        <w:trPr>
          <w:trHeight w:val="25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F76640" w:rsidRDefault="00F76640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2. МЕРОПРИЯТИЯ ПОДПРОГРАММЫ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211AD8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hyperlink w:anchor="P1689" w:history="1">
        <w:r w:rsidR="00211AD8" w:rsidRPr="00607F37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211AD8" w:rsidRPr="00607F37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3. МЕХАНИЗМ РЕАЛИЗАЦИИ ПОДПРОГРАММЫ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AC7233">
        <w:rPr>
          <w:rFonts w:eastAsia="Calibri"/>
          <w:sz w:val="26"/>
          <w:szCs w:val="26"/>
          <w:lang w:eastAsia="en-US"/>
        </w:rPr>
        <w:t xml:space="preserve">Механизм реализации подпрограммы предполагает  </w:t>
      </w:r>
      <w:r w:rsidRPr="00607F37">
        <w:rPr>
          <w:sz w:val="26"/>
          <w:szCs w:val="26"/>
        </w:rPr>
        <w:t>формирование цельной системы подготовки спортивного резерва</w:t>
      </w:r>
      <w:r w:rsidRPr="00AC7233">
        <w:rPr>
          <w:rFonts w:eastAsia="Calibri"/>
          <w:sz w:val="26"/>
          <w:szCs w:val="26"/>
          <w:lang w:eastAsia="en-US"/>
        </w:rPr>
        <w:t xml:space="preserve">. </w:t>
      </w:r>
    </w:p>
    <w:p w:rsidR="00151481" w:rsidRPr="00AC7233" w:rsidRDefault="00151481" w:rsidP="000402F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C7233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Pr="00AC7233">
        <w:rPr>
          <w:rFonts w:eastAsia="Calibri"/>
          <w:sz w:val="26"/>
          <w:szCs w:val="26"/>
          <w:lang w:eastAsia="en-US"/>
        </w:rPr>
        <w:t>Реализацию подпрограммы осуществляют:</w:t>
      </w:r>
    </w:p>
    <w:p w:rsidR="00151481" w:rsidRPr="00607F37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администрация города Ачинска (отдел спорта и молодежной политики);</w:t>
      </w:r>
    </w:p>
    <w:p w:rsidR="00151481" w:rsidRPr="00607F37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муниципальное бюджетное учреждение «Спортивная школа </w:t>
      </w:r>
      <w:r>
        <w:rPr>
          <w:sz w:val="26"/>
          <w:szCs w:val="26"/>
        </w:rPr>
        <w:t>О</w:t>
      </w:r>
      <w:r w:rsidRPr="00607F37">
        <w:rPr>
          <w:sz w:val="26"/>
          <w:szCs w:val="26"/>
        </w:rPr>
        <w:t>лимпийского резерва по единоборствам»;</w:t>
      </w:r>
    </w:p>
    <w:p w:rsidR="00151481" w:rsidRPr="00607F37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муниципальное бюджетное учреждение «Комплексная спортивная школа»;</w:t>
      </w:r>
    </w:p>
    <w:p w:rsidR="00151481" w:rsidRPr="00607F37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муниципальное бюджетное учреждение </w:t>
      </w:r>
      <w:r>
        <w:rPr>
          <w:sz w:val="26"/>
          <w:szCs w:val="26"/>
        </w:rPr>
        <w:t>«</w:t>
      </w:r>
      <w:r w:rsidRPr="00607F37">
        <w:rPr>
          <w:sz w:val="26"/>
          <w:szCs w:val="26"/>
        </w:rPr>
        <w:t>Спортивная школа имени Галины Михайловны Мельниковой»;</w:t>
      </w:r>
    </w:p>
    <w:p w:rsidR="00151481" w:rsidRPr="00607F37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муниципальное бюджетное учреждение </w:t>
      </w:r>
      <w:r>
        <w:rPr>
          <w:sz w:val="26"/>
          <w:szCs w:val="26"/>
        </w:rPr>
        <w:t>«</w:t>
      </w:r>
      <w:r w:rsidRPr="00607F37">
        <w:rPr>
          <w:sz w:val="26"/>
          <w:szCs w:val="26"/>
        </w:rPr>
        <w:t>Спортивная школа «Центр игровых видов спорта».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ind w:hanging="567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Pr="00AC7233">
        <w:rPr>
          <w:rFonts w:eastAsia="Calibri"/>
          <w:sz w:val="26"/>
          <w:szCs w:val="26"/>
          <w:lang w:eastAsia="en-US"/>
        </w:rPr>
        <w:t>Главным распорядителем средств бюджета</w:t>
      </w:r>
      <w:r>
        <w:rPr>
          <w:sz w:val="26"/>
          <w:szCs w:val="26"/>
        </w:rPr>
        <w:t xml:space="preserve"> и координатором мероприятий подпрограммы</w:t>
      </w:r>
      <w:r w:rsidRPr="00AC7233">
        <w:rPr>
          <w:rFonts w:eastAsia="Calibri"/>
          <w:sz w:val="26"/>
          <w:szCs w:val="26"/>
          <w:lang w:eastAsia="en-US"/>
        </w:rPr>
        <w:t xml:space="preserve"> является администрация города Ачинска (отдел спорта и молодежной политики).</w:t>
      </w:r>
      <w:r w:rsidRPr="00F74CF6">
        <w:rPr>
          <w:sz w:val="26"/>
          <w:szCs w:val="26"/>
        </w:rPr>
        <w:t xml:space="preserve"> 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F7009B">
        <w:rPr>
          <w:sz w:val="26"/>
          <w:szCs w:val="26"/>
        </w:rPr>
        <w:t xml:space="preserve">Получателями муниципальных услуг являются </w:t>
      </w:r>
      <w:r w:rsidRPr="00F7009B">
        <w:rPr>
          <w:color w:val="000000"/>
          <w:sz w:val="26"/>
          <w:szCs w:val="26"/>
          <w:shd w:val="clear" w:color="auto" w:fill="FFFFFF"/>
        </w:rPr>
        <w:t>физическ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7009B">
        <w:rPr>
          <w:color w:val="000000"/>
          <w:sz w:val="26"/>
          <w:szCs w:val="26"/>
          <w:shd w:val="clear" w:color="auto" w:fill="FFFFFF"/>
        </w:rPr>
        <w:t>, обратившиеся в орган, предоставляющий муниципальные услуг</w:t>
      </w:r>
      <w:r>
        <w:rPr>
          <w:color w:val="000000"/>
          <w:sz w:val="26"/>
          <w:szCs w:val="26"/>
          <w:shd w:val="clear" w:color="auto" w:fill="FFFFFF"/>
        </w:rPr>
        <w:t xml:space="preserve">и. </w:t>
      </w:r>
      <w:r w:rsidRPr="00F7009B">
        <w:rPr>
          <w:sz w:val="26"/>
          <w:szCs w:val="26"/>
        </w:rPr>
        <w:t xml:space="preserve">  </w:t>
      </w:r>
    </w:p>
    <w:p w:rsidR="00151481" w:rsidRPr="004F7D7B" w:rsidRDefault="00151481" w:rsidP="000402F2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      </w:t>
      </w:r>
      <w:r>
        <w:rPr>
          <w:sz w:val="28"/>
          <w:szCs w:val="28"/>
        </w:rPr>
        <w:t xml:space="preserve"> Для решения </w:t>
      </w:r>
      <w:r w:rsidRPr="004F7D7B">
        <w:rPr>
          <w:sz w:val="26"/>
          <w:szCs w:val="26"/>
        </w:rPr>
        <w:t>поставленных в подпрограмме задач будут реализованы следующие мероприятия:</w:t>
      </w: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gramStart"/>
      <w:r w:rsidRPr="004F7D7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331ED">
        <w:rPr>
          <w:sz w:val="26"/>
          <w:szCs w:val="26"/>
        </w:rPr>
        <w:t>о</w:t>
      </w:r>
      <w:r w:rsidRPr="004F7D7B">
        <w:rPr>
          <w:sz w:val="26"/>
          <w:szCs w:val="26"/>
        </w:rPr>
        <w:t>беспечение деятельности (оказание услуг) подведомственных учреждений</w:t>
      </w:r>
      <w:r>
        <w:rPr>
          <w:sz w:val="26"/>
          <w:szCs w:val="26"/>
        </w:rPr>
        <w:t>;     р</w:t>
      </w:r>
      <w:r w:rsidRPr="00607F37">
        <w:rPr>
          <w:sz w:val="26"/>
          <w:szCs w:val="26"/>
        </w:rPr>
        <w:t>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sz w:val="26"/>
          <w:szCs w:val="26"/>
        </w:rPr>
        <w:t xml:space="preserve"> и ч</w:t>
      </w:r>
      <w:r w:rsidRPr="0019319E">
        <w:rPr>
          <w:rFonts w:eastAsia="Calibri"/>
          <w:sz w:val="26"/>
          <w:szCs w:val="26"/>
          <w:lang w:eastAsia="en-US"/>
        </w:rPr>
        <w:t xml:space="preserve">астичное финансирование (возмещение) </w:t>
      </w:r>
      <w:r w:rsidRPr="0019319E">
        <w:rPr>
          <w:rFonts w:eastAsia="Calibri"/>
          <w:sz w:val="26"/>
          <w:szCs w:val="26"/>
          <w:lang w:eastAsia="en-US"/>
        </w:rPr>
        <w:lastRenderedPageBreak/>
        <w:t>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</w:t>
      </w:r>
      <w:r w:rsidRPr="00607F37">
        <w:rPr>
          <w:sz w:val="26"/>
          <w:szCs w:val="26"/>
        </w:rPr>
        <w:t>Обеспечение условий для подготовки  спортивного резерва в муниципальных спортивных учреждениях для участия в соревнованиях различного уровня.</w:t>
      </w:r>
      <w:r w:rsidRPr="00451BBB">
        <w:rPr>
          <w:sz w:val="26"/>
          <w:szCs w:val="26"/>
        </w:rPr>
        <w:t xml:space="preserve"> </w:t>
      </w:r>
      <w:r w:rsidRPr="00A73D74">
        <w:rPr>
          <w:sz w:val="26"/>
          <w:szCs w:val="26"/>
        </w:rPr>
        <w:t xml:space="preserve">Численность детей, занимающихся физкультурой и спортом в учреждениях физкультурно-спортивной направленности, не менее </w:t>
      </w:r>
      <w:r>
        <w:rPr>
          <w:sz w:val="26"/>
          <w:szCs w:val="26"/>
        </w:rPr>
        <w:t>3415</w:t>
      </w:r>
      <w:r w:rsidRPr="00A73D74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 ежегодно.                            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 </w:t>
      </w:r>
      <w:proofErr w:type="gramStart"/>
      <w:r>
        <w:rPr>
          <w:sz w:val="26"/>
          <w:szCs w:val="26"/>
        </w:rPr>
        <w:t>о</w:t>
      </w:r>
      <w:proofErr w:type="gramEnd"/>
      <w:r w:rsidRPr="00607F37">
        <w:rPr>
          <w:sz w:val="26"/>
          <w:szCs w:val="26"/>
        </w:rPr>
        <w:t>рганизация и проведение спортивных мероприятий</w:t>
      </w:r>
      <w:r>
        <w:rPr>
          <w:sz w:val="26"/>
          <w:szCs w:val="26"/>
        </w:rPr>
        <w:t>. П</w:t>
      </w:r>
      <w:r w:rsidRPr="00607F37">
        <w:rPr>
          <w:sz w:val="26"/>
          <w:szCs w:val="26"/>
        </w:rPr>
        <w:t xml:space="preserve">роведение </w:t>
      </w:r>
      <w:r>
        <w:rPr>
          <w:sz w:val="26"/>
          <w:szCs w:val="26"/>
        </w:rPr>
        <w:t>спортивных городских мероприятий</w:t>
      </w:r>
      <w:r w:rsidRPr="00607F37">
        <w:rPr>
          <w:sz w:val="26"/>
          <w:szCs w:val="26"/>
        </w:rPr>
        <w:t xml:space="preserve">. </w:t>
      </w:r>
      <w:r>
        <w:rPr>
          <w:sz w:val="26"/>
          <w:szCs w:val="26"/>
        </w:rPr>
        <w:t>В рамках реализации данных мероприятий средства направляются на проведение спортивно-массовых мероприятий, в</w:t>
      </w:r>
      <w:r w:rsidRPr="00607F37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607F37">
        <w:rPr>
          <w:sz w:val="26"/>
          <w:szCs w:val="26"/>
        </w:rPr>
        <w:t xml:space="preserve"> денежной премии победителям и призерам. </w:t>
      </w:r>
    </w:p>
    <w:p w:rsidR="00151481" w:rsidRPr="003708D3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3708D3">
        <w:rPr>
          <w:sz w:val="26"/>
          <w:szCs w:val="26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 с законодательством Российской Федерации.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607F37">
        <w:rPr>
          <w:sz w:val="26"/>
          <w:szCs w:val="26"/>
        </w:rPr>
        <w:t>предоставления субсидии муниципальным бюджетным учреждениям на финансовое обеспечение выполнения ими муниципального задания</w:t>
      </w:r>
      <w:r>
        <w:rPr>
          <w:sz w:val="26"/>
          <w:szCs w:val="26"/>
        </w:rPr>
        <w:t>;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</w:t>
      </w:r>
      <w:r>
        <w:rPr>
          <w:sz w:val="26"/>
          <w:szCs w:val="26"/>
        </w:rPr>
        <w:t>рным планом, на основании сметы.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27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 и распоряжений исполнителям отдельных мероприятий;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07F3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Город Ачинск является территорией для реализации мероприятий подпрограммы.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>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151481" w:rsidRDefault="00151481" w:rsidP="00705E99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708D3">
        <w:rPr>
          <w:sz w:val="26"/>
          <w:szCs w:val="26"/>
        </w:rPr>
        <w:t xml:space="preserve">Подготовку и представление информационных и отчетных данных осуществляет </w:t>
      </w:r>
      <w:r w:rsidRPr="00607F37">
        <w:rPr>
          <w:sz w:val="26"/>
          <w:szCs w:val="26"/>
        </w:rPr>
        <w:t>администрация города Ачинска (отдел спорта и молодежной политики)</w:t>
      </w:r>
      <w:r w:rsidRPr="003708D3">
        <w:rPr>
          <w:sz w:val="26"/>
          <w:szCs w:val="26"/>
        </w:rPr>
        <w:t>.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Также </w:t>
      </w:r>
      <w:r w:rsidRPr="00AC7233">
        <w:rPr>
          <w:rFonts w:eastAsia="Calibri"/>
          <w:sz w:val="26"/>
          <w:szCs w:val="26"/>
          <w:lang w:eastAsia="en-US"/>
        </w:rPr>
        <w:t>администрация города Ачинска (отдел спорта и молодежной политики)</w:t>
      </w:r>
      <w:r>
        <w:rPr>
          <w:sz w:val="26"/>
          <w:szCs w:val="26"/>
        </w:rPr>
        <w:t>: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       является ответственным за своевременную реализацию подпрограммы;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 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151481" w:rsidRDefault="00151481" w:rsidP="000402F2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     обеспечивает взаимодействие между исполнителями отдельных мероприятий подпрограммы и координацию их действий;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   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151481" w:rsidRDefault="00151481" w:rsidP="000402F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4. УПРАВЛЕНИЕ ПОДПРОГРАММОЙ И КОНТРОЛЬ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ЗА ИСПОЛНЕНИЕМ ПОДПРОГРАММЫ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Также отдел спорта и молодежной политики администрации города Ачинска осуществляет: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A06ACE" w:rsidRPr="00607F37" w:rsidRDefault="006F44AF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6F44AF">
        <w:rPr>
          <w:sz w:val="26"/>
          <w:szCs w:val="26"/>
        </w:rPr>
        <w:t>Отчет о реализации программы за 1, 2, 3 кварталы представляется в срок не позднее 15-го числа месяца, следующего за отчетным кварталом</w:t>
      </w:r>
      <w:r w:rsidR="00A06ACE" w:rsidRPr="00607F37">
        <w:rPr>
          <w:sz w:val="26"/>
          <w:szCs w:val="26"/>
        </w:rPr>
        <w:t>.</w:t>
      </w: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="00A06ACE" w:rsidRPr="00607F37">
        <w:rPr>
          <w:sz w:val="26"/>
          <w:szCs w:val="26"/>
        </w:rPr>
        <w:t>за</w:t>
      </w:r>
      <w:proofErr w:type="gramEnd"/>
      <w:r w:rsidR="00A06ACE" w:rsidRPr="00607F37">
        <w:rPr>
          <w:sz w:val="26"/>
          <w:szCs w:val="26"/>
        </w:rPr>
        <w:t xml:space="preserve"> отчетным.</w:t>
      </w:r>
    </w:p>
    <w:p w:rsidR="00A06ACE" w:rsidRPr="00607F37" w:rsidRDefault="00732EE8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 xml:space="preserve">Годовой отчет в срок до 1 мая года, следующего за </w:t>
      </w:r>
      <w:proofErr w:type="gramStart"/>
      <w:r w:rsidR="00A06ACE" w:rsidRPr="00607F37">
        <w:rPr>
          <w:sz w:val="26"/>
          <w:szCs w:val="26"/>
        </w:rPr>
        <w:t>отчетным</w:t>
      </w:r>
      <w:proofErr w:type="gramEnd"/>
      <w:r w:rsidR="00A06ACE" w:rsidRPr="00607F37">
        <w:rPr>
          <w:sz w:val="26"/>
          <w:szCs w:val="26"/>
        </w:rPr>
        <w:t>, подлежит размещению на официальном сайте органов местного самоуправления</w:t>
      </w:r>
      <w:r w:rsidRPr="00607F37">
        <w:rPr>
          <w:sz w:val="26"/>
          <w:szCs w:val="26"/>
        </w:rPr>
        <w:t xml:space="preserve"> города Ачинска</w:t>
      </w:r>
      <w:r w:rsidR="00A06ACE" w:rsidRPr="00607F37">
        <w:rPr>
          <w:sz w:val="26"/>
          <w:szCs w:val="26"/>
        </w:rPr>
        <w:t>: http://www.adm-achinsk.ru и в сети Интернет.</w:t>
      </w: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151481" w:rsidRDefault="00151481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4B325D" w:rsidRDefault="004B325D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4B325D" w:rsidRDefault="004B325D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151481" w:rsidRDefault="00151481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5F4AD5" w:rsidRDefault="005F4AD5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151481" w:rsidRDefault="00151481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1530F9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1530F9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системы подготовки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спортивного резерва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,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реализуемой в рамках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  <w:r w:rsidR="004B325D">
        <w:rPr>
          <w:sz w:val="26"/>
          <w:szCs w:val="26"/>
        </w:rPr>
        <w:t xml:space="preserve"> </w:t>
      </w:r>
      <w:r w:rsidR="001530F9" w:rsidRPr="00607F37">
        <w:rPr>
          <w:sz w:val="26"/>
          <w:szCs w:val="26"/>
        </w:rPr>
        <w:t>«</w:t>
      </w:r>
      <w:r w:rsidRPr="00607F37">
        <w:rPr>
          <w:sz w:val="26"/>
          <w:szCs w:val="26"/>
        </w:rPr>
        <w:t>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</w:t>
      </w:r>
      <w:r w:rsidR="001530F9"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D252B" w:rsidRDefault="006D252B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D252B" w:rsidRPr="00607F37" w:rsidRDefault="006D252B" w:rsidP="006D25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6D252B" w:rsidRPr="00607F37" w:rsidRDefault="006D252B" w:rsidP="006D25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 ЗНАЧЕНИЯ ПОКАЗАТЕЛЕЙ РЕЗУЛЬТАТИВНОСТИ ПОДПРОГРАММЫ</w:t>
      </w:r>
    </w:p>
    <w:p w:rsidR="006D252B" w:rsidRPr="00607F37" w:rsidRDefault="006D252B" w:rsidP="006D25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«РАЗВИТИЕ СИСТЕМЫ ПОДГОТОВКИ СПОРТИВНОГО РЕЗЕРВА»</w:t>
      </w:r>
    </w:p>
    <w:p w:rsidR="006D252B" w:rsidRPr="00607F37" w:rsidRDefault="006D252B" w:rsidP="006D252B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2166"/>
        <w:gridCol w:w="853"/>
        <w:gridCol w:w="1127"/>
        <w:gridCol w:w="1180"/>
        <w:gridCol w:w="1099"/>
        <w:gridCol w:w="138"/>
        <w:gridCol w:w="1235"/>
        <w:gridCol w:w="137"/>
        <w:gridCol w:w="1099"/>
      </w:tblGrid>
      <w:tr w:rsidR="006D252B" w:rsidRPr="00607F37" w:rsidTr="004B325D">
        <w:trPr>
          <w:jc w:val="center"/>
        </w:trPr>
        <w:tc>
          <w:tcPr>
            <w:tcW w:w="454" w:type="dxa"/>
            <w:vMerge w:val="restart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240" w:type="dxa"/>
            <w:vMerge w:val="restart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целевые индикаторы</w:t>
            </w:r>
          </w:p>
        </w:tc>
        <w:tc>
          <w:tcPr>
            <w:tcW w:w="879" w:type="dxa"/>
            <w:vMerge w:val="restart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163" w:type="dxa"/>
            <w:vMerge w:val="restart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045" w:type="dxa"/>
            <w:gridSpan w:val="6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Годы реализации программы</w:t>
            </w:r>
          </w:p>
        </w:tc>
      </w:tr>
      <w:tr w:rsidR="006D252B" w:rsidRPr="00607F37" w:rsidTr="004B325D">
        <w:trPr>
          <w:jc w:val="center"/>
        </w:trPr>
        <w:tc>
          <w:tcPr>
            <w:tcW w:w="454" w:type="dxa"/>
            <w:vMerge/>
          </w:tcPr>
          <w:p w:rsidR="006D252B" w:rsidRPr="00607F37" w:rsidRDefault="006D252B" w:rsidP="003A539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vMerge/>
          </w:tcPr>
          <w:p w:rsidR="006D252B" w:rsidRPr="00607F37" w:rsidRDefault="006D252B" w:rsidP="003A539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vMerge/>
          </w:tcPr>
          <w:p w:rsidR="006D252B" w:rsidRPr="00607F37" w:rsidRDefault="006D252B" w:rsidP="003A539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vMerge/>
          </w:tcPr>
          <w:p w:rsidR="006D252B" w:rsidRPr="00607F37" w:rsidRDefault="006D252B" w:rsidP="003A539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</w:tcPr>
          <w:p w:rsidR="006D252B" w:rsidRPr="00607F37" w:rsidRDefault="006D252B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</w:t>
            </w:r>
            <w:r w:rsidR="003D4853">
              <w:rPr>
                <w:sz w:val="26"/>
                <w:szCs w:val="26"/>
              </w:rPr>
              <w:t>2</w:t>
            </w:r>
            <w:r w:rsidR="006F76C9">
              <w:rPr>
                <w:sz w:val="26"/>
                <w:szCs w:val="26"/>
              </w:rPr>
              <w:t>1</w:t>
            </w:r>
            <w:r w:rsidR="003D4853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6D252B" w:rsidRPr="00607F37" w:rsidRDefault="006D252B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6D252B" w:rsidRPr="00607F37" w:rsidRDefault="006D252B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3</w:t>
            </w:r>
            <w:r w:rsidR="009D5BF3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2"/>
          </w:tcPr>
          <w:p w:rsidR="006D252B" w:rsidRPr="00607F37" w:rsidRDefault="006D252B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4</w:t>
            </w:r>
            <w:r w:rsidR="009D5BF3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</w:tr>
      <w:tr w:rsidR="006D252B" w:rsidRPr="00607F37" w:rsidTr="004B325D">
        <w:trPr>
          <w:jc w:val="center"/>
        </w:trPr>
        <w:tc>
          <w:tcPr>
            <w:tcW w:w="45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1163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</w:tr>
      <w:tr w:rsidR="006D252B" w:rsidRPr="00607F37" w:rsidTr="004B325D">
        <w:trPr>
          <w:jc w:val="center"/>
        </w:trPr>
        <w:tc>
          <w:tcPr>
            <w:tcW w:w="45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9327" w:type="dxa"/>
            <w:gridSpan w:val="9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подпрограммы. Формирование цельной системы подготовки спортивного резерва</w:t>
            </w:r>
          </w:p>
        </w:tc>
      </w:tr>
      <w:tr w:rsidR="006D252B" w:rsidRPr="00607F37" w:rsidTr="004B325D">
        <w:trPr>
          <w:jc w:val="center"/>
        </w:trPr>
        <w:tc>
          <w:tcPr>
            <w:tcW w:w="45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9327" w:type="dxa"/>
            <w:gridSpan w:val="9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1.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3D4853" w:rsidRPr="00607F37" w:rsidTr="004B325D">
        <w:trPr>
          <w:trHeight w:val="1643"/>
          <w:jc w:val="center"/>
        </w:trPr>
        <w:tc>
          <w:tcPr>
            <w:tcW w:w="454" w:type="dxa"/>
            <w:vMerge w:val="restart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vMerge w:val="restart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1.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879" w:type="dxa"/>
            <w:vMerge w:val="restart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163" w:type="dxa"/>
            <w:vMerge w:val="restart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218" w:type="dxa"/>
          </w:tcPr>
          <w:p w:rsidR="003D4853" w:rsidRPr="00403981" w:rsidRDefault="003D4853" w:rsidP="003A073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3A073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1276" w:type="dxa"/>
            <w:gridSpan w:val="2"/>
          </w:tcPr>
          <w:p w:rsidR="003D4853" w:rsidRDefault="003D4853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3A0738">
              <w:rPr>
                <w:sz w:val="26"/>
                <w:szCs w:val="26"/>
              </w:rPr>
              <w:t>7</w:t>
            </w:r>
          </w:p>
          <w:p w:rsidR="003D4853" w:rsidRPr="00403981" w:rsidRDefault="003D4853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1417" w:type="dxa"/>
            <w:gridSpan w:val="2"/>
          </w:tcPr>
          <w:p w:rsidR="003D4853" w:rsidRDefault="003D4853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3A0738">
              <w:rPr>
                <w:sz w:val="26"/>
                <w:szCs w:val="26"/>
              </w:rPr>
              <w:t>8</w:t>
            </w:r>
          </w:p>
          <w:p w:rsidR="003D4853" w:rsidRPr="00403981" w:rsidRDefault="003D4853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1134" w:type="dxa"/>
          </w:tcPr>
          <w:p w:rsidR="003D4853" w:rsidRDefault="003D4853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</w:t>
            </w:r>
          </w:p>
          <w:p w:rsidR="003D4853" w:rsidRPr="00403981" w:rsidRDefault="003D4853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</w:tr>
      <w:tr w:rsidR="003D4853" w:rsidRPr="00607F37" w:rsidTr="004B325D">
        <w:trPr>
          <w:trHeight w:val="1642"/>
          <w:jc w:val="center"/>
        </w:trPr>
        <w:tc>
          <w:tcPr>
            <w:tcW w:w="454" w:type="dxa"/>
            <w:vMerge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18" w:type="dxa"/>
          </w:tcPr>
          <w:p w:rsidR="003D4853" w:rsidRDefault="006F76C9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="003D4853">
              <w:rPr>
                <w:sz w:val="26"/>
                <w:szCs w:val="26"/>
              </w:rPr>
              <w:t xml:space="preserve"> </w:t>
            </w:r>
            <w:r w:rsidR="003D4853">
              <w:rPr>
                <w:sz w:val="16"/>
                <w:szCs w:val="16"/>
              </w:rPr>
              <w:t>(клубы по месту жительства</w:t>
            </w:r>
            <w:r w:rsidR="003D4853" w:rsidRPr="009E31C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</w:tcPr>
          <w:p w:rsidR="003D4853" w:rsidRDefault="006F76C9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  <w:r w:rsidR="003D4853">
              <w:rPr>
                <w:sz w:val="26"/>
                <w:szCs w:val="26"/>
              </w:rPr>
              <w:t xml:space="preserve"> </w:t>
            </w:r>
            <w:r w:rsidR="003D4853">
              <w:rPr>
                <w:sz w:val="16"/>
                <w:szCs w:val="16"/>
              </w:rPr>
              <w:t>(клубы по месту жительства</w:t>
            </w:r>
            <w:r w:rsidR="003D4853" w:rsidRPr="009E31C4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</w:tcPr>
          <w:p w:rsidR="003D4853" w:rsidRDefault="006F76C9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  <w:r w:rsidR="003D4853">
              <w:rPr>
                <w:sz w:val="26"/>
                <w:szCs w:val="26"/>
              </w:rPr>
              <w:t xml:space="preserve"> </w:t>
            </w:r>
            <w:r w:rsidR="003D4853">
              <w:rPr>
                <w:sz w:val="16"/>
                <w:szCs w:val="16"/>
              </w:rPr>
              <w:t>(клубы по месту жительства</w:t>
            </w:r>
            <w:r w:rsidR="003D4853" w:rsidRPr="009E31C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D4853" w:rsidRDefault="003D4853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6F76C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</w:tr>
      <w:tr w:rsidR="003D4853" w:rsidRPr="00607F37" w:rsidTr="004B325D">
        <w:trPr>
          <w:jc w:val="center"/>
        </w:trPr>
        <w:tc>
          <w:tcPr>
            <w:tcW w:w="454" w:type="dxa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Показатель результативности 2. Количество </w:t>
            </w:r>
            <w:r w:rsidRPr="00403981">
              <w:rPr>
                <w:sz w:val="26"/>
                <w:szCs w:val="26"/>
              </w:rPr>
              <w:t>спортсменов города Ачинска ставшими кандидатами в члены сборных команд Красноярского</w:t>
            </w:r>
            <w:r w:rsidRPr="00607F37">
              <w:rPr>
                <w:sz w:val="26"/>
                <w:szCs w:val="26"/>
              </w:rPr>
              <w:t xml:space="preserve"> края</w:t>
            </w:r>
          </w:p>
        </w:tc>
        <w:tc>
          <w:tcPr>
            <w:tcW w:w="879" w:type="dxa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163" w:type="dxa"/>
          </w:tcPr>
          <w:p w:rsidR="003D4853" w:rsidRPr="00607F37" w:rsidRDefault="003D4853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218" w:type="dxa"/>
          </w:tcPr>
          <w:p w:rsidR="003D4853" w:rsidRPr="00721A7A" w:rsidRDefault="006F76C9" w:rsidP="00BD78FF">
            <w:pPr>
              <w:widowControl w:val="0"/>
              <w:autoSpaceDE w:val="0"/>
              <w:autoSpaceDN w:val="0"/>
              <w:ind w:righ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76" w:type="dxa"/>
            <w:gridSpan w:val="2"/>
          </w:tcPr>
          <w:p w:rsidR="003D4853" w:rsidRPr="00721A7A" w:rsidRDefault="003D4853" w:rsidP="00BD78F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21A7A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gridSpan w:val="2"/>
          </w:tcPr>
          <w:p w:rsidR="003D4853" w:rsidRPr="00721A7A" w:rsidRDefault="003D4853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F76C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D4853" w:rsidRPr="00721A7A" w:rsidRDefault="003D4853" w:rsidP="000967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967AC">
              <w:rPr>
                <w:sz w:val="26"/>
                <w:szCs w:val="26"/>
              </w:rPr>
              <w:t>6</w:t>
            </w:r>
          </w:p>
        </w:tc>
      </w:tr>
      <w:tr w:rsidR="006D252B" w:rsidRPr="00607F37" w:rsidTr="004B325D">
        <w:trPr>
          <w:jc w:val="center"/>
        </w:trPr>
        <w:tc>
          <w:tcPr>
            <w:tcW w:w="45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40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3. Количество специалистов, обучающихся на курсах повышения квалификации и семинарах</w:t>
            </w:r>
          </w:p>
        </w:tc>
        <w:tc>
          <w:tcPr>
            <w:tcW w:w="879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163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218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  <w:gridSpan w:val="2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  <w:gridSpan w:val="2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6D252B" w:rsidRPr="00607F37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</w:tr>
    </w:tbl>
    <w:p w:rsidR="006D252B" w:rsidRPr="00607F37" w:rsidRDefault="006D252B" w:rsidP="006D252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F5BAD" w:rsidRPr="00607F37" w:rsidRDefault="00FF5BAD" w:rsidP="00A06ACE">
      <w:pPr>
        <w:widowControl w:val="0"/>
        <w:autoSpaceDE w:val="0"/>
        <w:autoSpaceDN w:val="0"/>
        <w:jc w:val="both"/>
        <w:rPr>
          <w:sz w:val="26"/>
          <w:szCs w:val="26"/>
        </w:rPr>
        <w:sectPr w:rsidR="00FF5BAD" w:rsidRPr="00607F37">
          <w:pgSz w:w="11905" w:h="16838"/>
          <w:pgMar w:top="1134" w:right="850" w:bottom="1134" w:left="1701" w:header="0" w:footer="0" w:gutter="0"/>
          <w:cols w:space="720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543D7B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2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F057F0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системы подготовки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спортивного резерва</w:t>
      </w:r>
      <w:r w:rsidRPr="00607F37">
        <w:rPr>
          <w:sz w:val="26"/>
          <w:szCs w:val="26"/>
        </w:rPr>
        <w:t>»</w:t>
      </w:r>
      <w:r w:rsidR="00A06ACE" w:rsidRPr="00607F37">
        <w:rPr>
          <w:sz w:val="26"/>
          <w:szCs w:val="26"/>
        </w:rPr>
        <w:t>,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реализуемой в рамках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 города Ачинска</w:t>
      </w:r>
    </w:p>
    <w:p w:rsidR="00A06ACE" w:rsidRPr="00607F37" w:rsidRDefault="00F057F0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 культуры и спорта</w:t>
      </w:r>
      <w:r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F5BAD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7" w:name="P2028"/>
      <w:bookmarkEnd w:id="7"/>
      <w:r w:rsidRPr="00607F37">
        <w:rPr>
          <w:b/>
          <w:sz w:val="26"/>
          <w:szCs w:val="26"/>
        </w:rPr>
        <w:t>ПЕРЕЧЕНЬ</w:t>
      </w:r>
      <w:r w:rsidR="00FF5BAD" w:rsidRPr="00607F37">
        <w:rPr>
          <w:b/>
          <w:sz w:val="26"/>
          <w:szCs w:val="26"/>
        </w:rPr>
        <w:t xml:space="preserve"> </w:t>
      </w:r>
      <w:r w:rsidRPr="00607F37">
        <w:rPr>
          <w:b/>
          <w:sz w:val="26"/>
          <w:szCs w:val="26"/>
        </w:rPr>
        <w:t xml:space="preserve">МЕРОПРИЯТИЙ ПОДПРОГРАММЫ </w:t>
      </w:r>
    </w:p>
    <w:p w:rsidR="00A06ACE" w:rsidRPr="00607F37" w:rsidRDefault="00FF5BAD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РАЗВИТИЕ СИСТЕМЫ ПОДГОТОВКИ</w:t>
      </w:r>
      <w:r w:rsidRPr="00607F37">
        <w:rPr>
          <w:b/>
          <w:sz w:val="26"/>
          <w:szCs w:val="26"/>
        </w:rPr>
        <w:t xml:space="preserve"> </w:t>
      </w:r>
      <w:r w:rsidR="00A06ACE" w:rsidRPr="00607F37">
        <w:rPr>
          <w:b/>
          <w:sz w:val="26"/>
          <w:szCs w:val="26"/>
        </w:rPr>
        <w:t>СПОРТИВНОГО РЕЗЕРВА</w:t>
      </w:r>
      <w:r w:rsidRPr="00607F37">
        <w:rPr>
          <w:b/>
          <w:sz w:val="26"/>
          <w:szCs w:val="26"/>
        </w:rPr>
        <w:t>»</w:t>
      </w:r>
    </w:p>
    <w:p w:rsidR="00FF5BAD" w:rsidRPr="00607F37" w:rsidRDefault="009A79A2" w:rsidP="009A79A2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607F37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863"/>
        <w:gridCol w:w="936"/>
        <w:gridCol w:w="658"/>
        <w:gridCol w:w="673"/>
        <w:gridCol w:w="1346"/>
        <w:gridCol w:w="803"/>
        <w:gridCol w:w="1201"/>
        <w:gridCol w:w="1334"/>
        <w:gridCol w:w="1200"/>
        <w:gridCol w:w="1334"/>
        <w:gridCol w:w="2392"/>
      </w:tblGrid>
      <w:tr w:rsidR="00A06ACE" w:rsidRPr="00607F37" w:rsidTr="004B325D">
        <w:trPr>
          <w:jc w:val="center"/>
        </w:trPr>
        <w:tc>
          <w:tcPr>
            <w:tcW w:w="709" w:type="dxa"/>
            <w:vMerge w:val="restart"/>
          </w:tcPr>
          <w:p w:rsidR="00A06ACE" w:rsidRPr="00607F37" w:rsidRDefault="00FF5BAD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№</w:t>
            </w:r>
            <w:r w:rsidR="00A06ACE" w:rsidRPr="00607F37">
              <w:rPr>
                <w:sz w:val="26"/>
                <w:szCs w:val="26"/>
              </w:rPr>
              <w:t xml:space="preserve"> </w:t>
            </w:r>
            <w:proofErr w:type="gramStart"/>
            <w:r w:rsidR="00A06ACE" w:rsidRPr="00607F37">
              <w:rPr>
                <w:sz w:val="26"/>
                <w:szCs w:val="26"/>
              </w:rPr>
              <w:t>п</w:t>
            </w:r>
            <w:proofErr w:type="gramEnd"/>
            <w:r w:rsidR="00A06ACE"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685" w:type="dxa"/>
            <w:gridSpan w:val="4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A06ACE" w:rsidRPr="00607F37" w:rsidRDefault="00A06ACE" w:rsidP="009A79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</w:t>
            </w:r>
            <w:r w:rsidR="00394E68" w:rsidRPr="00607F37"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2551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91A3A" w:rsidRPr="00607F37" w:rsidTr="004B325D">
        <w:trPr>
          <w:jc w:val="center"/>
        </w:trPr>
        <w:tc>
          <w:tcPr>
            <w:tcW w:w="709" w:type="dxa"/>
            <w:vMerge/>
          </w:tcPr>
          <w:p w:rsidR="00291A3A" w:rsidRPr="00607F37" w:rsidRDefault="00291A3A" w:rsidP="00A00723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291A3A" w:rsidRPr="00607F37" w:rsidRDefault="00291A3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291A3A" w:rsidRPr="00607F37" w:rsidRDefault="00291A3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</w:tcPr>
          <w:p w:rsidR="00291A3A" w:rsidRPr="00607F37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710" w:type="dxa"/>
          </w:tcPr>
          <w:p w:rsidR="00291A3A" w:rsidRPr="00607F37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431" w:type="dxa"/>
          </w:tcPr>
          <w:p w:rsidR="00291A3A" w:rsidRPr="00607F37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</w:tcPr>
          <w:p w:rsidR="00291A3A" w:rsidRPr="00607F37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</w:tcPr>
          <w:p w:rsidR="00291A3A" w:rsidRPr="00607F37" w:rsidRDefault="00291A3A" w:rsidP="009A79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9A79A2">
              <w:rPr>
                <w:sz w:val="26"/>
                <w:szCs w:val="26"/>
              </w:rPr>
              <w:t>1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291A3A" w:rsidRPr="00607F37" w:rsidRDefault="00291A3A" w:rsidP="009A79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9A79A2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</w:tcPr>
          <w:p w:rsidR="00291A3A" w:rsidRPr="00607F37" w:rsidRDefault="00291A3A" w:rsidP="009A79A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9A79A2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291A3A" w:rsidRPr="00607F37" w:rsidRDefault="00291A3A" w:rsidP="00394E6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</w:tcPr>
          <w:p w:rsidR="00291A3A" w:rsidRPr="00607F37" w:rsidRDefault="00291A3A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709" w:type="dxa"/>
          </w:tcPr>
          <w:p w:rsidR="00A06ACE" w:rsidRPr="00607F37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7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43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A06ACE" w:rsidRPr="00607F37" w:rsidTr="004B325D">
        <w:trPr>
          <w:jc w:val="center"/>
        </w:trPr>
        <w:tc>
          <w:tcPr>
            <w:tcW w:w="709" w:type="dxa"/>
          </w:tcPr>
          <w:p w:rsidR="00A06ACE" w:rsidRPr="00607F37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06ACE" w:rsidRPr="00607F37" w:rsidRDefault="00A06ACE" w:rsidP="00FF5B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Муниципальная программа </w:t>
            </w:r>
            <w:r w:rsidR="00FF5BAD" w:rsidRPr="00607F37">
              <w:rPr>
                <w:sz w:val="26"/>
                <w:szCs w:val="26"/>
              </w:rPr>
              <w:t>«</w:t>
            </w:r>
            <w:r w:rsidRPr="00607F37">
              <w:rPr>
                <w:sz w:val="26"/>
                <w:szCs w:val="26"/>
              </w:rPr>
              <w:t>Развитие физической культуры и спорта</w:t>
            </w:r>
            <w:r w:rsidR="00FF5BAD" w:rsidRPr="00607F37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709" w:type="dxa"/>
          </w:tcPr>
          <w:p w:rsidR="00A06ACE" w:rsidRPr="00607F37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A06ACE" w:rsidRPr="00607F37" w:rsidRDefault="00A06ACE" w:rsidP="00FF5B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Подпрограмма 2 </w:t>
            </w:r>
            <w:r w:rsidR="00FF5BAD" w:rsidRPr="00607F37">
              <w:rPr>
                <w:sz w:val="26"/>
                <w:szCs w:val="26"/>
              </w:rPr>
              <w:t>«</w:t>
            </w:r>
            <w:r w:rsidRPr="00607F37">
              <w:rPr>
                <w:sz w:val="26"/>
                <w:szCs w:val="26"/>
              </w:rPr>
              <w:t xml:space="preserve">Развитие системы </w:t>
            </w:r>
            <w:r w:rsidRPr="00607F37">
              <w:rPr>
                <w:sz w:val="26"/>
                <w:szCs w:val="26"/>
              </w:rPr>
              <w:lastRenderedPageBreak/>
              <w:t>подготовки спортивного резерва</w:t>
            </w:r>
            <w:r w:rsidR="00FF5BAD" w:rsidRPr="00607F37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607F37" w:rsidTr="004B325D">
        <w:trPr>
          <w:jc w:val="center"/>
        </w:trPr>
        <w:tc>
          <w:tcPr>
            <w:tcW w:w="709" w:type="dxa"/>
          </w:tcPr>
          <w:p w:rsidR="00A06ACE" w:rsidRPr="00607F37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trHeight w:val="3805"/>
          <w:jc w:val="center"/>
        </w:trPr>
        <w:tc>
          <w:tcPr>
            <w:tcW w:w="709" w:type="dxa"/>
          </w:tcPr>
          <w:p w:rsidR="006F76C9" w:rsidRPr="00607F37" w:rsidRDefault="006F76C9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992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  <w:tc>
          <w:tcPr>
            <w:tcW w:w="25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115919" w:rsidRPr="00607F37" w:rsidTr="004B325D">
        <w:trPr>
          <w:jc w:val="center"/>
        </w:trPr>
        <w:tc>
          <w:tcPr>
            <w:tcW w:w="709" w:type="dxa"/>
          </w:tcPr>
          <w:p w:rsidR="00115919" w:rsidRPr="00607F37" w:rsidRDefault="00115919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2.1. Обеспечение деятельности (оказание услуг) </w:t>
            </w:r>
            <w:r w:rsidRPr="00607F37">
              <w:rPr>
                <w:sz w:val="26"/>
                <w:szCs w:val="26"/>
              </w:rPr>
              <w:lastRenderedPageBreak/>
              <w:t>подведомственных учреждений</w:t>
            </w:r>
          </w:p>
        </w:tc>
        <w:tc>
          <w:tcPr>
            <w:tcW w:w="992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710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09 2 0007220</w:t>
            </w:r>
          </w:p>
        </w:tc>
        <w:tc>
          <w:tcPr>
            <w:tcW w:w="850" w:type="dxa"/>
          </w:tcPr>
          <w:p w:rsidR="00115919" w:rsidRPr="00607F37" w:rsidRDefault="0011591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115919" w:rsidRPr="00607F37" w:rsidRDefault="006F76C9" w:rsidP="0011591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418" w:type="dxa"/>
          </w:tcPr>
          <w:p w:rsidR="00115919" w:rsidRDefault="006F76C9" w:rsidP="00D52BEE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275" w:type="dxa"/>
          </w:tcPr>
          <w:p w:rsidR="00115919" w:rsidRDefault="006F76C9" w:rsidP="00D52BEE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418" w:type="dxa"/>
          </w:tcPr>
          <w:p w:rsidR="00115919" w:rsidRPr="00607F37" w:rsidRDefault="006F76C9" w:rsidP="00D52B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234 851,4</w:t>
            </w:r>
          </w:p>
        </w:tc>
        <w:tc>
          <w:tcPr>
            <w:tcW w:w="2551" w:type="dxa"/>
            <w:vMerge w:val="restart"/>
          </w:tcPr>
          <w:p w:rsidR="00115919" w:rsidRPr="00A73D74" w:rsidRDefault="00115919" w:rsidP="008138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3D74">
              <w:rPr>
                <w:sz w:val="26"/>
                <w:szCs w:val="26"/>
              </w:rPr>
              <w:t>Численность детей, занимающихся физкультурой и спортом в учреждениях физкультурно-</w:t>
            </w:r>
            <w:r w:rsidRPr="00A73D74">
              <w:rPr>
                <w:sz w:val="26"/>
                <w:szCs w:val="26"/>
              </w:rPr>
              <w:lastRenderedPageBreak/>
              <w:t xml:space="preserve">спортивной направленности, не менее </w:t>
            </w:r>
            <w:r>
              <w:rPr>
                <w:sz w:val="26"/>
                <w:szCs w:val="26"/>
              </w:rPr>
              <w:t>3415</w:t>
            </w:r>
            <w:r w:rsidRPr="00A73D74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 xml:space="preserve"> ежегодно.</w:t>
            </w:r>
          </w:p>
        </w:tc>
      </w:tr>
      <w:tr w:rsidR="00A06ACE" w:rsidRPr="00607F37" w:rsidTr="004B325D">
        <w:trPr>
          <w:trHeight w:val="5569"/>
          <w:jc w:val="center"/>
        </w:trPr>
        <w:tc>
          <w:tcPr>
            <w:tcW w:w="709" w:type="dxa"/>
          </w:tcPr>
          <w:p w:rsidR="00A06ACE" w:rsidRPr="00607F37" w:rsidRDefault="00115919" w:rsidP="0011591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985" w:type="dxa"/>
          </w:tcPr>
          <w:p w:rsidR="00A06ACE" w:rsidRPr="00607F37" w:rsidRDefault="00A06ACE" w:rsidP="001159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</w:t>
            </w:r>
            <w:r w:rsidR="0011591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71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09 2 0007230</w:t>
            </w: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A06ACE" w:rsidRPr="00607F37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418" w:type="dxa"/>
          </w:tcPr>
          <w:p w:rsidR="00A06ACE" w:rsidRPr="00607F37" w:rsidRDefault="006F76C9" w:rsidP="00D52B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275" w:type="dxa"/>
          </w:tcPr>
          <w:p w:rsidR="00A06ACE" w:rsidRPr="00607F37" w:rsidRDefault="006F76C9" w:rsidP="00D52B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418" w:type="dxa"/>
          </w:tcPr>
          <w:p w:rsidR="00A06ACE" w:rsidRPr="00607F37" w:rsidRDefault="006F76C9" w:rsidP="00D52BE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14 069,4</w:t>
            </w:r>
          </w:p>
        </w:tc>
        <w:tc>
          <w:tcPr>
            <w:tcW w:w="2551" w:type="dxa"/>
            <w:vMerge/>
          </w:tcPr>
          <w:p w:rsidR="00A06ACE" w:rsidRPr="00607F37" w:rsidRDefault="00A06ACE" w:rsidP="00813894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F791D" w:rsidRPr="00607F37" w:rsidTr="004B325D">
        <w:trPr>
          <w:jc w:val="center"/>
        </w:trPr>
        <w:tc>
          <w:tcPr>
            <w:tcW w:w="709" w:type="dxa"/>
          </w:tcPr>
          <w:p w:rsidR="005F791D" w:rsidRDefault="00115919" w:rsidP="003841E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5F791D" w:rsidRPr="00607F37" w:rsidRDefault="00AE102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</w:t>
            </w:r>
            <w:r w:rsidRPr="00607F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3. </w:t>
            </w:r>
            <w:r w:rsidR="005F791D"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992" w:type="dxa"/>
          </w:tcPr>
          <w:p w:rsidR="005F791D" w:rsidRPr="005F791D" w:rsidRDefault="005F791D" w:rsidP="00E84511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F791D" w:rsidRPr="005F791D" w:rsidRDefault="005F791D" w:rsidP="00E84511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730</w:t>
            </w:r>
          </w:p>
        </w:tc>
        <w:tc>
          <w:tcPr>
            <w:tcW w:w="710" w:type="dxa"/>
          </w:tcPr>
          <w:p w:rsidR="005F791D" w:rsidRPr="005F791D" w:rsidRDefault="005F791D" w:rsidP="00E84511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5F791D" w:rsidRPr="005F791D" w:rsidRDefault="005F791D" w:rsidP="00E84511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09 2 0024010</w:t>
            </w:r>
          </w:p>
        </w:tc>
        <w:tc>
          <w:tcPr>
            <w:tcW w:w="850" w:type="dxa"/>
          </w:tcPr>
          <w:p w:rsidR="005F791D" w:rsidRPr="005F791D" w:rsidRDefault="005F791D" w:rsidP="00E84511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5F791D" w:rsidRPr="005F791D" w:rsidRDefault="005F791D" w:rsidP="005F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418" w:type="dxa"/>
          </w:tcPr>
          <w:p w:rsidR="005F791D" w:rsidRPr="005F791D" w:rsidRDefault="006F76C9" w:rsidP="005F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275" w:type="dxa"/>
          </w:tcPr>
          <w:p w:rsidR="005F791D" w:rsidRPr="005F791D" w:rsidRDefault="006F76C9" w:rsidP="005F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418" w:type="dxa"/>
          </w:tcPr>
          <w:p w:rsidR="005F791D" w:rsidRPr="005F791D" w:rsidRDefault="006F76C9" w:rsidP="005F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2100,0 </w:t>
            </w:r>
          </w:p>
        </w:tc>
        <w:tc>
          <w:tcPr>
            <w:tcW w:w="2551" w:type="dxa"/>
          </w:tcPr>
          <w:p w:rsidR="005F791D" w:rsidRPr="005F791D" w:rsidRDefault="00813894" w:rsidP="00813894">
            <w:pPr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>Ежегодно п</w:t>
            </w:r>
            <w:r w:rsidR="003B467D">
              <w:rPr>
                <w:sz w:val="24"/>
                <w:szCs w:val="24"/>
              </w:rPr>
              <w:t xml:space="preserve">роведение </w:t>
            </w:r>
            <w:r w:rsidR="003B467D" w:rsidRPr="006551BE">
              <w:rPr>
                <w:sz w:val="24"/>
                <w:szCs w:val="24"/>
              </w:rPr>
              <w:t>открытого городского фестиваля по видам единоборств на Кубок Главы города Ачинска</w:t>
            </w:r>
            <w:r w:rsidR="00AA0DCB">
              <w:rPr>
                <w:sz w:val="24"/>
                <w:szCs w:val="24"/>
              </w:rPr>
              <w:t>;</w:t>
            </w:r>
            <w:r w:rsidR="003B467D">
              <w:rPr>
                <w:sz w:val="24"/>
                <w:szCs w:val="24"/>
              </w:rPr>
              <w:t xml:space="preserve"> городского турнира по</w:t>
            </w:r>
            <w:r>
              <w:rPr>
                <w:sz w:val="24"/>
                <w:szCs w:val="24"/>
              </w:rPr>
              <w:t xml:space="preserve"> </w:t>
            </w:r>
            <w:r w:rsidR="003B467D">
              <w:rPr>
                <w:sz w:val="24"/>
                <w:szCs w:val="24"/>
              </w:rPr>
              <w:t xml:space="preserve"> дзюдо, </w:t>
            </w:r>
            <w:r w:rsidR="003B467D">
              <w:rPr>
                <w:sz w:val="24"/>
                <w:szCs w:val="24"/>
              </w:rPr>
              <w:lastRenderedPageBreak/>
              <w:t>памяти Ю.В.</w:t>
            </w:r>
            <w:r w:rsidR="00AA0DCB">
              <w:rPr>
                <w:sz w:val="24"/>
                <w:szCs w:val="24"/>
              </w:rPr>
              <w:t xml:space="preserve"> Соловья; </w:t>
            </w:r>
            <w:r w:rsidR="003B467D">
              <w:rPr>
                <w:sz w:val="24"/>
                <w:szCs w:val="24"/>
              </w:rPr>
              <w:t>турнира памяти основателя рукопашного боя в городе Ачинске А.И. Чурилкина</w:t>
            </w:r>
            <w:r w:rsidR="00AA0DCB">
              <w:rPr>
                <w:sz w:val="24"/>
                <w:szCs w:val="24"/>
              </w:rPr>
              <w:t>;</w:t>
            </w:r>
            <w:r w:rsidR="003B467D">
              <w:rPr>
                <w:sz w:val="24"/>
                <w:szCs w:val="24"/>
              </w:rPr>
              <w:t xml:space="preserve"> открытого городского турнира по боксу, памяти МСМК А.Ю.</w:t>
            </w:r>
            <w:r w:rsidR="00AA0DCB">
              <w:rPr>
                <w:sz w:val="24"/>
                <w:szCs w:val="24"/>
              </w:rPr>
              <w:t xml:space="preserve"> </w:t>
            </w:r>
            <w:proofErr w:type="spellStart"/>
            <w:r w:rsidR="00AA0DCB">
              <w:rPr>
                <w:sz w:val="24"/>
                <w:szCs w:val="24"/>
              </w:rPr>
              <w:t>Жалковского</w:t>
            </w:r>
            <w:proofErr w:type="spellEnd"/>
            <w:r w:rsidR="00AA0DCB">
              <w:rPr>
                <w:sz w:val="24"/>
                <w:szCs w:val="24"/>
              </w:rPr>
              <w:t xml:space="preserve">; </w:t>
            </w:r>
            <w:r w:rsidR="003B467D">
              <w:rPr>
                <w:sz w:val="24"/>
                <w:szCs w:val="24"/>
              </w:rPr>
              <w:t xml:space="preserve">открытого городского турнира по вольной борьбе </w:t>
            </w:r>
            <w:r w:rsidR="00321434">
              <w:rPr>
                <w:sz w:val="24"/>
                <w:szCs w:val="24"/>
              </w:rPr>
              <w:t xml:space="preserve">Г.И. </w:t>
            </w:r>
            <w:proofErr w:type="spellStart"/>
            <w:r w:rsidR="003B467D">
              <w:rPr>
                <w:sz w:val="24"/>
                <w:szCs w:val="24"/>
              </w:rPr>
              <w:t>Ластовки</w:t>
            </w:r>
            <w:proofErr w:type="spellEnd"/>
            <w:r w:rsidR="003B467D" w:rsidRPr="006551BE">
              <w:rPr>
                <w:sz w:val="24"/>
                <w:szCs w:val="24"/>
              </w:rPr>
              <w:t xml:space="preserve"> в МБУ «СШОР»  </w:t>
            </w:r>
            <w:r w:rsidR="003B467D">
              <w:rPr>
                <w:sz w:val="24"/>
                <w:szCs w:val="24"/>
              </w:rPr>
              <w:t>(30</w:t>
            </w:r>
            <w:r w:rsidR="003B467D" w:rsidRPr="006551BE">
              <w:rPr>
                <w:sz w:val="24"/>
                <w:szCs w:val="24"/>
              </w:rPr>
              <w:t>0</w:t>
            </w:r>
            <w:r w:rsidR="003B467D">
              <w:rPr>
                <w:sz w:val="24"/>
                <w:szCs w:val="24"/>
              </w:rPr>
              <w:t>,</w:t>
            </w:r>
            <w:r w:rsidR="003B467D" w:rsidRPr="006551BE">
              <w:rPr>
                <w:sz w:val="24"/>
                <w:szCs w:val="24"/>
              </w:rPr>
              <w:t>0</w:t>
            </w:r>
            <w:r w:rsidR="003B467D">
              <w:rPr>
                <w:sz w:val="24"/>
                <w:szCs w:val="24"/>
              </w:rPr>
              <w:t xml:space="preserve"> тыс</w:t>
            </w:r>
            <w:r w:rsidR="00AA0DCB">
              <w:rPr>
                <w:sz w:val="24"/>
                <w:szCs w:val="24"/>
              </w:rPr>
              <w:t>. руб.).</w:t>
            </w:r>
            <w:proofErr w:type="gramEnd"/>
            <w:r w:rsidR="00AA0DCB">
              <w:rPr>
                <w:sz w:val="24"/>
                <w:szCs w:val="24"/>
              </w:rPr>
              <w:t xml:space="preserve"> </w:t>
            </w:r>
            <w:r w:rsidR="00203989">
              <w:rPr>
                <w:sz w:val="24"/>
                <w:szCs w:val="24"/>
              </w:rPr>
              <w:t>П</w:t>
            </w:r>
            <w:r w:rsidR="003B467D">
              <w:rPr>
                <w:sz w:val="24"/>
                <w:szCs w:val="24"/>
              </w:rPr>
              <w:t>р</w:t>
            </w:r>
            <w:r w:rsidR="00AA0DCB">
              <w:rPr>
                <w:sz w:val="24"/>
                <w:szCs w:val="24"/>
              </w:rPr>
              <w:t xml:space="preserve">оведение соревнований памяти МСМК А. </w:t>
            </w:r>
            <w:proofErr w:type="spellStart"/>
            <w:r w:rsidR="00AA0DCB">
              <w:rPr>
                <w:sz w:val="24"/>
                <w:szCs w:val="24"/>
              </w:rPr>
              <w:t>Коробейникова</w:t>
            </w:r>
            <w:proofErr w:type="spellEnd"/>
            <w:r w:rsidR="00AA0DCB">
              <w:rPr>
                <w:sz w:val="24"/>
                <w:szCs w:val="24"/>
              </w:rPr>
              <w:t xml:space="preserve">; соревнований среди учащихся, памяти ЗТ России Г.М. Мельниковой </w:t>
            </w:r>
            <w:r w:rsidR="003B467D" w:rsidRPr="00744FE7">
              <w:rPr>
                <w:sz w:val="24"/>
                <w:szCs w:val="24"/>
              </w:rPr>
              <w:t>в МБУ «СШ имени Г.М. Мельниковой» (</w:t>
            </w:r>
            <w:r w:rsidR="00AA0DCB">
              <w:rPr>
                <w:sz w:val="24"/>
                <w:szCs w:val="24"/>
              </w:rPr>
              <w:t>12</w:t>
            </w:r>
            <w:r w:rsidR="003B467D">
              <w:rPr>
                <w:sz w:val="24"/>
                <w:szCs w:val="24"/>
              </w:rPr>
              <w:t>0</w:t>
            </w:r>
            <w:r w:rsidR="003B467D" w:rsidRPr="00744FE7">
              <w:rPr>
                <w:sz w:val="24"/>
                <w:szCs w:val="24"/>
              </w:rPr>
              <w:t>,0</w:t>
            </w:r>
            <w:r w:rsidR="003B467D">
              <w:rPr>
                <w:sz w:val="24"/>
                <w:szCs w:val="24"/>
              </w:rPr>
              <w:t xml:space="preserve"> </w:t>
            </w:r>
            <w:r w:rsidR="003B467D" w:rsidRPr="00744FE7">
              <w:rPr>
                <w:sz w:val="24"/>
                <w:szCs w:val="24"/>
              </w:rPr>
              <w:t>тыс.</w:t>
            </w:r>
            <w:r w:rsidR="003B467D">
              <w:rPr>
                <w:sz w:val="24"/>
                <w:szCs w:val="24"/>
              </w:rPr>
              <w:t xml:space="preserve"> </w:t>
            </w:r>
            <w:r w:rsidR="003B467D" w:rsidRPr="00744FE7">
              <w:rPr>
                <w:sz w:val="24"/>
                <w:szCs w:val="24"/>
              </w:rPr>
              <w:t>руб.</w:t>
            </w:r>
            <w:r w:rsidR="003B467D">
              <w:rPr>
                <w:sz w:val="24"/>
                <w:szCs w:val="24"/>
              </w:rPr>
              <w:t>).</w:t>
            </w:r>
            <w:r w:rsidR="00203989">
              <w:rPr>
                <w:sz w:val="24"/>
                <w:szCs w:val="24"/>
              </w:rPr>
              <w:t xml:space="preserve"> </w:t>
            </w:r>
            <w:proofErr w:type="gramStart"/>
            <w:r w:rsidR="00203989">
              <w:rPr>
                <w:sz w:val="24"/>
                <w:szCs w:val="24"/>
              </w:rPr>
              <w:t xml:space="preserve">Проведение открытых городских соревнований по легкой атлетике на призы двукратной Олимпийской чемпионки С. </w:t>
            </w:r>
            <w:proofErr w:type="spellStart"/>
            <w:r w:rsidR="00203989">
              <w:rPr>
                <w:sz w:val="24"/>
                <w:szCs w:val="24"/>
              </w:rPr>
              <w:lastRenderedPageBreak/>
              <w:t>Мастерковой</w:t>
            </w:r>
            <w:proofErr w:type="spellEnd"/>
            <w:r w:rsidR="00203989">
              <w:rPr>
                <w:sz w:val="24"/>
                <w:szCs w:val="24"/>
              </w:rPr>
              <w:t xml:space="preserve"> и открытых городских соревнований по легкой атлетики среди юношей и девушек, памяти В.А. Дорохова</w:t>
            </w:r>
            <w:r w:rsidR="00493D36">
              <w:rPr>
                <w:sz w:val="24"/>
                <w:szCs w:val="24"/>
              </w:rPr>
              <w:t xml:space="preserve"> (280,0 тыс.</w:t>
            </w:r>
            <w:r w:rsidR="001D2C71">
              <w:rPr>
                <w:sz w:val="24"/>
                <w:szCs w:val="24"/>
              </w:rPr>
              <w:t xml:space="preserve"> </w:t>
            </w:r>
            <w:r w:rsidR="00493D36">
              <w:rPr>
                <w:sz w:val="24"/>
                <w:szCs w:val="24"/>
              </w:rPr>
              <w:t>руб.)</w:t>
            </w:r>
            <w:r w:rsidR="00203989"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1E28E1" w:rsidRPr="00607F37" w:rsidTr="004B325D">
        <w:trPr>
          <w:jc w:val="center"/>
        </w:trPr>
        <w:tc>
          <w:tcPr>
            <w:tcW w:w="709" w:type="dxa"/>
          </w:tcPr>
          <w:p w:rsidR="001E28E1" w:rsidRPr="00607F37" w:rsidRDefault="003A08F6" w:rsidP="003841E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85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992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E28E1" w:rsidRPr="00607F37" w:rsidRDefault="006F76C9" w:rsidP="00B83D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1E28E1" w:rsidRDefault="006F76C9" w:rsidP="00B83D17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1E28E1" w:rsidRDefault="006F76C9" w:rsidP="00B83D17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1E28E1" w:rsidRPr="00607F37" w:rsidRDefault="006F76C9" w:rsidP="00B83D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  <w:tc>
          <w:tcPr>
            <w:tcW w:w="2551" w:type="dxa"/>
          </w:tcPr>
          <w:p w:rsidR="001E28E1" w:rsidRPr="00607F37" w:rsidRDefault="001E28E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jc w:val="center"/>
        </w:trPr>
        <w:tc>
          <w:tcPr>
            <w:tcW w:w="709" w:type="dxa"/>
          </w:tcPr>
          <w:p w:rsidR="006F76C9" w:rsidRPr="00607F37" w:rsidRDefault="006F76C9" w:rsidP="00A007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6F76C9" w:rsidRDefault="006F76C9" w:rsidP="00772703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6F76C9" w:rsidRPr="00607F37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  <w:tc>
          <w:tcPr>
            <w:tcW w:w="25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067FE4" w:rsidRPr="00607F37" w:rsidRDefault="00067FE4" w:rsidP="00067FE4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067FE4" w:rsidRPr="00607F37" w:rsidSect="004B325D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DD12A3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7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A06ACE" w:rsidRPr="00607F37" w:rsidRDefault="00DD12A3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</w:p>
    <w:p w:rsidR="00A06ACE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8" w:name="P2178"/>
      <w:bookmarkEnd w:id="8"/>
      <w:r w:rsidRPr="00607F37">
        <w:rPr>
          <w:b/>
          <w:sz w:val="26"/>
          <w:szCs w:val="26"/>
        </w:rPr>
        <w:t>ПОДПРОГРАММА 3</w:t>
      </w:r>
    </w:p>
    <w:p w:rsidR="00A06ACE" w:rsidRPr="00607F37" w:rsidRDefault="00DD12A3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ОБЕСПЕЧЕНИЕ РЕАЛИЗАЦИИ МУНИЦИПАЛЬНОЙ ПРОГРАММЫ И ПРОЧИЕ</w:t>
      </w:r>
      <w:r w:rsidRPr="00607F37">
        <w:rPr>
          <w:b/>
          <w:sz w:val="26"/>
          <w:szCs w:val="26"/>
        </w:rPr>
        <w:t xml:space="preserve"> </w:t>
      </w:r>
      <w:r w:rsidR="00A06ACE" w:rsidRPr="00607F37">
        <w:rPr>
          <w:b/>
          <w:sz w:val="26"/>
          <w:szCs w:val="26"/>
        </w:rPr>
        <w:t>МЕРОПРИЯТИЯ</w:t>
      </w:r>
      <w:r w:rsidRPr="00607F37">
        <w:rPr>
          <w:b/>
          <w:sz w:val="26"/>
          <w:szCs w:val="26"/>
        </w:rPr>
        <w:t>»</w:t>
      </w:r>
      <w:r w:rsidR="00A06ACE" w:rsidRPr="00607F37">
        <w:rPr>
          <w:b/>
          <w:sz w:val="26"/>
          <w:szCs w:val="26"/>
        </w:rPr>
        <w:t xml:space="preserve">, </w:t>
      </w:r>
      <w:proofErr w:type="gramStart"/>
      <w:r w:rsidR="00A06ACE" w:rsidRPr="00607F37">
        <w:rPr>
          <w:b/>
          <w:sz w:val="26"/>
          <w:szCs w:val="26"/>
        </w:rPr>
        <w:t>РЕАЛИЗУЕМАЯ</w:t>
      </w:r>
      <w:proofErr w:type="gramEnd"/>
      <w:r w:rsidR="00A06ACE" w:rsidRPr="00607F37">
        <w:rPr>
          <w:b/>
          <w:sz w:val="26"/>
          <w:szCs w:val="26"/>
        </w:rPr>
        <w:t xml:space="preserve"> В РАМКАХ МУНИЦИПАЛЬНОЙ ПРОГРАММЫ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 xml:space="preserve">ГОРОДА АЧИНСКА </w:t>
      </w:r>
      <w:r w:rsidR="00DD12A3" w:rsidRPr="00607F37">
        <w:rPr>
          <w:b/>
          <w:sz w:val="26"/>
          <w:szCs w:val="26"/>
        </w:rPr>
        <w:t>«</w:t>
      </w:r>
      <w:r w:rsidRPr="00607F37">
        <w:rPr>
          <w:b/>
          <w:sz w:val="26"/>
          <w:szCs w:val="26"/>
        </w:rPr>
        <w:t>РАЗВИТИЕ ФИЗИЧЕСКОЙ КУЛЬТУРЫ И СПОРТА</w:t>
      </w:r>
      <w:r w:rsidR="00DD12A3" w:rsidRPr="00607F37">
        <w:rPr>
          <w:b/>
          <w:sz w:val="26"/>
          <w:szCs w:val="26"/>
        </w:rPr>
        <w:t>»</w:t>
      </w:r>
    </w:p>
    <w:p w:rsidR="00DD12A3" w:rsidRPr="00607F37" w:rsidRDefault="00DD12A3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1. ПАСПОРТ ПОДПРОГРАММЫ</w:t>
      </w:r>
    </w:p>
    <w:p w:rsidR="00A06ACE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87D89" w:rsidRPr="00607F37" w:rsidRDefault="00187D89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6"/>
        <w:gridCol w:w="6042"/>
      </w:tblGrid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783" w:type="dxa"/>
          </w:tcPr>
          <w:p w:rsidR="00A06ACE" w:rsidRPr="00607F37" w:rsidRDefault="009A70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Обеспечение реализации муниципальной программы и прочие мероприятия</w:t>
            </w:r>
            <w:r w:rsidRPr="00607F37">
              <w:rPr>
                <w:sz w:val="26"/>
                <w:szCs w:val="26"/>
              </w:rPr>
              <w:t>»</w:t>
            </w:r>
            <w:r w:rsidR="00302266" w:rsidRPr="00607F37">
              <w:rPr>
                <w:sz w:val="26"/>
                <w:szCs w:val="26"/>
              </w:rPr>
              <w:t xml:space="preserve"> </w:t>
            </w:r>
          </w:p>
          <w:p w:rsidR="00302266" w:rsidRPr="00607F37" w:rsidRDefault="00CB64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(далее</w:t>
            </w:r>
            <w:r w:rsidR="00302266" w:rsidRPr="00607F37">
              <w:rPr>
                <w:sz w:val="26"/>
                <w:szCs w:val="26"/>
              </w:rPr>
              <w:t>–подпрограмма)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A06ACE" w:rsidRPr="00607F37" w:rsidRDefault="009A70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 (отдел спорта и молодежной политики)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78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  <w:vMerge/>
          </w:tcPr>
          <w:p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78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607F37">
              <w:rPr>
                <w:sz w:val="26"/>
                <w:szCs w:val="26"/>
              </w:rPr>
              <w:lastRenderedPageBreak/>
              <w:t>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1. Количество спортивных сооружений в городе</w:t>
            </w:r>
            <w:r w:rsidR="00750F75" w:rsidRPr="00607F37">
              <w:rPr>
                <w:sz w:val="26"/>
                <w:szCs w:val="26"/>
              </w:rPr>
              <w:t>.</w:t>
            </w:r>
          </w:p>
          <w:p w:rsidR="00750F75" w:rsidRPr="00607F37" w:rsidRDefault="00750F7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A06ACE" w:rsidRPr="00607F37" w:rsidTr="004B325D">
        <w:trPr>
          <w:jc w:val="center"/>
        </w:trPr>
        <w:tc>
          <w:tcPr>
            <w:tcW w:w="3288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</w:t>
            </w:r>
          </w:p>
        </w:tc>
      </w:tr>
      <w:tr w:rsidR="00A06ACE" w:rsidRPr="00607F37" w:rsidTr="004B325D">
        <w:tblPrEx>
          <w:tblBorders>
            <w:insideH w:val="nil"/>
          </w:tblBorders>
        </w:tblPrEx>
        <w:trPr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Общий объем финансирования подпрограммы составляет всего </w:t>
            </w:r>
            <w:r w:rsidR="006F76C9">
              <w:rPr>
                <w:sz w:val="26"/>
                <w:szCs w:val="26"/>
              </w:rPr>
              <w:t>85</w:t>
            </w:r>
            <w:r w:rsidR="003A0738">
              <w:rPr>
                <w:sz w:val="26"/>
                <w:szCs w:val="26"/>
              </w:rPr>
              <w:t> 815,4</w:t>
            </w:r>
            <w:r w:rsidRPr="00607F3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774A26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7</w:t>
            </w:r>
            <w:r w:rsidR="00774A26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952,3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774A26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15</w:t>
            </w:r>
            <w:r w:rsidR="00774A26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041,3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774A26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29</w:t>
            </w:r>
            <w:r w:rsidR="00774A26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384,7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4676BE" w:rsidRPr="00607F37">
              <w:rPr>
                <w:sz w:val="26"/>
                <w:szCs w:val="26"/>
              </w:rPr>
              <w:t>9</w:t>
            </w:r>
            <w:r w:rsidR="00774A26" w:rsidRPr="00607F37">
              <w:rPr>
                <w:sz w:val="26"/>
                <w:szCs w:val="26"/>
              </w:rPr>
              <w:t xml:space="preserve"> </w:t>
            </w:r>
            <w:r w:rsidR="004676BE" w:rsidRPr="00607F37">
              <w:rPr>
                <w:sz w:val="26"/>
                <w:szCs w:val="26"/>
              </w:rPr>
              <w:t>039,0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1209A0">
              <w:rPr>
                <w:sz w:val="26"/>
                <w:szCs w:val="26"/>
              </w:rPr>
              <w:t>8 745,0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23125A">
              <w:rPr>
                <w:sz w:val="26"/>
                <w:szCs w:val="26"/>
              </w:rPr>
              <w:t>7 595</w:t>
            </w:r>
            <w:r w:rsidR="00C43751">
              <w:rPr>
                <w:sz w:val="26"/>
                <w:szCs w:val="26"/>
              </w:rPr>
              <w:t>,</w:t>
            </w:r>
            <w:r w:rsidR="0023125A">
              <w:rPr>
                <w:sz w:val="26"/>
                <w:szCs w:val="26"/>
              </w:rPr>
              <w:t>0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23125A">
              <w:rPr>
                <w:sz w:val="28"/>
                <w:szCs w:val="28"/>
              </w:rPr>
              <w:t>5</w:t>
            </w:r>
            <w:r w:rsidR="003A0738">
              <w:rPr>
                <w:sz w:val="28"/>
                <w:szCs w:val="28"/>
              </w:rPr>
              <w:t> 831,1</w:t>
            </w:r>
            <w:r w:rsidR="0023125A">
              <w:rPr>
                <w:sz w:val="28"/>
                <w:szCs w:val="28"/>
              </w:rPr>
              <w:t xml:space="preserve"> </w:t>
            </w:r>
            <w:r w:rsidRPr="00607F37">
              <w:rPr>
                <w:sz w:val="26"/>
                <w:szCs w:val="26"/>
              </w:rPr>
              <w:t>тыс. рублей;</w:t>
            </w:r>
          </w:p>
          <w:p w:rsidR="006B003B" w:rsidRPr="00607F37" w:rsidRDefault="006B003B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2021 год – </w:t>
            </w:r>
            <w:r w:rsidR="006F76C9">
              <w:rPr>
                <w:sz w:val="26"/>
                <w:szCs w:val="26"/>
              </w:rPr>
              <w:t xml:space="preserve">2173,7 </w:t>
            </w:r>
            <w:r>
              <w:rPr>
                <w:sz w:val="26"/>
                <w:szCs w:val="26"/>
              </w:rPr>
              <w:t>тыс. рублей;</w:t>
            </w:r>
          </w:p>
          <w:p w:rsidR="00572152" w:rsidRDefault="0057215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E777F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 w:rsidR="00ED0815">
              <w:rPr>
                <w:sz w:val="26"/>
                <w:szCs w:val="26"/>
              </w:rPr>
              <w:t>;</w:t>
            </w:r>
          </w:p>
          <w:p w:rsidR="0023125A" w:rsidRDefault="0023125A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</w:t>
            </w:r>
            <w:r w:rsidR="006F76C9">
              <w:rPr>
                <w:sz w:val="26"/>
                <w:szCs w:val="26"/>
              </w:rPr>
              <w:t xml:space="preserve"> 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53,3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 счет средств бюджета города </w:t>
            </w:r>
            <w:r w:rsidR="004676BE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>58</w:t>
            </w:r>
            <w:r w:rsidR="003A0738">
              <w:rPr>
                <w:sz w:val="26"/>
                <w:szCs w:val="26"/>
              </w:rPr>
              <w:t> 937,6</w:t>
            </w:r>
            <w:r w:rsidRPr="00607F37">
              <w:rPr>
                <w:sz w:val="26"/>
                <w:szCs w:val="26"/>
              </w:rPr>
              <w:t>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243,0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13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239,2 тыс. рублей;</w:t>
            </w:r>
          </w:p>
          <w:p w:rsidR="00A06ACE" w:rsidRPr="0013690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25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 xml:space="preserve">899,6 </w:t>
            </w:r>
            <w:r w:rsidRPr="0013690F">
              <w:rPr>
                <w:sz w:val="26"/>
                <w:szCs w:val="26"/>
              </w:rPr>
              <w:t>тыс. рублей;</w:t>
            </w:r>
          </w:p>
          <w:p w:rsidR="00A06ACE" w:rsidRPr="0013690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 xml:space="preserve">2017 год </w:t>
            </w:r>
            <w:r w:rsidR="004676BE" w:rsidRPr="0013690F">
              <w:rPr>
                <w:sz w:val="26"/>
                <w:szCs w:val="26"/>
              </w:rPr>
              <w:t>–</w:t>
            </w:r>
            <w:r w:rsidRPr="0013690F">
              <w:rPr>
                <w:sz w:val="26"/>
                <w:szCs w:val="26"/>
              </w:rPr>
              <w:t xml:space="preserve"> </w:t>
            </w:r>
            <w:r w:rsidR="004676BE" w:rsidRPr="0013690F">
              <w:rPr>
                <w:sz w:val="26"/>
                <w:szCs w:val="26"/>
              </w:rPr>
              <w:t>3</w:t>
            </w:r>
            <w:r w:rsidR="00A647AD" w:rsidRPr="0013690F">
              <w:rPr>
                <w:sz w:val="26"/>
                <w:szCs w:val="26"/>
              </w:rPr>
              <w:t xml:space="preserve"> </w:t>
            </w:r>
            <w:r w:rsidR="004676BE" w:rsidRPr="0013690F">
              <w:rPr>
                <w:sz w:val="26"/>
                <w:szCs w:val="26"/>
              </w:rPr>
              <w:t>039,0</w:t>
            </w:r>
            <w:r w:rsidRPr="0013690F">
              <w:rPr>
                <w:sz w:val="26"/>
                <w:szCs w:val="26"/>
              </w:rPr>
              <w:t xml:space="preserve"> тыс. рублей;</w:t>
            </w:r>
          </w:p>
          <w:p w:rsidR="00A06ACE" w:rsidRPr="0013690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 xml:space="preserve">2018 год </w:t>
            </w:r>
            <w:r w:rsidR="004676BE" w:rsidRPr="0013690F">
              <w:rPr>
                <w:sz w:val="26"/>
                <w:szCs w:val="26"/>
              </w:rPr>
              <w:t>–</w:t>
            </w:r>
            <w:r w:rsidRPr="0013690F">
              <w:rPr>
                <w:sz w:val="26"/>
                <w:szCs w:val="26"/>
              </w:rPr>
              <w:t xml:space="preserve"> </w:t>
            </w:r>
            <w:r w:rsidR="001209A0" w:rsidRPr="0013690F">
              <w:rPr>
                <w:sz w:val="26"/>
                <w:szCs w:val="26"/>
              </w:rPr>
              <w:t>6 515,6</w:t>
            </w:r>
            <w:r w:rsidRPr="0013690F">
              <w:rPr>
                <w:sz w:val="26"/>
                <w:szCs w:val="26"/>
              </w:rPr>
              <w:t xml:space="preserve"> тыс. рублей;</w:t>
            </w:r>
          </w:p>
          <w:p w:rsidR="00A06ACE" w:rsidRPr="0013690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 xml:space="preserve">2019 год </w:t>
            </w:r>
            <w:r w:rsidR="004676BE" w:rsidRPr="0013690F">
              <w:rPr>
                <w:sz w:val="26"/>
                <w:szCs w:val="26"/>
              </w:rPr>
              <w:t xml:space="preserve">– </w:t>
            </w:r>
            <w:r w:rsidR="0013690F" w:rsidRPr="0013690F">
              <w:rPr>
                <w:sz w:val="26"/>
                <w:szCs w:val="26"/>
              </w:rPr>
              <w:t>6 095,0</w:t>
            </w:r>
            <w:r w:rsidR="004676BE" w:rsidRPr="0013690F">
              <w:rPr>
                <w:sz w:val="26"/>
                <w:szCs w:val="26"/>
              </w:rPr>
              <w:t xml:space="preserve"> </w:t>
            </w:r>
            <w:r w:rsidRPr="0013690F">
              <w:rPr>
                <w:sz w:val="26"/>
                <w:szCs w:val="26"/>
              </w:rPr>
              <w:t>тыс. рублей;</w:t>
            </w:r>
          </w:p>
          <w:p w:rsidR="00A06ACE" w:rsidRPr="0013690F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 xml:space="preserve">2020 год </w:t>
            </w:r>
            <w:r w:rsidR="004676BE" w:rsidRPr="0013690F">
              <w:rPr>
                <w:sz w:val="26"/>
                <w:szCs w:val="26"/>
              </w:rPr>
              <w:t xml:space="preserve">– </w:t>
            </w:r>
            <w:r w:rsidR="003A0738">
              <w:rPr>
                <w:sz w:val="26"/>
                <w:szCs w:val="26"/>
              </w:rPr>
              <w:t>2 179,2</w:t>
            </w:r>
            <w:r w:rsidR="0013690F" w:rsidRPr="0013690F">
              <w:rPr>
                <w:sz w:val="26"/>
                <w:szCs w:val="26"/>
              </w:rPr>
              <w:t xml:space="preserve"> </w:t>
            </w:r>
            <w:r w:rsidRPr="0013690F">
              <w:rPr>
                <w:sz w:val="26"/>
                <w:szCs w:val="26"/>
              </w:rPr>
              <w:t>тыс. рублей;</w:t>
            </w:r>
          </w:p>
          <w:p w:rsidR="006B003B" w:rsidRPr="0013690F" w:rsidRDefault="006B003B" w:rsidP="006F7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 xml:space="preserve">2021 год – </w:t>
            </w:r>
            <w:r w:rsidR="006F76C9">
              <w:rPr>
                <w:sz w:val="26"/>
                <w:szCs w:val="26"/>
              </w:rPr>
              <w:t xml:space="preserve">673,7 </w:t>
            </w:r>
            <w:r w:rsidRPr="0013690F">
              <w:rPr>
                <w:sz w:val="26"/>
                <w:szCs w:val="26"/>
              </w:rPr>
              <w:t>тыс. рублей;</w:t>
            </w:r>
          </w:p>
          <w:p w:rsidR="00572152" w:rsidRPr="0013690F" w:rsidRDefault="0057215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3690F">
              <w:rPr>
                <w:sz w:val="26"/>
                <w:szCs w:val="26"/>
              </w:rPr>
              <w:t>202</w:t>
            </w:r>
            <w:r w:rsidR="006E777F" w:rsidRPr="0013690F">
              <w:rPr>
                <w:sz w:val="26"/>
                <w:szCs w:val="26"/>
              </w:rPr>
              <w:t>2</w:t>
            </w:r>
            <w:r w:rsidRPr="0013690F">
              <w:rPr>
                <w:sz w:val="26"/>
                <w:szCs w:val="26"/>
              </w:rPr>
              <w:t xml:space="preserve"> год </w:t>
            </w:r>
            <w:r w:rsidR="004676BE" w:rsidRPr="0013690F">
              <w:rPr>
                <w:sz w:val="26"/>
                <w:szCs w:val="26"/>
              </w:rPr>
              <w:t xml:space="preserve">– </w:t>
            </w:r>
            <w:r w:rsidR="006F76C9">
              <w:rPr>
                <w:sz w:val="26"/>
                <w:szCs w:val="26"/>
              </w:rPr>
              <w:t xml:space="preserve">0,0 </w:t>
            </w:r>
            <w:r w:rsidRPr="0013690F">
              <w:rPr>
                <w:sz w:val="26"/>
                <w:szCs w:val="26"/>
              </w:rPr>
              <w:t>тыс. рублей</w:t>
            </w:r>
            <w:r w:rsidR="00ED0815" w:rsidRPr="0013690F">
              <w:rPr>
                <w:sz w:val="26"/>
                <w:szCs w:val="26"/>
              </w:rPr>
              <w:t>;</w:t>
            </w:r>
          </w:p>
          <w:p w:rsidR="00AD331E" w:rsidRDefault="00AD331E" w:rsidP="00AD331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 – </w:t>
            </w:r>
            <w:r w:rsidR="006F76C9">
              <w:rPr>
                <w:sz w:val="26"/>
                <w:szCs w:val="26"/>
              </w:rPr>
              <w:t>0,0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6F76C9" w:rsidRDefault="006F76C9" w:rsidP="006F76C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53,3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>
              <w:rPr>
                <w:sz w:val="26"/>
                <w:szCs w:val="26"/>
              </w:rPr>
              <w:t>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 счет сре</w:t>
            </w:r>
            <w:proofErr w:type="gramStart"/>
            <w:r w:rsidRPr="00607F37">
              <w:rPr>
                <w:sz w:val="26"/>
                <w:szCs w:val="26"/>
              </w:rPr>
              <w:t>дств кр</w:t>
            </w:r>
            <w:proofErr w:type="gramEnd"/>
            <w:r w:rsidRPr="00607F37">
              <w:rPr>
                <w:sz w:val="26"/>
                <w:szCs w:val="26"/>
              </w:rPr>
              <w:t xml:space="preserve">аевого бюджета </w:t>
            </w:r>
            <w:r w:rsidR="003333DF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6F76C9">
              <w:rPr>
                <w:sz w:val="26"/>
                <w:szCs w:val="26"/>
              </w:rPr>
              <w:t>21</w:t>
            </w:r>
            <w:r w:rsidR="003A0738">
              <w:rPr>
                <w:sz w:val="26"/>
                <w:szCs w:val="26"/>
              </w:rPr>
              <w:t> 679,</w:t>
            </w:r>
            <w:r w:rsidR="00813894">
              <w:rPr>
                <w:sz w:val="26"/>
                <w:szCs w:val="26"/>
              </w:rPr>
              <w:t xml:space="preserve">7 </w:t>
            </w:r>
            <w:r w:rsidRPr="00607F37">
              <w:rPr>
                <w:sz w:val="26"/>
                <w:szCs w:val="26"/>
              </w:rPr>
              <w:t>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6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709,3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1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802,1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A647A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3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485,1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78704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801,9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F3238D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F3238D" w:rsidRPr="00607F37">
              <w:rPr>
                <w:sz w:val="26"/>
                <w:szCs w:val="26"/>
              </w:rPr>
              <w:t>2</w:t>
            </w:r>
            <w:r w:rsidR="00A647AD" w:rsidRPr="00607F37">
              <w:rPr>
                <w:sz w:val="26"/>
                <w:szCs w:val="26"/>
              </w:rPr>
              <w:t xml:space="preserve"> </w:t>
            </w:r>
            <w:r w:rsidR="00F3238D" w:rsidRPr="00607F37">
              <w:rPr>
                <w:sz w:val="26"/>
                <w:szCs w:val="26"/>
              </w:rPr>
              <w:t>229,4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78704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C43751">
              <w:rPr>
                <w:sz w:val="26"/>
                <w:szCs w:val="26"/>
              </w:rPr>
              <w:t>1 500</w:t>
            </w:r>
            <w:r w:rsidRPr="00607F37">
              <w:rPr>
                <w:sz w:val="26"/>
                <w:szCs w:val="26"/>
              </w:rPr>
              <w:t>,0 тыс. рублей;</w:t>
            </w:r>
          </w:p>
          <w:p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78704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</w:t>
            </w:r>
            <w:r w:rsidR="003F2F7E">
              <w:rPr>
                <w:sz w:val="26"/>
                <w:szCs w:val="26"/>
              </w:rPr>
              <w:t>3 651,9</w:t>
            </w:r>
            <w:r w:rsidRPr="00607F37">
              <w:rPr>
                <w:sz w:val="26"/>
                <w:szCs w:val="26"/>
              </w:rPr>
              <w:t xml:space="preserve"> тыс. рублей;</w:t>
            </w:r>
          </w:p>
          <w:p w:rsidR="006E777F" w:rsidRPr="00607F37" w:rsidRDefault="006E777F" w:rsidP="006E777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2021 год – </w:t>
            </w:r>
            <w:r w:rsidR="006F76C9">
              <w:rPr>
                <w:sz w:val="26"/>
                <w:szCs w:val="26"/>
              </w:rPr>
              <w:t>1 500</w:t>
            </w:r>
            <w:r>
              <w:rPr>
                <w:sz w:val="26"/>
                <w:szCs w:val="26"/>
              </w:rPr>
              <w:t>,0</w:t>
            </w:r>
            <w:r w:rsidRPr="00607F3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572152" w:rsidRDefault="00572152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E777F">
              <w:rPr>
                <w:sz w:val="26"/>
                <w:szCs w:val="26"/>
              </w:rPr>
              <w:t>2</w:t>
            </w:r>
            <w:r w:rsidR="008D610F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 – 0,0 тыс. рублей</w:t>
            </w:r>
            <w:r w:rsidR="00041C7D">
              <w:rPr>
                <w:sz w:val="26"/>
                <w:szCs w:val="26"/>
              </w:rPr>
              <w:t>;</w:t>
            </w:r>
          </w:p>
          <w:p w:rsidR="006F76C9" w:rsidRDefault="00041C7D" w:rsidP="00041C7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 xml:space="preserve">3 </w:t>
            </w:r>
            <w:r w:rsidRPr="00607F37">
              <w:rPr>
                <w:sz w:val="26"/>
                <w:szCs w:val="26"/>
              </w:rPr>
              <w:t>год – 0,0 тыс. рублей</w:t>
            </w:r>
          </w:p>
          <w:p w:rsidR="00041C7D" w:rsidRDefault="006F76C9" w:rsidP="00041C7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>
              <w:rPr>
                <w:sz w:val="26"/>
                <w:szCs w:val="26"/>
              </w:rPr>
              <w:t>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 счет средств федерального бюджета - 5198,1 тыс. рублей, в том числе по годам: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2014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2015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2016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2017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5198,1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2018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рублей;</w:t>
            </w:r>
          </w:p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2019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="008C6472"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0,0 тыс. рублей;</w:t>
            </w:r>
          </w:p>
          <w:p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2020 год </w:t>
            </w:r>
            <w:r w:rsidR="008C6472" w:rsidRPr="00607F37">
              <w:rPr>
                <w:sz w:val="26"/>
                <w:szCs w:val="26"/>
              </w:rPr>
              <w:t>–</w:t>
            </w:r>
            <w:r w:rsidRPr="00607F37">
              <w:rPr>
                <w:sz w:val="26"/>
                <w:szCs w:val="26"/>
              </w:rPr>
              <w:t xml:space="preserve"> 0,0 тыс. рублей</w:t>
            </w:r>
            <w:r w:rsidR="00E10381" w:rsidRPr="00607F37">
              <w:rPr>
                <w:sz w:val="26"/>
                <w:szCs w:val="26"/>
              </w:rPr>
              <w:t>;</w:t>
            </w:r>
          </w:p>
          <w:p w:rsidR="006E777F" w:rsidRPr="00607F37" w:rsidRDefault="006E777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 – 0,0 тыс. рублей</w:t>
            </w:r>
            <w:r>
              <w:rPr>
                <w:sz w:val="26"/>
                <w:szCs w:val="26"/>
              </w:rPr>
              <w:t>;</w:t>
            </w:r>
          </w:p>
          <w:p w:rsidR="00E10381" w:rsidRDefault="00E10381" w:rsidP="006E777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E777F">
              <w:rPr>
                <w:sz w:val="26"/>
                <w:szCs w:val="26"/>
              </w:rPr>
              <w:t>2</w:t>
            </w:r>
            <w:r w:rsidR="008C6472">
              <w:rPr>
                <w:sz w:val="26"/>
                <w:szCs w:val="26"/>
              </w:rPr>
              <w:t xml:space="preserve"> </w:t>
            </w:r>
            <w:r w:rsidR="00041C7D">
              <w:rPr>
                <w:sz w:val="26"/>
                <w:szCs w:val="26"/>
              </w:rPr>
              <w:t>год – 0,0 тыс. рублей;</w:t>
            </w:r>
          </w:p>
          <w:p w:rsidR="006F76C9" w:rsidRDefault="00041C7D" w:rsidP="006E777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3 </w:t>
            </w:r>
            <w:r w:rsidRPr="00607F37">
              <w:rPr>
                <w:sz w:val="26"/>
                <w:szCs w:val="26"/>
              </w:rPr>
              <w:t>год – 0,0 тыс. рублей</w:t>
            </w:r>
            <w:r w:rsidR="006F76C9">
              <w:rPr>
                <w:sz w:val="26"/>
                <w:szCs w:val="26"/>
              </w:rPr>
              <w:t>;</w:t>
            </w:r>
          </w:p>
          <w:p w:rsidR="00041C7D" w:rsidRPr="00607F37" w:rsidRDefault="006F76C9" w:rsidP="006E777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607F37">
              <w:rPr>
                <w:sz w:val="26"/>
                <w:szCs w:val="26"/>
              </w:rPr>
              <w:t xml:space="preserve">  тыс. рублей</w:t>
            </w:r>
            <w:r w:rsidR="00041C7D" w:rsidRPr="00607F37">
              <w:rPr>
                <w:sz w:val="26"/>
                <w:szCs w:val="26"/>
              </w:rPr>
              <w:t>.</w:t>
            </w:r>
          </w:p>
        </w:tc>
      </w:tr>
    </w:tbl>
    <w:p w:rsidR="004B325D" w:rsidRDefault="004B325D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2. МЕРОПРИЯТИЯ ПОДПРОГРАММЫ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211AD8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hyperlink w:anchor="P1689" w:history="1">
        <w:r w:rsidR="00211AD8" w:rsidRPr="00607F37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211AD8" w:rsidRPr="00607F37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3. МЕХАНИЗМ РЕАЛИЗАЦИИ ПОДПРОГРАММЫ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3468A8" w:rsidRDefault="003468A8" w:rsidP="0025376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Механизм реализации подпрограммы предполагает  </w:t>
      </w:r>
      <w:r w:rsidRPr="00607F37">
        <w:rPr>
          <w:sz w:val="26"/>
          <w:szCs w:val="26"/>
        </w:rPr>
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</w:r>
      <w:r w:rsidRPr="00AC7233">
        <w:rPr>
          <w:rFonts w:eastAsia="Calibri"/>
          <w:sz w:val="26"/>
          <w:szCs w:val="26"/>
          <w:lang w:eastAsia="en-US"/>
        </w:rPr>
        <w:t xml:space="preserve">. </w:t>
      </w:r>
    </w:p>
    <w:p w:rsidR="003468A8" w:rsidRPr="00AC7233" w:rsidRDefault="003468A8" w:rsidP="0025376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AC7233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Pr="00AC7233">
        <w:rPr>
          <w:rFonts w:eastAsia="Calibri"/>
          <w:sz w:val="26"/>
          <w:szCs w:val="26"/>
          <w:lang w:eastAsia="en-US"/>
        </w:rPr>
        <w:t>Реализацию подпрограммы осуществляют: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администрация города Ачинска (отдел спорта и молодежной политики);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муниципальное бюджетное учреждение «Городской спортивный комплекс «Олимп»;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муниципальное бюджетное учреждение «Спортивная школа олимпийского резерва по единоборствам»;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607F37">
        <w:rPr>
          <w:sz w:val="26"/>
          <w:szCs w:val="26"/>
        </w:rPr>
        <w:t>муниципальное бюджетное учреждение «Комплексная спортивная школа»;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муниципальное бюджетное учреждение «Спортивная школа имени Галины Михайловны Мельниковой»;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муниципальное бюджетное учреждение «Спортивная школа «Центр игровых видов спорта».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567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Pr="00AC7233">
        <w:rPr>
          <w:rFonts w:eastAsia="Calibri"/>
          <w:sz w:val="26"/>
          <w:szCs w:val="26"/>
          <w:lang w:eastAsia="en-US"/>
        </w:rPr>
        <w:t>Главным распорядителем средств бюджета</w:t>
      </w:r>
      <w:r>
        <w:rPr>
          <w:sz w:val="26"/>
          <w:szCs w:val="26"/>
        </w:rPr>
        <w:t xml:space="preserve"> и координатором мероприятий подпрограммы</w:t>
      </w:r>
      <w:r w:rsidRPr="00AC7233">
        <w:rPr>
          <w:rFonts w:eastAsia="Calibri"/>
          <w:sz w:val="26"/>
          <w:szCs w:val="26"/>
          <w:lang w:eastAsia="en-US"/>
        </w:rPr>
        <w:t xml:space="preserve"> является администрация города Ачинска (отдел спорта и молодежной политики).</w:t>
      </w:r>
      <w:r w:rsidRPr="00F74CF6">
        <w:rPr>
          <w:sz w:val="26"/>
          <w:szCs w:val="26"/>
        </w:rPr>
        <w:t xml:space="preserve"> </w:t>
      </w:r>
    </w:p>
    <w:p w:rsidR="003468A8" w:rsidRPr="004F7D7B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lastRenderedPageBreak/>
        <w:t xml:space="preserve">      </w:t>
      </w:r>
      <w:r>
        <w:rPr>
          <w:sz w:val="28"/>
          <w:szCs w:val="28"/>
        </w:rPr>
        <w:t xml:space="preserve">  Для решения </w:t>
      </w:r>
      <w:r w:rsidRPr="004F7D7B">
        <w:rPr>
          <w:sz w:val="26"/>
          <w:szCs w:val="26"/>
        </w:rPr>
        <w:t>поставленных в подпрограмме задач будут реализованы следующие мероприятия:</w:t>
      </w:r>
    </w:p>
    <w:p w:rsidR="003468A8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- </w:t>
      </w:r>
      <w:r>
        <w:rPr>
          <w:sz w:val="26"/>
          <w:szCs w:val="26"/>
        </w:rPr>
        <w:t>устройство плоскостных сооружений в сельской местности и с</w:t>
      </w:r>
      <w:r w:rsidRPr="00607F37">
        <w:rPr>
          <w:sz w:val="26"/>
          <w:szCs w:val="26"/>
        </w:rPr>
        <w:t xml:space="preserve">офинансирование </w:t>
      </w:r>
      <w:r>
        <w:rPr>
          <w:sz w:val="26"/>
          <w:szCs w:val="26"/>
        </w:rPr>
        <w:t xml:space="preserve">данного </w:t>
      </w:r>
      <w:r w:rsidRPr="00607F37">
        <w:rPr>
          <w:sz w:val="26"/>
          <w:szCs w:val="26"/>
        </w:rPr>
        <w:t>мероприяти</w:t>
      </w:r>
      <w:r>
        <w:rPr>
          <w:sz w:val="26"/>
          <w:szCs w:val="26"/>
        </w:rPr>
        <w:t>я;  п</w:t>
      </w:r>
      <w:r w:rsidRPr="00607F37">
        <w:rPr>
          <w:sz w:val="26"/>
          <w:szCs w:val="26"/>
        </w:rPr>
        <w:t>риобретение основных средств</w:t>
      </w:r>
      <w:r>
        <w:rPr>
          <w:sz w:val="26"/>
          <w:szCs w:val="26"/>
        </w:rPr>
        <w:t>; п</w:t>
      </w:r>
      <w:r w:rsidRPr="00607F37">
        <w:rPr>
          <w:sz w:val="26"/>
          <w:szCs w:val="26"/>
        </w:rPr>
        <w:t xml:space="preserve">риобретение </w:t>
      </w:r>
      <w:r>
        <w:rPr>
          <w:sz w:val="26"/>
          <w:szCs w:val="26"/>
        </w:rPr>
        <w:t>материальных запасов;</w:t>
      </w:r>
      <w:r w:rsidRPr="006B6E47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текущих и капитальных ремонтов; содействие развитию налогового потенциала;</w:t>
      </w:r>
      <w:r w:rsidRPr="006B6E47">
        <w:rPr>
          <w:sz w:val="26"/>
          <w:szCs w:val="26"/>
        </w:rPr>
        <w:t xml:space="preserve"> </w:t>
      </w:r>
      <w:r>
        <w:rPr>
          <w:sz w:val="26"/>
          <w:szCs w:val="26"/>
        </w:rPr>
        <w:t>изготовление и монтаж вывесок. Реализация данных мероприятий обеспечит с</w:t>
      </w:r>
      <w:r w:rsidRPr="00607F37">
        <w:rPr>
          <w:sz w:val="26"/>
          <w:szCs w:val="26"/>
        </w:rPr>
        <w:t>оздание условий для подготовки спортивного резерва</w:t>
      </w:r>
      <w:r>
        <w:rPr>
          <w:sz w:val="26"/>
          <w:szCs w:val="26"/>
        </w:rPr>
        <w:t xml:space="preserve"> и м</w:t>
      </w:r>
      <w:r w:rsidRPr="00607F37">
        <w:rPr>
          <w:sz w:val="26"/>
          <w:szCs w:val="26"/>
        </w:rPr>
        <w:t>атериально–техническое обеспечение учреждений, осуществляющих деятельность в области физической культуры и спорта в городе Ачинске</w:t>
      </w:r>
      <w:r>
        <w:rPr>
          <w:sz w:val="26"/>
          <w:szCs w:val="26"/>
        </w:rPr>
        <w:t xml:space="preserve">.      </w:t>
      </w:r>
    </w:p>
    <w:p w:rsidR="003468A8" w:rsidRPr="00F7009B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7009B">
        <w:rPr>
          <w:sz w:val="26"/>
          <w:szCs w:val="26"/>
        </w:rPr>
        <w:t xml:space="preserve">Получателями муниципальных услуг являются </w:t>
      </w:r>
      <w:r w:rsidRPr="00F7009B">
        <w:rPr>
          <w:color w:val="000000"/>
          <w:sz w:val="26"/>
          <w:szCs w:val="26"/>
          <w:shd w:val="clear" w:color="auto" w:fill="FFFFFF"/>
        </w:rPr>
        <w:t>физическ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или юридическ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7009B">
        <w:rPr>
          <w:color w:val="000000"/>
          <w:sz w:val="26"/>
          <w:szCs w:val="26"/>
          <w:shd w:val="clear" w:color="auto" w:fill="FFFFFF"/>
        </w:rPr>
        <w:t>, обратившиеся в орган, предоставляющий муниципальные услуг</w:t>
      </w:r>
      <w:r>
        <w:rPr>
          <w:color w:val="000000"/>
          <w:sz w:val="26"/>
          <w:szCs w:val="26"/>
          <w:shd w:val="clear" w:color="auto" w:fill="FFFFFF"/>
        </w:rPr>
        <w:t xml:space="preserve">и. </w:t>
      </w:r>
      <w:r w:rsidRPr="00F7009B">
        <w:rPr>
          <w:sz w:val="26"/>
          <w:szCs w:val="26"/>
        </w:rPr>
        <w:t xml:space="preserve">  </w:t>
      </w:r>
    </w:p>
    <w:p w:rsidR="003468A8" w:rsidRPr="003708D3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F7D7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Выбор исполнителей при р</w:t>
      </w:r>
      <w:r w:rsidRPr="003708D3">
        <w:rPr>
          <w:sz w:val="26"/>
          <w:szCs w:val="26"/>
        </w:rPr>
        <w:t>еализаци</w:t>
      </w:r>
      <w:r>
        <w:rPr>
          <w:sz w:val="26"/>
          <w:szCs w:val="26"/>
        </w:rPr>
        <w:t>и</w:t>
      </w:r>
      <w:r w:rsidRPr="003708D3">
        <w:rPr>
          <w:sz w:val="26"/>
          <w:szCs w:val="26"/>
        </w:rPr>
        <w:t xml:space="preserve">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 с законодательством Российской Федерации.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:rsidR="003468A8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607F37">
        <w:rPr>
          <w:sz w:val="26"/>
          <w:szCs w:val="26"/>
        </w:rPr>
        <w:t>предоставления субсидии муниципальным бюджетным учреждениям на финансовое обеспечение выполнения ими муниципального задания</w:t>
      </w:r>
      <w:r>
        <w:rPr>
          <w:sz w:val="26"/>
          <w:szCs w:val="26"/>
        </w:rPr>
        <w:t xml:space="preserve">. 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                            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28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468A8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 и распоряжений исп</w:t>
      </w:r>
      <w:r>
        <w:rPr>
          <w:sz w:val="26"/>
          <w:szCs w:val="26"/>
        </w:rPr>
        <w:t>олнителям отдельных мероприятий</w:t>
      </w:r>
      <w:r w:rsidRPr="00607F37">
        <w:rPr>
          <w:sz w:val="26"/>
          <w:szCs w:val="26"/>
        </w:rPr>
        <w:t>.</w:t>
      </w:r>
    </w:p>
    <w:p w:rsidR="003468A8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3468A8" w:rsidRPr="00607F37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Город Ачинск является территорией для реализации мероприятий подпрограммы.</w:t>
      </w:r>
    </w:p>
    <w:p w:rsidR="003468A8" w:rsidRDefault="003468A8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>тветственность за нецелевое использование средств, выделенных на реализацию подпрограммы,</w:t>
      </w:r>
      <w:r>
        <w:rPr>
          <w:sz w:val="26"/>
          <w:szCs w:val="26"/>
        </w:rPr>
        <w:t xml:space="preserve"> п</w:t>
      </w:r>
      <w:r w:rsidRPr="003708D3">
        <w:rPr>
          <w:sz w:val="26"/>
          <w:szCs w:val="26"/>
        </w:rPr>
        <w:t>одготовку и представление информационных и отчетных данны</w:t>
      </w:r>
      <w:r>
        <w:rPr>
          <w:sz w:val="26"/>
          <w:szCs w:val="26"/>
        </w:rPr>
        <w:t xml:space="preserve">х, </w:t>
      </w:r>
      <w:r w:rsidRPr="00607F37">
        <w:rPr>
          <w:sz w:val="26"/>
          <w:szCs w:val="26"/>
        </w:rPr>
        <w:t>несет главный распорядитель средств бюджета - администрация города Ачинска (отдел спорта и молодежной политики).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Также </w:t>
      </w:r>
      <w:r w:rsidRPr="00AC7233">
        <w:rPr>
          <w:rFonts w:eastAsia="Calibri"/>
          <w:sz w:val="26"/>
          <w:szCs w:val="26"/>
          <w:lang w:eastAsia="en-US"/>
        </w:rPr>
        <w:t>администрация города Ачинска (отдел спорта и молодежной политики)</w:t>
      </w:r>
      <w:r>
        <w:rPr>
          <w:sz w:val="26"/>
          <w:szCs w:val="26"/>
        </w:rPr>
        <w:t>: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   является ответственным за своевременную реализацию подпрограммы;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 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3468A8" w:rsidRDefault="003468A8" w:rsidP="0025376B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обеспечивает взаимодействие между исполнителями отдельных мероприятий подпрограммы и координацию их действий;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3468A8" w:rsidRDefault="003468A8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4. УПРАВЛЕНИЕ ПОДПРОГРАММОЙ И КОНТРОЛЬ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ЗА ИСПОЛНЕНИЕМ ПОДПРОГРАММЫ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A06ACE" w:rsidRPr="00607F37">
        <w:rPr>
          <w:sz w:val="26"/>
          <w:szCs w:val="26"/>
        </w:rPr>
        <w:t>Также отдел спорта и молодежной политики администрации города Ачинска осуществляет: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F14931" w:rsidRPr="00F14931">
        <w:rPr>
          <w:sz w:val="26"/>
          <w:szCs w:val="26"/>
        </w:rPr>
        <w:t>Отчет о реализации программы за 1, 2, 3 кварталы представляется в срок не позднее 15-го числа месяца, следующего за отчетным кварталом</w:t>
      </w:r>
      <w:r w:rsidR="00A06ACE" w:rsidRPr="00607F37">
        <w:rPr>
          <w:sz w:val="26"/>
          <w:szCs w:val="26"/>
        </w:rPr>
        <w:t>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</w:t>
      </w:r>
      <w:r w:rsidR="00A06ACE" w:rsidRPr="00607F37">
        <w:rPr>
          <w:sz w:val="26"/>
          <w:szCs w:val="26"/>
        </w:rPr>
        <w:lastRenderedPageBreak/>
        <w:t>соисполнителям на бумажных носителях и в электронном виде.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A06ACE" w:rsidRPr="00607F37">
        <w:rPr>
          <w:sz w:val="26"/>
          <w:szCs w:val="26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="00A06ACE" w:rsidRPr="00607F37">
        <w:rPr>
          <w:sz w:val="26"/>
          <w:szCs w:val="26"/>
        </w:rPr>
        <w:t>за</w:t>
      </w:r>
      <w:proofErr w:type="gramEnd"/>
      <w:r w:rsidR="00A06ACE" w:rsidRPr="00607F37">
        <w:rPr>
          <w:sz w:val="26"/>
          <w:szCs w:val="26"/>
        </w:rPr>
        <w:t xml:space="preserve"> отчетным.</w:t>
      </w:r>
    </w:p>
    <w:p w:rsidR="00A06ACE" w:rsidRPr="00607F37" w:rsidRDefault="00A616A1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r w:rsidR="00A06ACE" w:rsidRPr="00607F37">
        <w:rPr>
          <w:sz w:val="26"/>
          <w:szCs w:val="26"/>
        </w:rPr>
        <w:t xml:space="preserve">Годовой отчет в срок до 1 мая года, следующего за </w:t>
      </w:r>
      <w:proofErr w:type="gramStart"/>
      <w:r w:rsidR="00A06ACE" w:rsidRPr="00607F37">
        <w:rPr>
          <w:sz w:val="26"/>
          <w:szCs w:val="26"/>
        </w:rPr>
        <w:t>отчетным</w:t>
      </w:r>
      <w:proofErr w:type="gramEnd"/>
      <w:r w:rsidR="00A06ACE" w:rsidRPr="00607F37">
        <w:rPr>
          <w:sz w:val="26"/>
          <w:szCs w:val="26"/>
        </w:rPr>
        <w:t>, подлежит размещению на официальном сайте органов местного самоуправления</w:t>
      </w:r>
      <w:r w:rsidRPr="00607F37">
        <w:rPr>
          <w:sz w:val="26"/>
          <w:szCs w:val="26"/>
        </w:rPr>
        <w:t xml:space="preserve"> города Ачинска</w:t>
      </w:r>
      <w:r w:rsidR="00A06ACE" w:rsidRPr="00607F37">
        <w:rPr>
          <w:sz w:val="26"/>
          <w:szCs w:val="26"/>
        </w:rPr>
        <w:t>: http://www.adm-achinsk.ru и в сети Интернет.</w:t>
      </w: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A06ACE" w:rsidRPr="00607F37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9B2C08" w:rsidRPr="00607F37" w:rsidRDefault="009B2C08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9B2C08" w:rsidRPr="00607F37" w:rsidRDefault="009B2C08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9B2C08" w:rsidRPr="00607F37" w:rsidRDefault="009B2C08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Pr="00607F37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CB6403" w:rsidRDefault="00CB6403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4B325D" w:rsidRDefault="004B325D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F76640" w:rsidRDefault="00F76640" w:rsidP="0025376B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A616A1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A616A1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Обеспечение реализации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и прочие мероприятия</w:t>
      </w:r>
      <w:r w:rsidR="00A616A1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  <w:r w:rsidR="004B325D">
        <w:rPr>
          <w:sz w:val="26"/>
          <w:szCs w:val="26"/>
        </w:rPr>
        <w:t xml:space="preserve"> </w:t>
      </w: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:rsidR="00A06ACE" w:rsidRPr="00607F37" w:rsidRDefault="00A06ACE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A06ACE" w:rsidRPr="00607F37" w:rsidRDefault="00A616A1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  <w:r w:rsidR="004B325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 ЗНАЧЕНИЯ ПОКАЗАТЕЛЕЙ РЕЗУЛЬТАТИВНОСТИ ПОДПРОГРАММЫ</w:t>
      </w:r>
    </w:p>
    <w:p w:rsidR="00A06ACE" w:rsidRPr="00607F37" w:rsidRDefault="00A616A1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</w:t>
      </w:r>
      <w:r w:rsidR="00A06ACE" w:rsidRPr="00607F37">
        <w:rPr>
          <w:b/>
          <w:sz w:val="26"/>
          <w:szCs w:val="26"/>
        </w:rPr>
        <w:t>ОБЕСПЕЧЕНИЕ РЕАЛИЗАЦИИ МУНИЦИПАЛЬНОЙ ПРОГРАММЫ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 ПРОЧИЕ МЕРОПРИЯТИЯ</w:t>
      </w:r>
      <w:r w:rsidR="00A616A1" w:rsidRPr="00607F37">
        <w:rPr>
          <w:b/>
          <w:sz w:val="26"/>
          <w:szCs w:val="26"/>
        </w:rPr>
        <w:t>»</w:t>
      </w:r>
    </w:p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531"/>
        <w:gridCol w:w="993"/>
        <w:gridCol w:w="850"/>
        <w:gridCol w:w="992"/>
        <w:gridCol w:w="142"/>
        <w:gridCol w:w="992"/>
        <w:gridCol w:w="1135"/>
      </w:tblGrid>
      <w:tr w:rsidR="00A06ACE" w:rsidRPr="00607F37" w:rsidTr="00FF4799">
        <w:tc>
          <w:tcPr>
            <w:tcW w:w="454" w:type="dxa"/>
            <w:vMerge w:val="restart"/>
          </w:tcPr>
          <w:p w:rsidR="00A06ACE" w:rsidRPr="00607F37" w:rsidRDefault="00A616A1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№</w:t>
            </w:r>
            <w:r w:rsidR="00A06ACE" w:rsidRPr="00607F37">
              <w:rPr>
                <w:sz w:val="26"/>
                <w:szCs w:val="26"/>
              </w:rPr>
              <w:t xml:space="preserve"> </w:t>
            </w:r>
            <w:proofErr w:type="gramStart"/>
            <w:r w:rsidR="00A06ACE" w:rsidRPr="00607F37">
              <w:rPr>
                <w:sz w:val="26"/>
                <w:szCs w:val="26"/>
              </w:rPr>
              <w:t>п</w:t>
            </w:r>
            <w:proofErr w:type="gramEnd"/>
            <w:r w:rsidR="00A06ACE"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  <w:vMerge w:val="restart"/>
          </w:tcPr>
          <w:p w:rsidR="00A06ACE" w:rsidRPr="00607F37" w:rsidRDefault="00A06ACE" w:rsidP="00CB249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Цель, </w:t>
            </w:r>
            <w:r w:rsidR="00CB2495" w:rsidRPr="00607F37">
              <w:rPr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1531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111" w:type="dxa"/>
            <w:gridSpan w:val="5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Годы реализации </w:t>
            </w:r>
            <w:r w:rsidR="00CB2495" w:rsidRPr="00607F37"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>программы</w:t>
            </w:r>
          </w:p>
        </w:tc>
      </w:tr>
      <w:tr w:rsidR="0026230B" w:rsidRPr="00607F37" w:rsidTr="0026230B">
        <w:tc>
          <w:tcPr>
            <w:tcW w:w="454" w:type="dxa"/>
            <w:vMerge/>
          </w:tcPr>
          <w:p w:rsidR="0026230B" w:rsidRPr="00607F37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</w:tcPr>
          <w:p w:rsidR="0026230B" w:rsidRPr="00607F37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vMerge/>
          </w:tcPr>
          <w:p w:rsidR="0026230B" w:rsidRPr="00607F37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</w:tcPr>
          <w:p w:rsidR="0026230B" w:rsidRPr="00607F37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26230B" w:rsidRPr="00607F37" w:rsidRDefault="0026230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2020 год</w:t>
            </w:r>
          </w:p>
        </w:tc>
        <w:tc>
          <w:tcPr>
            <w:tcW w:w="992" w:type="dxa"/>
          </w:tcPr>
          <w:p w:rsidR="0026230B" w:rsidRPr="00607F37" w:rsidRDefault="0026230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gridSpan w:val="2"/>
          </w:tcPr>
          <w:p w:rsidR="0026230B" w:rsidRPr="00607F37" w:rsidRDefault="0026230B" w:rsidP="00BF5A8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</w:tcPr>
          <w:p w:rsidR="0026230B" w:rsidRPr="00607F37" w:rsidRDefault="0026230B" w:rsidP="00FF479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</w:tr>
      <w:tr w:rsidR="0026230B" w:rsidRPr="00607F37" w:rsidTr="0026230B">
        <w:tc>
          <w:tcPr>
            <w:tcW w:w="454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6230B" w:rsidRPr="00607F37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6230B" w:rsidRPr="00607F37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</w:tcPr>
          <w:p w:rsidR="0026230B" w:rsidRPr="00607F37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5" w:type="dxa"/>
          </w:tcPr>
          <w:p w:rsidR="0026230B" w:rsidRPr="00607F37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06ACE" w:rsidRPr="00607F37" w:rsidTr="00A616A1"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9186" w:type="dxa"/>
            <w:gridSpan w:val="8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A06ACE" w:rsidRPr="00607F37" w:rsidTr="00A616A1">
        <w:tc>
          <w:tcPr>
            <w:tcW w:w="45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9186" w:type="dxa"/>
            <w:gridSpan w:val="8"/>
          </w:tcPr>
          <w:p w:rsidR="00A06ACE" w:rsidRPr="00607F37" w:rsidRDefault="00B85E7F" w:rsidP="00B85E7F">
            <w:pPr>
              <w:widowControl w:val="0"/>
              <w:autoSpaceDE w:val="0"/>
              <w:autoSpaceDN w:val="0"/>
              <w:outlineLvl w:val="3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Задача. </w:t>
            </w:r>
            <w:r w:rsidR="00A06ACE" w:rsidRPr="00607F37">
              <w:rPr>
                <w:sz w:val="26"/>
                <w:szCs w:val="26"/>
              </w:rPr>
              <w:t>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26230B" w:rsidRPr="00607F37" w:rsidTr="0026230B">
        <w:tc>
          <w:tcPr>
            <w:tcW w:w="454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1. Количество спортивных сооружений в городе Ачинске</w:t>
            </w:r>
          </w:p>
        </w:tc>
        <w:tc>
          <w:tcPr>
            <w:tcW w:w="1531" w:type="dxa"/>
          </w:tcPr>
          <w:p w:rsidR="0026230B" w:rsidRPr="00607F37" w:rsidRDefault="0070342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</w:t>
            </w:r>
            <w:r w:rsidR="0026230B" w:rsidRPr="00607F37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6230B" w:rsidRPr="00607F37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850" w:type="dxa"/>
          </w:tcPr>
          <w:p w:rsidR="0026230B" w:rsidRPr="00607F37" w:rsidRDefault="0026230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1134" w:type="dxa"/>
            <w:gridSpan w:val="2"/>
          </w:tcPr>
          <w:p w:rsidR="0026230B" w:rsidRPr="00607F37" w:rsidRDefault="0026230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992" w:type="dxa"/>
          </w:tcPr>
          <w:p w:rsidR="0026230B" w:rsidRPr="00607F37" w:rsidRDefault="0026230B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1135" w:type="dxa"/>
          </w:tcPr>
          <w:p w:rsidR="0026230B" w:rsidRPr="00607F37" w:rsidRDefault="0026230B" w:rsidP="002623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</w:tbl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E6976" w:rsidRPr="00607F37" w:rsidRDefault="000E6976" w:rsidP="00A06ACE">
      <w:pPr>
        <w:widowControl w:val="0"/>
        <w:autoSpaceDE w:val="0"/>
        <w:autoSpaceDN w:val="0"/>
        <w:jc w:val="both"/>
        <w:rPr>
          <w:sz w:val="26"/>
          <w:szCs w:val="26"/>
        </w:rPr>
        <w:sectPr w:rsidR="000E6976" w:rsidRPr="00607F37">
          <w:pgSz w:w="11905" w:h="16838"/>
          <w:pgMar w:top="1134" w:right="850" w:bottom="1134" w:left="1701" w:header="0" w:footer="0" w:gutter="0"/>
          <w:cols w:space="720"/>
        </w:sectPr>
      </w:pPr>
    </w:p>
    <w:p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1458E8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2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A06ACE" w:rsidRPr="00607F37" w:rsidRDefault="001458E8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Обеспечение реализации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и прочие мероприятия</w:t>
      </w:r>
      <w:r w:rsidR="001458E8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:rsidR="00A06ACE" w:rsidRPr="00607F37" w:rsidRDefault="001458E8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Развитие </w:t>
      </w:r>
      <w:proofErr w:type="gramStart"/>
      <w:r w:rsidR="00A06ACE" w:rsidRPr="00607F37">
        <w:rPr>
          <w:sz w:val="26"/>
          <w:szCs w:val="26"/>
        </w:rPr>
        <w:t>физической</w:t>
      </w:r>
      <w:proofErr w:type="gramEnd"/>
    </w:p>
    <w:p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1458E8" w:rsidRPr="00607F37">
        <w:rPr>
          <w:sz w:val="26"/>
          <w:szCs w:val="26"/>
        </w:rPr>
        <w:t>»</w:t>
      </w:r>
    </w:p>
    <w:p w:rsidR="00385244" w:rsidRPr="00607F37" w:rsidRDefault="00385244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9" w:name="P2347"/>
      <w:bookmarkEnd w:id="9"/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A06ACE" w:rsidRPr="00607F37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МЕРОПРИЯТИЙ ПОДПРОГРАММЫ "ОБЕСПЕЧЕНИЕ РЕАЛИЗАЦИИ</w:t>
      </w:r>
    </w:p>
    <w:p w:rsidR="001458E8" w:rsidRDefault="00A06ACE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МУНИЦИПАЛЬНОЙ ПРОГРАММЫ И ПРОЧИЕ МЕРОПРИЯТИЯ</w:t>
      </w:r>
    </w:p>
    <w:p w:rsidR="00AC7BA5" w:rsidRPr="00607F37" w:rsidRDefault="00AC7BA5" w:rsidP="00AC7BA5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607F37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191"/>
        <w:gridCol w:w="1782"/>
        <w:gridCol w:w="552"/>
        <w:gridCol w:w="826"/>
        <w:gridCol w:w="825"/>
        <w:gridCol w:w="826"/>
        <w:gridCol w:w="1098"/>
        <w:gridCol w:w="962"/>
        <w:gridCol w:w="1098"/>
        <w:gridCol w:w="1371"/>
        <w:gridCol w:w="2262"/>
        <w:gridCol w:w="67"/>
      </w:tblGrid>
      <w:tr w:rsidR="00951A8C" w:rsidRPr="00607F37" w:rsidTr="004B325D">
        <w:trPr>
          <w:jc w:val="center"/>
        </w:trPr>
        <w:tc>
          <w:tcPr>
            <w:tcW w:w="567" w:type="dxa"/>
            <w:vMerge w:val="restart"/>
          </w:tcPr>
          <w:p w:rsidR="00A06ACE" w:rsidRPr="00607F37" w:rsidRDefault="00000F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№</w:t>
            </w:r>
            <w:r w:rsidR="00A06ACE" w:rsidRPr="00607F37">
              <w:rPr>
                <w:sz w:val="26"/>
                <w:szCs w:val="26"/>
              </w:rPr>
              <w:t xml:space="preserve"> </w:t>
            </w:r>
            <w:proofErr w:type="gramStart"/>
            <w:r w:rsidR="00A06ACE" w:rsidRPr="00607F37">
              <w:rPr>
                <w:sz w:val="26"/>
                <w:szCs w:val="26"/>
              </w:rPr>
              <w:t>п</w:t>
            </w:r>
            <w:proofErr w:type="gramEnd"/>
            <w:r w:rsidR="00A06ACE"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119" w:type="dxa"/>
            <w:gridSpan w:val="4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</w:tcPr>
          <w:p w:rsidR="00A06ACE" w:rsidRPr="00607F37" w:rsidRDefault="00A06ACE" w:rsidP="00AC7B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</w:t>
            </w:r>
            <w:r w:rsidR="00417DB9" w:rsidRPr="00607F37"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2410" w:type="dxa"/>
            <w:gridSpan w:val="2"/>
            <w:vMerge w:val="restart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83D17" w:rsidRPr="00607F37" w:rsidTr="004B325D">
        <w:trPr>
          <w:jc w:val="center"/>
        </w:trPr>
        <w:tc>
          <w:tcPr>
            <w:tcW w:w="567" w:type="dxa"/>
            <w:vMerge/>
          </w:tcPr>
          <w:p w:rsidR="00B83D17" w:rsidRPr="00607F37" w:rsidRDefault="00B83D1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B83D17" w:rsidRPr="00607F37" w:rsidRDefault="00B83D1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B83D17" w:rsidRPr="00607F37" w:rsidRDefault="00B83D1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B83D17" w:rsidRPr="00607F37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B83D17" w:rsidRPr="00607F37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B83D17" w:rsidRPr="00607F37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B83D17" w:rsidRPr="00607F37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</w:tcPr>
          <w:p w:rsidR="00B83D17" w:rsidRPr="00607F37" w:rsidRDefault="00B83D1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B83D17" w:rsidRPr="00607F37" w:rsidRDefault="00B83D1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B83D17" w:rsidRPr="00607F37" w:rsidRDefault="00B83D17" w:rsidP="006F76C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 w:rsidR="006F76C9"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B83D17" w:rsidRPr="00607F37" w:rsidRDefault="00B83D17" w:rsidP="002411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410" w:type="dxa"/>
            <w:gridSpan w:val="2"/>
            <w:vMerge/>
          </w:tcPr>
          <w:p w:rsidR="00B83D17" w:rsidRPr="00607F37" w:rsidRDefault="00B83D17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4675C" w:rsidRPr="00607F37" w:rsidTr="004B325D">
        <w:trPr>
          <w:jc w:val="center"/>
        </w:trPr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2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94675C" w:rsidRPr="00607F37" w:rsidTr="004B325D">
        <w:trPr>
          <w:jc w:val="center"/>
        </w:trPr>
        <w:tc>
          <w:tcPr>
            <w:tcW w:w="567" w:type="dxa"/>
          </w:tcPr>
          <w:p w:rsidR="00A06ACE" w:rsidRPr="00607F37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Муниципальная программа "Развитие физической </w:t>
            </w:r>
            <w:r w:rsidRPr="00607F37">
              <w:rPr>
                <w:sz w:val="26"/>
                <w:szCs w:val="26"/>
              </w:rPr>
              <w:lastRenderedPageBreak/>
              <w:t>культуры и спорта"</w:t>
            </w:r>
          </w:p>
        </w:tc>
        <w:tc>
          <w:tcPr>
            <w:tcW w:w="184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4675C" w:rsidRPr="00607F37" w:rsidTr="004B325D">
        <w:trPr>
          <w:jc w:val="center"/>
        </w:trPr>
        <w:tc>
          <w:tcPr>
            <w:tcW w:w="567" w:type="dxa"/>
          </w:tcPr>
          <w:p w:rsidR="00A06ACE" w:rsidRPr="00607F37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  <w:tc>
          <w:tcPr>
            <w:tcW w:w="184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4675C" w:rsidRPr="00607F37" w:rsidTr="004B325D">
        <w:trPr>
          <w:jc w:val="center"/>
        </w:trPr>
        <w:tc>
          <w:tcPr>
            <w:tcW w:w="567" w:type="dxa"/>
          </w:tcPr>
          <w:p w:rsidR="00A06ACE" w:rsidRPr="00607F37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43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A06ACE" w:rsidRPr="00607F37" w:rsidRDefault="00A06ACE" w:rsidP="00592CB5">
            <w:pPr>
              <w:widowControl w:val="0"/>
              <w:autoSpaceDE w:val="0"/>
              <w:autoSpaceDN w:val="0"/>
              <w:ind w:right="-62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gridAfter w:val="1"/>
          <w:wAfter w:w="69" w:type="dxa"/>
          <w:jc w:val="center"/>
        </w:trPr>
        <w:tc>
          <w:tcPr>
            <w:tcW w:w="567" w:type="dxa"/>
          </w:tcPr>
          <w:p w:rsidR="006F76C9" w:rsidRPr="00607F37" w:rsidRDefault="006F76C9" w:rsidP="005B2C6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6F76C9" w:rsidRPr="00607F37" w:rsidRDefault="006F76C9" w:rsidP="005B2C65">
            <w:pPr>
              <w:rPr>
                <w:b/>
                <w:bCs/>
                <w:sz w:val="26"/>
                <w:szCs w:val="26"/>
              </w:rPr>
            </w:pPr>
            <w:r w:rsidRPr="00607F37">
              <w:rPr>
                <w:b/>
                <w:bCs/>
                <w:sz w:val="26"/>
                <w:szCs w:val="26"/>
              </w:rPr>
              <w:t xml:space="preserve">Задача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607F37">
              <w:rPr>
                <w:b/>
                <w:bCs/>
                <w:sz w:val="26"/>
                <w:szCs w:val="26"/>
              </w:rPr>
              <w:t xml:space="preserve">: </w:t>
            </w:r>
            <w:r w:rsidRPr="00607F37">
              <w:rPr>
                <w:sz w:val="26"/>
                <w:szCs w:val="26"/>
              </w:rPr>
              <w:t xml:space="preserve">Материально–техническое обеспечение </w:t>
            </w:r>
            <w:r w:rsidRPr="00607F37">
              <w:rPr>
                <w:sz w:val="26"/>
                <w:szCs w:val="26"/>
              </w:rPr>
              <w:lastRenderedPageBreak/>
              <w:t>учреждений, осуществляющих деятельность в области физической культуры и спорта в городе Ачинске.</w:t>
            </w:r>
          </w:p>
        </w:tc>
        <w:tc>
          <w:tcPr>
            <w:tcW w:w="1843" w:type="dxa"/>
          </w:tcPr>
          <w:p w:rsidR="006F76C9" w:rsidRPr="00607F37" w:rsidRDefault="006F76C9" w:rsidP="00A0796B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</w:tcPr>
          <w:p w:rsidR="006F76C9" w:rsidRPr="00607F37" w:rsidRDefault="006F76C9" w:rsidP="00A0796B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6F76C9" w:rsidRPr="00607F37" w:rsidRDefault="006F76C9" w:rsidP="00A0796B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6F76C9" w:rsidRPr="00607F37" w:rsidRDefault="006F76C9" w:rsidP="00A0796B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6F76C9" w:rsidRPr="00607F37" w:rsidRDefault="006F76C9" w:rsidP="00A0796B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4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B559C" w:rsidRPr="00607F37" w:rsidTr="004B325D">
        <w:trPr>
          <w:gridAfter w:val="1"/>
          <w:wAfter w:w="69" w:type="dxa"/>
          <w:jc w:val="center"/>
        </w:trPr>
        <w:tc>
          <w:tcPr>
            <w:tcW w:w="567" w:type="dxa"/>
          </w:tcPr>
          <w:p w:rsidR="002B559C" w:rsidRDefault="006F76C9" w:rsidP="00802F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2B559C" w:rsidRPr="00607F37" w:rsidRDefault="0039449B" w:rsidP="0039449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. </w:t>
            </w:r>
            <w:r w:rsidR="002B559C">
              <w:rPr>
                <w:sz w:val="26"/>
                <w:szCs w:val="26"/>
              </w:rPr>
              <w:t>Устранение предписаний контролирующих органов</w:t>
            </w:r>
          </w:p>
        </w:tc>
        <w:tc>
          <w:tcPr>
            <w:tcW w:w="1843" w:type="dxa"/>
          </w:tcPr>
          <w:p w:rsidR="002B559C" w:rsidRPr="00607F37" w:rsidRDefault="002B559C" w:rsidP="00E0309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2B559C" w:rsidRPr="002B559C" w:rsidRDefault="002B559C" w:rsidP="00E0309F">
            <w:pPr>
              <w:jc w:val="right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</w:tcPr>
          <w:p w:rsidR="002B559C" w:rsidRPr="002B559C" w:rsidRDefault="002B559C" w:rsidP="00E0309F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1101</w:t>
            </w:r>
          </w:p>
        </w:tc>
        <w:tc>
          <w:tcPr>
            <w:tcW w:w="850" w:type="dxa"/>
          </w:tcPr>
          <w:p w:rsidR="002B559C" w:rsidRPr="002B559C" w:rsidRDefault="002B559C" w:rsidP="0049577C">
            <w:pPr>
              <w:jc w:val="center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09 3 00</w:t>
            </w:r>
            <w:r w:rsidR="0049577C">
              <w:rPr>
                <w:sz w:val="26"/>
                <w:szCs w:val="26"/>
              </w:rPr>
              <w:t>8</w:t>
            </w:r>
            <w:r w:rsidRPr="002B559C">
              <w:rPr>
                <w:sz w:val="26"/>
                <w:szCs w:val="26"/>
              </w:rPr>
              <w:t>4</w:t>
            </w:r>
            <w:r w:rsidR="0049577C">
              <w:rPr>
                <w:sz w:val="26"/>
                <w:szCs w:val="26"/>
              </w:rPr>
              <w:t>010</w:t>
            </w:r>
          </w:p>
        </w:tc>
        <w:tc>
          <w:tcPr>
            <w:tcW w:w="851" w:type="dxa"/>
          </w:tcPr>
          <w:p w:rsidR="002B559C" w:rsidRPr="002B559C" w:rsidRDefault="002B559C" w:rsidP="00E0309F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:rsidR="002B559C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2B559C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B559C" w:rsidRDefault="006F76C9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2B559C" w:rsidRDefault="006F76C9" w:rsidP="00CD36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41" w:type="dxa"/>
          </w:tcPr>
          <w:p w:rsidR="002B559C" w:rsidRPr="00607F37" w:rsidRDefault="006F76C9" w:rsidP="00C2632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инструментальных изменений и оценок факторов производственной среды МБУ «СШОР» 53,3 тыс. руб.</w:t>
            </w:r>
          </w:p>
        </w:tc>
      </w:tr>
      <w:tr w:rsidR="006F76C9" w:rsidRPr="00607F37" w:rsidTr="004B325D">
        <w:trPr>
          <w:gridAfter w:val="1"/>
          <w:wAfter w:w="69" w:type="dxa"/>
          <w:jc w:val="center"/>
        </w:trPr>
        <w:tc>
          <w:tcPr>
            <w:tcW w:w="567" w:type="dxa"/>
          </w:tcPr>
          <w:p w:rsidR="006F76C9" w:rsidRPr="00607F37" w:rsidRDefault="006F76C9" w:rsidP="00802F1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843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4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F76C9" w:rsidRPr="00607F37" w:rsidTr="004B325D">
        <w:trPr>
          <w:gridAfter w:val="1"/>
          <w:wAfter w:w="69" w:type="dxa"/>
          <w:jc w:val="center"/>
        </w:trPr>
        <w:tc>
          <w:tcPr>
            <w:tcW w:w="567" w:type="dxa"/>
          </w:tcPr>
          <w:p w:rsidR="006F76C9" w:rsidRPr="00607F37" w:rsidRDefault="006F76C9" w:rsidP="006178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76C9" w:rsidRPr="00607F37" w:rsidRDefault="006F76C9" w:rsidP="00E0309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6F76C9" w:rsidRDefault="006F76C9" w:rsidP="0077270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41" w:type="dxa"/>
          </w:tcPr>
          <w:p w:rsidR="006F76C9" w:rsidRPr="00607F37" w:rsidRDefault="006F76C9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06ACE" w:rsidRPr="00607F37" w:rsidRDefault="00A06ACE" w:rsidP="00B038CE">
      <w:pPr>
        <w:tabs>
          <w:tab w:val="left" w:pos="720"/>
        </w:tabs>
        <w:ind w:left="708" w:hanging="708"/>
        <w:rPr>
          <w:sz w:val="26"/>
          <w:szCs w:val="26"/>
        </w:rPr>
      </w:pPr>
    </w:p>
    <w:p w:rsidR="000E6976" w:rsidRPr="00607F37" w:rsidRDefault="000E6976" w:rsidP="0094740C">
      <w:pPr>
        <w:tabs>
          <w:tab w:val="left" w:pos="720"/>
        </w:tabs>
        <w:ind w:left="708" w:hanging="708"/>
        <w:rPr>
          <w:sz w:val="26"/>
          <w:szCs w:val="26"/>
        </w:rPr>
        <w:sectPr w:rsidR="000E6976" w:rsidRPr="00607F37" w:rsidSect="004B325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71E8C" w:rsidRPr="00607F37" w:rsidRDefault="00571E8C" w:rsidP="00571E8C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Приложение № 8</w:t>
      </w:r>
    </w:p>
    <w:p w:rsidR="00571E8C" w:rsidRPr="00607F37" w:rsidRDefault="00571E8C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571E8C" w:rsidRPr="00607F37" w:rsidRDefault="00571E8C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спорта»</w:t>
      </w:r>
    </w:p>
    <w:p w:rsidR="0094740C" w:rsidRPr="00607F37" w:rsidRDefault="0094740C" w:rsidP="0094740C">
      <w:pPr>
        <w:tabs>
          <w:tab w:val="left" w:pos="720"/>
        </w:tabs>
        <w:ind w:left="708" w:hanging="708"/>
        <w:rPr>
          <w:sz w:val="26"/>
          <w:szCs w:val="26"/>
        </w:rPr>
      </w:pPr>
    </w:p>
    <w:p w:rsidR="000E6976" w:rsidRPr="00607F37" w:rsidRDefault="000E6976" w:rsidP="00B038CE">
      <w:pPr>
        <w:tabs>
          <w:tab w:val="left" w:pos="720"/>
        </w:tabs>
        <w:ind w:left="708" w:hanging="708"/>
        <w:rPr>
          <w:sz w:val="26"/>
          <w:szCs w:val="26"/>
        </w:rPr>
      </w:pPr>
    </w:p>
    <w:p w:rsidR="000E6976" w:rsidRPr="00607F37" w:rsidRDefault="000E6976" w:rsidP="000E6976">
      <w:pPr>
        <w:widowControl w:val="0"/>
        <w:suppressAutoHyphens/>
        <w:autoSpaceDE w:val="0"/>
        <w:ind w:firstLine="720"/>
        <w:jc w:val="center"/>
        <w:rPr>
          <w:b/>
          <w:bCs/>
          <w:sz w:val="26"/>
          <w:szCs w:val="26"/>
          <w:lang w:eastAsia="ar-SA"/>
        </w:rPr>
      </w:pPr>
      <w:r w:rsidRPr="00607F37">
        <w:rPr>
          <w:b/>
          <w:bCs/>
          <w:sz w:val="26"/>
          <w:szCs w:val="26"/>
          <w:lang w:eastAsia="ar-SA"/>
        </w:rPr>
        <w:t>ПОДПРОГРАММА 4</w:t>
      </w:r>
    </w:p>
    <w:p w:rsidR="005607EA" w:rsidRPr="00607F37" w:rsidRDefault="000E6976" w:rsidP="000E6976">
      <w:pPr>
        <w:widowControl w:val="0"/>
        <w:suppressAutoHyphens/>
        <w:autoSpaceDE w:val="0"/>
        <w:ind w:firstLine="720"/>
        <w:jc w:val="center"/>
        <w:rPr>
          <w:b/>
          <w:bCs/>
          <w:sz w:val="26"/>
          <w:szCs w:val="26"/>
          <w:lang w:eastAsia="ar-SA"/>
        </w:rPr>
      </w:pPr>
      <w:r w:rsidRPr="00607F37">
        <w:rPr>
          <w:b/>
          <w:bCs/>
          <w:sz w:val="26"/>
          <w:szCs w:val="26"/>
          <w:lang w:eastAsia="ar-SA"/>
        </w:rPr>
        <w:t>«РАЗВИТИЕ АДАПТИВНОЙ ФИЗИЧЕСКОЙ КУЛЬТУРЫ</w:t>
      </w:r>
      <w:r w:rsidR="00D41921">
        <w:rPr>
          <w:b/>
          <w:bCs/>
          <w:sz w:val="26"/>
          <w:szCs w:val="26"/>
          <w:lang w:eastAsia="ar-SA"/>
        </w:rPr>
        <w:t xml:space="preserve"> И СПОРТА</w:t>
      </w:r>
      <w:r w:rsidRPr="00607F37">
        <w:rPr>
          <w:b/>
          <w:bCs/>
          <w:sz w:val="26"/>
          <w:szCs w:val="26"/>
          <w:lang w:eastAsia="ar-SA"/>
        </w:rPr>
        <w:t xml:space="preserve">», </w:t>
      </w:r>
      <w:proofErr w:type="gramStart"/>
      <w:r w:rsidRPr="00607F37">
        <w:rPr>
          <w:b/>
          <w:bCs/>
          <w:sz w:val="26"/>
          <w:szCs w:val="26"/>
          <w:lang w:eastAsia="ar-SA"/>
        </w:rPr>
        <w:t>РЕАЛИЗУЕМАЯ</w:t>
      </w:r>
      <w:proofErr w:type="gramEnd"/>
      <w:r w:rsidRPr="00607F37">
        <w:rPr>
          <w:b/>
          <w:bCs/>
          <w:sz w:val="26"/>
          <w:szCs w:val="26"/>
          <w:lang w:eastAsia="ar-SA"/>
        </w:rPr>
        <w:t xml:space="preserve"> В РАМКАХ МУНИЦИПАЛЬНОЙ</w:t>
      </w:r>
    </w:p>
    <w:p w:rsidR="005607EA" w:rsidRPr="00607F37" w:rsidRDefault="000E6976" w:rsidP="000E6976">
      <w:pPr>
        <w:widowControl w:val="0"/>
        <w:suppressAutoHyphens/>
        <w:autoSpaceDE w:val="0"/>
        <w:ind w:firstLine="720"/>
        <w:jc w:val="center"/>
        <w:rPr>
          <w:b/>
          <w:bCs/>
          <w:sz w:val="26"/>
          <w:szCs w:val="26"/>
          <w:lang w:eastAsia="ar-SA"/>
        </w:rPr>
      </w:pPr>
      <w:r w:rsidRPr="00607F37">
        <w:rPr>
          <w:b/>
          <w:bCs/>
          <w:sz w:val="26"/>
          <w:szCs w:val="26"/>
          <w:lang w:eastAsia="ar-SA"/>
        </w:rPr>
        <w:t xml:space="preserve"> ПРОГРАММЫ ГОРОДА АЧИНСКА </w:t>
      </w:r>
    </w:p>
    <w:p w:rsidR="000E6976" w:rsidRPr="00607F37" w:rsidRDefault="000E6976" w:rsidP="000E6976">
      <w:pPr>
        <w:widowControl w:val="0"/>
        <w:suppressAutoHyphens/>
        <w:autoSpaceDE w:val="0"/>
        <w:ind w:firstLine="720"/>
        <w:jc w:val="center"/>
        <w:rPr>
          <w:b/>
          <w:bCs/>
          <w:sz w:val="26"/>
          <w:szCs w:val="26"/>
          <w:lang w:eastAsia="ar-SA"/>
        </w:rPr>
      </w:pPr>
      <w:r w:rsidRPr="00607F37">
        <w:rPr>
          <w:b/>
          <w:bCs/>
          <w:sz w:val="26"/>
          <w:szCs w:val="26"/>
          <w:lang w:eastAsia="ar-SA"/>
        </w:rPr>
        <w:t xml:space="preserve">«РАЗВИТИЕ ФИЗИЧЕСКОЙ КУЛЬТУРЫ И СПОРТА» </w:t>
      </w:r>
    </w:p>
    <w:p w:rsidR="008D440D" w:rsidRPr="00607F37" w:rsidRDefault="008D440D" w:rsidP="000E6976">
      <w:pPr>
        <w:widowControl w:val="0"/>
        <w:suppressAutoHyphens/>
        <w:autoSpaceDE w:val="0"/>
        <w:ind w:firstLine="720"/>
        <w:jc w:val="center"/>
        <w:rPr>
          <w:b/>
          <w:bCs/>
          <w:sz w:val="26"/>
          <w:szCs w:val="26"/>
          <w:lang w:eastAsia="ar-SA"/>
        </w:rPr>
      </w:pPr>
    </w:p>
    <w:p w:rsidR="008D440D" w:rsidRPr="00607F37" w:rsidRDefault="008D440D" w:rsidP="008D440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1. ПАСПОРТ ПОДПРОГРАММЫ</w:t>
      </w:r>
    </w:p>
    <w:p w:rsidR="000E6976" w:rsidRPr="00607F37" w:rsidRDefault="000E6976" w:rsidP="000E6976">
      <w:pPr>
        <w:widowControl w:val="0"/>
        <w:suppressAutoHyphens/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313"/>
        <w:gridCol w:w="6258"/>
      </w:tblGrid>
      <w:tr w:rsidR="000E6976" w:rsidRPr="00607F37" w:rsidTr="004B325D">
        <w:trPr>
          <w:trHeight w:val="576"/>
          <w:jc w:val="center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«Развитие адаптивной физической культуры</w:t>
            </w:r>
            <w:r w:rsidR="00D41921">
              <w:rPr>
                <w:rFonts w:eastAsia="Calibri"/>
                <w:sz w:val="26"/>
                <w:szCs w:val="26"/>
              </w:rPr>
              <w:t xml:space="preserve"> и спорта</w:t>
            </w:r>
            <w:r w:rsidRPr="00607F37">
              <w:rPr>
                <w:rFonts w:eastAsia="Calibri"/>
                <w:sz w:val="26"/>
                <w:szCs w:val="26"/>
              </w:rPr>
              <w:t>» (далее – подпрограмма)</w:t>
            </w:r>
          </w:p>
        </w:tc>
      </w:tr>
      <w:tr w:rsidR="000E6976" w:rsidRPr="00607F37" w:rsidTr="004B325D">
        <w:trPr>
          <w:trHeight w:val="631"/>
          <w:jc w:val="center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«Развитие физической культуры и спорта» </w:t>
            </w:r>
          </w:p>
        </w:tc>
      </w:tr>
      <w:tr w:rsidR="000E6976" w:rsidRPr="00607F37" w:rsidTr="004B325D">
        <w:trPr>
          <w:trHeight w:val="519"/>
          <w:jc w:val="center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76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Администрация города Ачинска (отдел спорта и молодежной политики</w:t>
            </w:r>
            <w:r w:rsidR="00AA0461">
              <w:rPr>
                <w:rFonts w:eastAsia="Calibri"/>
                <w:sz w:val="26"/>
                <w:szCs w:val="26"/>
              </w:rPr>
              <w:t>)</w:t>
            </w:r>
          </w:p>
          <w:p w:rsidR="00AA0461" w:rsidRPr="00607F37" w:rsidRDefault="00AA0461" w:rsidP="00AA0461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бюджетное учреждение «Городской спортивный комплекс «Олимп»</w:t>
            </w:r>
          </w:p>
        </w:tc>
      </w:tr>
      <w:tr w:rsidR="000E6976" w:rsidRPr="00607F37" w:rsidTr="004B325D">
        <w:trPr>
          <w:trHeight w:val="2586"/>
          <w:jc w:val="center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D18" w:rsidRDefault="004F2D18" w:rsidP="000E697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Укрепление здоровья инвалидов средствами физической культуры и спорта. </w:t>
            </w:r>
          </w:p>
          <w:p w:rsidR="000E6976" w:rsidRPr="00607F37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 </w:t>
            </w:r>
          </w:p>
          <w:p w:rsidR="000E6976" w:rsidRPr="00607F37" w:rsidRDefault="000E6976" w:rsidP="001C015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E6976" w:rsidRPr="00607F37" w:rsidTr="004B325D">
        <w:trPr>
          <w:trHeight w:val="61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</w:t>
            </w:r>
            <w:r w:rsidRPr="00607F37">
              <w:rPr>
                <w:rFonts w:eastAsia="Calibri"/>
                <w:sz w:val="26"/>
                <w:szCs w:val="26"/>
              </w:rPr>
              <w:lastRenderedPageBreak/>
              <w:t>экономическую эффективность реализации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Доля лиц с ограниченными возможностями здоровья и инвалидов, систематически </w:t>
            </w:r>
            <w:r w:rsidRPr="002F3F12">
              <w:rPr>
                <w:rFonts w:eastAsia="Calibri"/>
                <w:sz w:val="25"/>
                <w:szCs w:val="25"/>
                <w:lang w:eastAsia="en-US"/>
              </w:rPr>
              <w:t>занимающихся физической культурой и спортом, в общей численности указанной категории населения.</w:t>
            </w:r>
          </w:p>
          <w:p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Численность лиц с ограниченными возможностями здоровья и инвалидов города Ачинска, систематически занимающихся физической культурой и спортом. </w:t>
            </w:r>
          </w:p>
          <w:p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lastRenderedPageBreak/>
              <w:t>Количество проведенных спортивно-массовых мероприятий для инвалидов.</w:t>
            </w:r>
          </w:p>
          <w:p w:rsidR="000E6976" w:rsidRPr="00607F37" w:rsidRDefault="000967AC" w:rsidP="000967AC">
            <w:pPr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2F3F12">
              <w:rPr>
                <w:rFonts w:eastAsia="Calibri"/>
                <w:sz w:val="25"/>
                <w:szCs w:val="25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0E6976" w:rsidRPr="00607F37" w:rsidTr="004B325D">
        <w:trPr>
          <w:trHeight w:val="30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2019 - 2030 годы</w:t>
            </w:r>
          </w:p>
        </w:tc>
      </w:tr>
      <w:tr w:rsidR="000E6976" w:rsidRPr="00607F37" w:rsidTr="004B325D">
        <w:trPr>
          <w:trHeight w:val="4354"/>
          <w:jc w:val="center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Общий объем финансирования подпрограммы составляет всего </w:t>
            </w:r>
            <w:r w:rsidR="004230F2" w:rsidRPr="002F3F12">
              <w:rPr>
                <w:rFonts w:eastAsia="Calibri"/>
                <w:sz w:val="25"/>
                <w:szCs w:val="25"/>
              </w:rPr>
              <w:t xml:space="preserve"> </w:t>
            </w:r>
            <w:r w:rsidR="003A0738">
              <w:rPr>
                <w:rFonts w:eastAsia="Calibri"/>
                <w:sz w:val="25"/>
                <w:szCs w:val="25"/>
              </w:rPr>
              <w:t>1 832,0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рублей, в том числе по годам:</w:t>
            </w:r>
          </w:p>
          <w:p w:rsidR="00E87899" w:rsidRPr="002F3F12" w:rsidRDefault="00E87899" w:rsidP="00E8789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2019 год – </w:t>
            </w:r>
            <w:r w:rsidR="00041C7D" w:rsidRPr="002F3F12">
              <w:rPr>
                <w:rFonts w:eastAsia="Calibri"/>
                <w:sz w:val="25"/>
                <w:szCs w:val="25"/>
              </w:rPr>
              <w:t>239,5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E87899" w:rsidRPr="002F3F12" w:rsidRDefault="00E87899" w:rsidP="00E8789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2020 год – </w:t>
            </w:r>
            <w:r w:rsidR="003A0738">
              <w:rPr>
                <w:rFonts w:eastAsia="Calibri"/>
                <w:sz w:val="25"/>
                <w:szCs w:val="25"/>
              </w:rPr>
              <w:t>304,8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C54026" w:rsidRPr="002F3F12" w:rsidRDefault="00C54026" w:rsidP="00E8789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2021 год – </w:t>
            </w:r>
            <w:r w:rsidR="003A0738">
              <w:rPr>
                <w:rFonts w:eastAsia="Calibri"/>
                <w:sz w:val="25"/>
                <w:szCs w:val="25"/>
              </w:rPr>
              <w:t>597,7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E87899" w:rsidRPr="002F3F12" w:rsidRDefault="00E87899" w:rsidP="00E8789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</w:t>
            </w:r>
            <w:r w:rsidR="00C54026" w:rsidRPr="002F3F12">
              <w:rPr>
                <w:rFonts w:eastAsia="Calibri"/>
                <w:sz w:val="25"/>
                <w:szCs w:val="25"/>
              </w:rPr>
              <w:t>2</w:t>
            </w:r>
            <w:r w:rsidRPr="002F3F12">
              <w:rPr>
                <w:rFonts w:eastAsia="Calibri"/>
                <w:sz w:val="25"/>
                <w:szCs w:val="25"/>
              </w:rPr>
              <w:t xml:space="preserve"> год – </w:t>
            </w:r>
            <w:r w:rsidR="00E015D5" w:rsidRPr="002F3F12">
              <w:rPr>
                <w:rFonts w:eastAsia="Calibri"/>
                <w:sz w:val="25"/>
                <w:szCs w:val="25"/>
              </w:rPr>
              <w:t>23</w:t>
            </w:r>
            <w:r w:rsidRPr="002F3F12">
              <w:rPr>
                <w:rFonts w:eastAsia="Calibri"/>
                <w:sz w:val="25"/>
                <w:szCs w:val="25"/>
              </w:rPr>
              <w:t>0,0 тыс. рублей</w:t>
            </w:r>
            <w:r w:rsidR="004E5FCD" w:rsidRPr="002F3F12">
              <w:rPr>
                <w:rFonts w:eastAsia="Calibri"/>
                <w:sz w:val="25"/>
                <w:szCs w:val="25"/>
              </w:rPr>
              <w:t>;</w:t>
            </w:r>
          </w:p>
          <w:p w:rsidR="002D7C10" w:rsidRDefault="002D7C10" w:rsidP="002D7C10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2023 год – 230,0 тыс. рублей;</w:t>
            </w:r>
          </w:p>
          <w:p w:rsidR="006F76C9" w:rsidRDefault="006F76C9" w:rsidP="006F76C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>4</w:t>
            </w:r>
            <w:r w:rsidRPr="002F3F12">
              <w:rPr>
                <w:rFonts w:eastAsia="Calibri"/>
                <w:sz w:val="25"/>
                <w:szCs w:val="25"/>
              </w:rPr>
              <w:t xml:space="preserve"> год  – </w:t>
            </w:r>
            <w:r>
              <w:rPr>
                <w:rFonts w:eastAsia="Calibri"/>
                <w:sz w:val="25"/>
                <w:szCs w:val="25"/>
              </w:rPr>
              <w:t>230</w:t>
            </w:r>
            <w:r w:rsidRPr="002F3F12">
              <w:rPr>
                <w:rFonts w:eastAsia="Calibri"/>
                <w:sz w:val="25"/>
                <w:szCs w:val="25"/>
              </w:rPr>
              <w:t>,0 тыс. рублей</w:t>
            </w:r>
            <w:r>
              <w:rPr>
                <w:rFonts w:eastAsia="Calibri"/>
                <w:sz w:val="25"/>
                <w:szCs w:val="25"/>
              </w:rPr>
              <w:t>;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в том числе: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за счет средств бюджета города – </w:t>
            </w:r>
            <w:r w:rsidR="003A0738">
              <w:rPr>
                <w:rFonts w:eastAsia="Calibri"/>
                <w:sz w:val="25"/>
                <w:szCs w:val="25"/>
              </w:rPr>
              <w:t>842,6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рублей, в том числе по годам:</w:t>
            </w:r>
          </w:p>
          <w:p w:rsidR="00E015D5" w:rsidRPr="002F3F12" w:rsidRDefault="00E015D5" w:rsidP="00E015D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2019 год – </w:t>
            </w:r>
            <w:r w:rsidR="00041C7D" w:rsidRPr="002F3F12">
              <w:rPr>
                <w:rFonts w:eastAsia="Calibri"/>
                <w:sz w:val="25"/>
                <w:szCs w:val="25"/>
              </w:rPr>
              <w:t>22,8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E015D5" w:rsidRPr="002F3F12" w:rsidRDefault="00E015D5" w:rsidP="00E015D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2020 год – </w:t>
            </w:r>
            <w:r w:rsidR="00813894">
              <w:rPr>
                <w:rFonts w:eastAsia="Calibri"/>
                <w:sz w:val="25"/>
                <w:szCs w:val="25"/>
              </w:rPr>
              <w:t>62,8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C54026" w:rsidRPr="002F3F12" w:rsidRDefault="00E015D5" w:rsidP="00E015D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2021 год – </w:t>
            </w:r>
            <w:r w:rsidR="00813894">
              <w:rPr>
                <w:rFonts w:eastAsia="Calibri"/>
                <w:sz w:val="25"/>
                <w:szCs w:val="25"/>
              </w:rPr>
              <w:t>67,0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</w:t>
            </w:r>
            <w:r w:rsidR="00C54026" w:rsidRPr="002F3F12">
              <w:rPr>
                <w:rFonts w:eastAsia="Calibri"/>
                <w:sz w:val="25"/>
                <w:szCs w:val="25"/>
              </w:rPr>
              <w:t>;</w:t>
            </w:r>
          </w:p>
          <w:p w:rsidR="00E015D5" w:rsidRPr="002F3F12" w:rsidRDefault="00C54026" w:rsidP="00E015D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2022 год – 230,0 тыс. рублей</w:t>
            </w:r>
            <w:r w:rsidR="004E5FCD" w:rsidRPr="002F3F12">
              <w:rPr>
                <w:rFonts w:eastAsia="Calibri"/>
                <w:sz w:val="25"/>
                <w:szCs w:val="25"/>
              </w:rPr>
              <w:t>;</w:t>
            </w:r>
          </w:p>
          <w:p w:rsidR="002D7C10" w:rsidRDefault="002D7C10" w:rsidP="002D7C10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2023 год – 230,0 тыс. рублей;</w:t>
            </w:r>
          </w:p>
          <w:p w:rsidR="006F76C9" w:rsidRDefault="006F76C9" w:rsidP="006F76C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>4</w:t>
            </w:r>
            <w:r w:rsidRPr="002F3F12">
              <w:rPr>
                <w:rFonts w:eastAsia="Calibri"/>
                <w:sz w:val="25"/>
                <w:szCs w:val="25"/>
              </w:rPr>
              <w:t xml:space="preserve"> год  – </w:t>
            </w:r>
            <w:r>
              <w:rPr>
                <w:rFonts w:eastAsia="Calibri"/>
                <w:sz w:val="25"/>
                <w:szCs w:val="25"/>
              </w:rPr>
              <w:t>230,</w:t>
            </w:r>
            <w:r w:rsidRPr="002F3F12">
              <w:rPr>
                <w:rFonts w:eastAsia="Calibri"/>
                <w:sz w:val="25"/>
                <w:szCs w:val="25"/>
              </w:rPr>
              <w:t>0 тыс. рублей</w:t>
            </w:r>
            <w:r>
              <w:rPr>
                <w:rFonts w:eastAsia="Calibri"/>
                <w:sz w:val="25"/>
                <w:szCs w:val="25"/>
              </w:rPr>
              <w:t>;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за счет сре</w:t>
            </w:r>
            <w:proofErr w:type="gramStart"/>
            <w:r w:rsidRPr="002F3F12">
              <w:rPr>
                <w:rFonts w:eastAsia="Calibri"/>
                <w:sz w:val="25"/>
                <w:szCs w:val="25"/>
              </w:rPr>
              <w:t>дств кр</w:t>
            </w:r>
            <w:proofErr w:type="gramEnd"/>
            <w:r w:rsidRPr="002F3F12">
              <w:rPr>
                <w:rFonts w:eastAsia="Calibri"/>
                <w:sz w:val="25"/>
                <w:szCs w:val="25"/>
              </w:rPr>
              <w:t>аевого бюджета –</w:t>
            </w:r>
            <w:r w:rsidR="004230F2" w:rsidRPr="002F3F12">
              <w:rPr>
                <w:rFonts w:eastAsia="Calibri"/>
                <w:sz w:val="25"/>
                <w:szCs w:val="25"/>
              </w:rPr>
              <w:t xml:space="preserve"> </w:t>
            </w:r>
            <w:r w:rsidR="006F76C9">
              <w:rPr>
                <w:rFonts w:eastAsia="Calibri"/>
                <w:sz w:val="25"/>
                <w:szCs w:val="25"/>
              </w:rPr>
              <w:t>989,4</w:t>
            </w:r>
            <w:r w:rsidRPr="002F3F12">
              <w:rPr>
                <w:rFonts w:eastAsia="Calibri"/>
                <w:sz w:val="25"/>
                <w:szCs w:val="25"/>
              </w:rPr>
              <w:t xml:space="preserve">  тыс. рублей, в том числе по годам: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2019 год  –  </w:t>
            </w:r>
            <w:r w:rsidR="004230F2" w:rsidRPr="002F3F12">
              <w:rPr>
                <w:rFonts w:eastAsia="Calibri"/>
                <w:sz w:val="25"/>
                <w:szCs w:val="25"/>
              </w:rPr>
              <w:t>216,7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2020 год  –  </w:t>
            </w:r>
            <w:r w:rsidR="00813894">
              <w:rPr>
                <w:rFonts w:eastAsia="Calibri"/>
                <w:sz w:val="25"/>
                <w:szCs w:val="25"/>
              </w:rPr>
              <w:t>242,0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рублей;</w:t>
            </w:r>
          </w:p>
          <w:p w:rsidR="00C5402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2021 год  –  </w:t>
            </w:r>
            <w:r w:rsidR="00813894">
              <w:rPr>
                <w:rFonts w:eastAsia="Calibri"/>
                <w:sz w:val="25"/>
                <w:szCs w:val="25"/>
              </w:rPr>
              <w:t>530,7</w:t>
            </w:r>
            <w:r w:rsidRPr="002F3F12">
              <w:rPr>
                <w:rFonts w:eastAsia="Calibri"/>
                <w:sz w:val="25"/>
                <w:szCs w:val="25"/>
              </w:rPr>
              <w:t xml:space="preserve"> тыс. рублей</w:t>
            </w:r>
            <w:r w:rsidR="00C54026" w:rsidRPr="002F3F12">
              <w:rPr>
                <w:rFonts w:eastAsia="Calibri"/>
                <w:sz w:val="25"/>
                <w:szCs w:val="25"/>
              </w:rPr>
              <w:t>;</w:t>
            </w:r>
          </w:p>
          <w:p w:rsidR="002D7C10" w:rsidRPr="002F3F12" w:rsidRDefault="00C5402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2022 год  –  0,0 тыс. рублей</w:t>
            </w:r>
            <w:r w:rsidR="002D7C10" w:rsidRPr="002F3F12">
              <w:rPr>
                <w:rFonts w:eastAsia="Calibri"/>
                <w:sz w:val="25"/>
                <w:szCs w:val="25"/>
              </w:rPr>
              <w:t>;</w:t>
            </w:r>
          </w:p>
          <w:p w:rsidR="006F76C9" w:rsidRDefault="002D7C10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2023 год  – 0,0 тыс. рублей</w:t>
            </w:r>
            <w:r w:rsidR="006F76C9">
              <w:rPr>
                <w:rFonts w:eastAsia="Calibri"/>
                <w:sz w:val="25"/>
                <w:szCs w:val="25"/>
              </w:rPr>
              <w:t>;</w:t>
            </w:r>
          </w:p>
          <w:p w:rsidR="000E6976" w:rsidRPr="002F3F12" w:rsidRDefault="006F76C9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 xml:space="preserve">4 </w:t>
            </w:r>
            <w:r w:rsidRPr="002F3F12">
              <w:rPr>
                <w:rFonts w:eastAsia="Calibri"/>
                <w:sz w:val="25"/>
                <w:szCs w:val="25"/>
              </w:rPr>
              <w:t>год  – 0,0 тыс. рублей</w:t>
            </w:r>
            <w:r w:rsidR="003C4AD9" w:rsidRPr="002F3F12">
              <w:rPr>
                <w:rFonts w:eastAsia="Calibri"/>
                <w:sz w:val="25"/>
                <w:szCs w:val="25"/>
              </w:rPr>
              <w:t>.</w:t>
            </w:r>
            <w:r w:rsidR="000E6976" w:rsidRPr="002F3F12">
              <w:rPr>
                <w:rFonts w:eastAsia="Calibri"/>
                <w:sz w:val="25"/>
                <w:szCs w:val="25"/>
              </w:rPr>
              <w:t xml:space="preserve"> </w:t>
            </w:r>
          </w:p>
          <w:p w:rsidR="000E6976" w:rsidRPr="002F3F12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 xml:space="preserve"> </w:t>
            </w:r>
          </w:p>
        </w:tc>
      </w:tr>
    </w:tbl>
    <w:p w:rsidR="000E6976" w:rsidRPr="00607F37" w:rsidRDefault="000E6976" w:rsidP="000E6976">
      <w:pPr>
        <w:widowControl w:val="0"/>
        <w:suppressAutoHyphens/>
        <w:jc w:val="center"/>
        <w:rPr>
          <w:rFonts w:eastAsia="Calibri"/>
          <w:sz w:val="26"/>
          <w:szCs w:val="26"/>
        </w:rPr>
      </w:pPr>
    </w:p>
    <w:p w:rsidR="000E6976" w:rsidRDefault="000E6976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2. МЕРОПРИЯТИЯ ПОДПРОГРАММЫ</w:t>
      </w:r>
    </w:p>
    <w:p w:rsidR="002F3F12" w:rsidRPr="00607F37" w:rsidRDefault="002F3F12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</w:p>
    <w:p w:rsidR="000E6976" w:rsidRPr="00607F37" w:rsidRDefault="000E6976" w:rsidP="0025376B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0E6976" w:rsidRPr="00607F37" w:rsidRDefault="000E6976" w:rsidP="0025376B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</w:t>
      </w:r>
      <w:r w:rsidRPr="00607F37">
        <w:rPr>
          <w:rFonts w:eastAsia="Calibri"/>
          <w:sz w:val="26"/>
          <w:szCs w:val="26"/>
        </w:rPr>
        <w:lastRenderedPageBreak/>
        <w:t>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Целью подпрограммы является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Для достижения поставленной цели необходимо решить задачи: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укрепления здоровья  инвалидов средствами физической культуры и спорта; 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создание условий для привлечения к занятиям физической культурой и спортом инвалидов;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Целевые индикаторы подпрограммы: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увеличение удельного вес лиц с ограниченными возможностями здоровья и инвалидов, систематически занимающихся спортом, в общей численности данной категории населения (до 10% в 20</w:t>
      </w:r>
      <w:r w:rsidR="00383DF3">
        <w:rPr>
          <w:sz w:val="26"/>
          <w:szCs w:val="26"/>
        </w:rPr>
        <w:t>30</w:t>
      </w:r>
      <w:r w:rsidRPr="00607F37">
        <w:rPr>
          <w:sz w:val="26"/>
          <w:szCs w:val="26"/>
        </w:rPr>
        <w:t xml:space="preserve"> г.);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увеличение количества проведенных спортивно-массовых мероприятий для инвалидов;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</w:t>
      </w:r>
      <w:hyperlink w:anchor="P1689" w:history="1">
        <w:r w:rsidRPr="00607F37">
          <w:rPr>
            <w:sz w:val="26"/>
            <w:szCs w:val="26"/>
          </w:rPr>
          <w:t>Перечень</w:t>
        </w:r>
      </w:hyperlink>
      <w:r w:rsidRPr="00607F37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0E6976" w:rsidRDefault="000E6976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3. МЕХАНИЗМ РЕАЛИЗАЦИИ ПОДПРОГРАММЫ</w:t>
      </w:r>
    </w:p>
    <w:p w:rsidR="00072C01" w:rsidRPr="00607F37" w:rsidRDefault="00072C01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</w:p>
    <w:p w:rsidR="0002581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</w:t>
      </w:r>
      <w:r w:rsidR="00025817">
        <w:rPr>
          <w:sz w:val="26"/>
          <w:szCs w:val="26"/>
        </w:rPr>
        <w:t xml:space="preserve">    Механизм реализации подпрограммы предполагает 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 </w:t>
      </w:r>
    </w:p>
    <w:p w:rsidR="00025817" w:rsidRPr="004F7D7B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F7D7B">
        <w:rPr>
          <w:sz w:val="26"/>
          <w:szCs w:val="26"/>
        </w:rPr>
        <w:t>Реализацию подпрограммы осуществляют:</w:t>
      </w:r>
    </w:p>
    <w:p w:rsidR="00025817" w:rsidRPr="004F7D7B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   администрация города Ачинска (отдел спорта и молодежной политики);</w:t>
      </w:r>
    </w:p>
    <w:p w:rsidR="0002581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 муниципальное бюджетное учреждение «Городской спортивный комплекс «Олимп»</w:t>
      </w:r>
      <w:r>
        <w:rPr>
          <w:sz w:val="26"/>
          <w:szCs w:val="26"/>
        </w:rPr>
        <w:t xml:space="preserve"> (далее МБУ «ГСК «Олимп»)</w:t>
      </w:r>
      <w:r w:rsidRPr="004F7D7B">
        <w:rPr>
          <w:sz w:val="26"/>
          <w:szCs w:val="26"/>
        </w:rPr>
        <w:t>.</w:t>
      </w:r>
    </w:p>
    <w:p w:rsidR="00025817" w:rsidRDefault="00025817" w:rsidP="0025376B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   </w:t>
      </w:r>
      <w:r w:rsidRPr="00607F37">
        <w:rPr>
          <w:rFonts w:eastAsia="Calibri"/>
          <w:sz w:val="26"/>
          <w:szCs w:val="26"/>
        </w:rPr>
        <w:t>В г</w:t>
      </w:r>
      <w:r>
        <w:rPr>
          <w:rFonts w:eastAsia="Calibri"/>
          <w:sz w:val="26"/>
          <w:szCs w:val="26"/>
        </w:rPr>
        <w:t>ороде</w:t>
      </w:r>
      <w:r w:rsidRPr="00607F37">
        <w:rPr>
          <w:rFonts w:eastAsia="Calibri"/>
          <w:sz w:val="26"/>
          <w:szCs w:val="26"/>
        </w:rPr>
        <w:t xml:space="preserve"> </w:t>
      </w:r>
      <w:r w:rsidRPr="00607F37">
        <w:rPr>
          <w:rFonts w:eastAsia="Calibri"/>
          <w:bCs/>
          <w:sz w:val="26"/>
          <w:szCs w:val="26"/>
        </w:rPr>
        <w:t>Ачинске</w:t>
      </w:r>
      <w:r w:rsidRPr="00607F37">
        <w:rPr>
          <w:rFonts w:eastAsia="Calibri"/>
          <w:sz w:val="26"/>
          <w:szCs w:val="26"/>
        </w:rPr>
        <w:t xml:space="preserve"> адаптивный спорт развивается на базе МБУ ГСК «Олимп». В клубе по месту жительства  по адаптивной физической культуре «Победа», в </w:t>
      </w:r>
      <w:r w:rsidRPr="00607F37">
        <w:rPr>
          <w:sz w:val="26"/>
          <w:szCs w:val="26"/>
        </w:rPr>
        <w:t xml:space="preserve"> </w:t>
      </w:r>
      <w:r w:rsidRPr="00607F37">
        <w:rPr>
          <w:rFonts w:eastAsia="Calibri"/>
          <w:sz w:val="26"/>
          <w:szCs w:val="26"/>
        </w:rPr>
        <w:t xml:space="preserve">Ачинской местной организации «Всероссийское общество слепых», </w:t>
      </w:r>
      <w:proofErr w:type="gramStart"/>
      <w:r w:rsidRPr="00607F37">
        <w:rPr>
          <w:rFonts w:eastAsia="Calibri"/>
          <w:sz w:val="26"/>
          <w:szCs w:val="26"/>
        </w:rPr>
        <w:t>в</w:t>
      </w:r>
      <w:proofErr w:type="gramEnd"/>
      <w:r w:rsidRPr="00607F37">
        <w:rPr>
          <w:rFonts w:eastAsia="Calibri"/>
          <w:sz w:val="26"/>
          <w:szCs w:val="26"/>
        </w:rPr>
        <w:t xml:space="preserve">  </w:t>
      </w:r>
      <w:proofErr w:type="gramStart"/>
      <w:r w:rsidRPr="00607F37">
        <w:rPr>
          <w:rFonts w:eastAsia="Calibri"/>
          <w:sz w:val="26"/>
          <w:szCs w:val="26"/>
        </w:rPr>
        <w:t>Ачинском</w:t>
      </w:r>
      <w:proofErr w:type="gramEnd"/>
      <w:r w:rsidRPr="00607F37">
        <w:rPr>
          <w:rFonts w:eastAsia="Calibri"/>
          <w:sz w:val="26"/>
          <w:szCs w:val="26"/>
        </w:rPr>
        <w:t xml:space="preserve"> </w:t>
      </w:r>
      <w:r w:rsidRPr="00E456D0">
        <w:rPr>
          <w:rFonts w:eastAsia="Calibri"/>
          <w:sz w:val="26"/>
          <w:szCs w:val="26"/>
        </w:rPr>
        <w:t xml:space="preserve">местном отделении Красноярского регионального отделения общероссийской общественной организации инвалидов «Всероссийское общество глухих», в Ачинской местной организации общероссийской общественной организации  Всероссийское общество инвалидов. </w:t>
      </w:r>
    </w:p>
    <w:p w:rsidR="00025817" w:rsidRDefault="00025817" w:rsidP="0025376B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           Главным распорядителем средств</w:t>
      </w:r>
      <w:r w:rsidRPr="00607F37">
        <w:rPr>
          <w:sz w:val="26"/>
          <w:szCs w:val="26"/>
        </w:rPr>
        <w:t xml:space="preserve"> бюджета является администрация города Ачинска (отдел спорта и молодежной политики).</w:t>
      </w:r>
    </w:p>
    <w:p w:rsidR="00025817" w:rsidRPr="00E456D0" w:rsidRDefault="00025817" w:rsidP="0025376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456D0">
        <w:rPr>
          <w:sz w:val="26"/>
          <w:szCs w:val="26"/>
        </w:rPr>
        <w:lastRenderedPageBreak/>
        <w:t xml:space="preserve">         Для решения поставленных в подпрограмме задач будут реализованы следующие мероприятия:</w:t>
      </w:r>
    </w:p>
    <w:p w:rsidR="00025817" w:rsidRPr="00E456D0" w:rsidRDefault="0039449B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о</w:t>
      </w:r>
      <w:r w:rsidR="00025817" w:rsidRPr="00E456D0">
        <w:rPr>
          <w:rFonts w:eastAsia="Calibri"/>
          <w:sz w:val="26"/>
          <w:szCs w:val="26"/>
        </w:rPr>
        <w:t>рганизация и проведение спортивных мероприятий; субсидия</w:t>
      </w:r>
      <w:r w:rsidR="00025817">
        <w:rPr>
          <w:rFonts w:eastAsia="Calibri"/>
          <w:sz w:val="26"/>
          <w:szCs w:val="26"/>
        </w:rPr>
        <w:t xml:space="preserve"> и  софинансирование</w:t>
      </w:r>
      <w:r w:rsidR="00025817" w:rsidRPr="00E456D0">
        <w:rPr>
          <w:rFonts w:eastAsia="Calibri"/>
          <w:sz w:val="26"/>
          <w:szCs w:val="26"/>
        </w:rPr>
        <w:t xml:space="preserve"> на</w:t>
      </w:r>
      <w:r w:rsidR="00025817" w:rsidRPr="00E456D0">
        <w:rPr>
          <w:sz w:val="26"/>
          <w:szCs w:val="26"/>
        </w:rPr>
        <w:t xml:space="preserve"> приобретение специализированных транспортных сре</w:t>
      </w:r>
      <w:proofErr w:type="gramStart"/>
      <w:r w:rsidR="00025817" w:rsidRPr="00E456D0">
        <w:rPr>
          <w:sz w:val="26"/>
          <w:szCs w:val="26"/>
        </w:rPr>
        <w:t>дств дл</w:t>
      </w:r>
      <w:proofErr w:type="gramEnd"/>
      <w:r w:rsidR="00025817" w:rsidRPr="00E456D0">
        <w:rPr>
          <w:sz w:val="26"/>
          <w:szCs w:val="26"/>
        </w:rPr>
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 Ожидаемый результат от реализации - у</w:t>
      </w:r>
      <w:r w:rsidR="00025817" w:rsidRPr="00E456D0">
        <w:rPr>
          <w:sz w:val="26"/>
          <w:szCs w:val="26"/>
          <w:lang w:eastAsia="ar-SA"/>
        </w:rPr>
        <w:t>величение количества проведенных спортивно-массовых мероприятий для инвалидов (до 10 мероприятий с 2020 до 2022г.г.).</w:t>
      </w:r>
      <w:r w:rsidR="00025817" w:rsidRPr="00E456D0">
        <w:rPr>
          <w:sz w:val="26"/>
          <w:szCs w:val="26"/>
        </w:rPr>
        <w:t xml:space="preserve">                            </w:t>
      </w:r>
    </w:p>
    <w:p w:rsidR="00025817" w:rsidRPr="00F7009B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7009B">
        <w:rPr>
          <w:sz w:val="26"/>
          <w:szCs w:val="26"/>
        </w:rPr>
        <w:t xml:space="preserve">Получателями муниципальных услуг являются </w:t>
      </w:r>
      <w:r w:rsidRPr="00F7009B">
        <w:rPr>
          <w:color w:val="000000"/>
          <w:sz w:val="26"/>
          <w:szCs w:val="26"/>
          <w:shd w:val="clear" w:color="auto" w:fill="FFFFFF"/>
        </w:rPr>
        <w:t>физическ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или юридическ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7009B">
        <w:rPr>
          <w:color w:val="000000"/>
          <w:sz w:val="26"/>
          <w:szCs w:val="26"/>
          <w:shd w:val="clear" w:color="auto" w:fill="FFFFFF"/>
        </w:rPr>
        <w:t>, обратившиеся в орган, предоставляющий муниципальные услуг</w:t>
      </w:r>
      <w:r>
        <w:rPr>
          <w:color w:val="000000"/>
          <w:sz w:val="26"/>
          <w:szCs w:val="26"/>
          <w:shd w:val="clear" w:color="auto" w:fill="FFFFFF"/>
        </w:rPr>
        <w:t xml:space="preserve">и. </w:t>
      </w:r>
      <w:r w:rsidRPr="00F7009B">
        <w:rPr>
          <w:sz w:val="26"/>
          <w:szCs w:val="26"/>
        </w:rPr>
        <w:t xml:space="preserve">  </w:t>
      </w:r>
    </w:p>
    <w:p w:rsidR="00025817" w:rsidRPr="003708D3" w:rsidRDefault="00025817" w:rsidP="0025376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708D3">
        <w:rPr>
          <w:sz w:val="26"/>
          <w:szCs w:val="26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 с законодательством Российской Федерации.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:rsidR="00025817" w:rsidRPr="00607F37" w:rsidRDefault="0039449B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 w:rsidRPr="00607F37">
        <w:rPr>
          <w:sz w:val="26"/>
          <w:szCs w:val="26"/>
        </w:rPr>
        <w:t>предоставления субсидии муниципальному бюджетному учреждению «Городской спортивный комплекс «Олимп» на финансовое обеспечение выполнения ими муниципального задания;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29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 и распоряжений исполнителям отдельных мероприятий;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:rsidR="0002581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02581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025817" w:rsidRPr="00607F3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Город Ачинск является территорией для реализации мероприятий подпрограммы.</w:t>
      </w:r>
    </w:p>
    <w:p w:rsidR="00025817" w:rsidRDefault="00025817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>тветственность за нецелевое использование средств, выделенных на реализацию подпрограммы,</w:t>
      </w:r>
      <w:r>
        <w:rPr>
          <w:sz w:val="26"/>
          <w:szCs w:val="26"/>
        </w:rPr>
        <w:t xml:space="preserve"> п</w:t>
      </w:r>
      <w:r w:rsidRPr="003708D3">
        <w:rPr>
          <w:sz w:val="26"/>
          <w:szCs w:val="26"/>
        </w:rPr>
        <w:t>одготовку и представление информационных и отчетных данны</w:t>
      </w:r>
      <w:r>
        <w:rPr>
          <w:sz w:val="26"/>
          <w:szCs w:val="26"/>
        </w:rPr>
        <w:t>х,</w:t>
      </w:r>
      <w:r w:rsidRPr="00607F37">
        <w:rPr>
          <w:sz w:val="26"/>
          <w:szCs w:val="26"/>
        </w:rPr>
        <w:t xml:space="preserve"> несет главный распорядитель средств бюджета - администрация </w:t>
      </w:r>
      <w:r w:rsidRPr="00607F37">
        <w:rPr>
          <w:sz w:val="26"/>
          <w:szCs w:val="26"/>
        </w:rPr>
        <w:lastRenderedPageBreak/>
        <w:t>города Ачинска (отдел спорта и молодежной политики).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Также </w:t>
      </w:r>
      <w:r w:rsidRPr="00AC7233">
        <w:rPr>
          <w:rFonts w:eastAsia="Calibri"/>
          <w:sz w:val="26"/>
          <w:szCs w:val="26"/>
          <w:lang w:eastAsia="en-US"/>
        </w:rPr>
        <w:t>администрация города Ачинска (отдел спорта и молодежной политики)</w:t>
      </w:r>
      <w:r>
        <w:rPr>
          <w:sz w:val="26"/>
          <w:szCs w:val="26"/>
        </w:rPr>
        <w:t>:</w:t>
      </w:r>
    </w:p>
    <w:p w:rsidR="00025817" w:rsidRDefault="0039449B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 является ответственным за своевременную реализацию подпрограммы;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025817" w:rsidRDefault="0039449B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025817" w:rsidRDefault="00025817" w:rsidP="0025376B">
      <w:pPr>
        <w:autoSpaceDE w:val="0"/>
        <w:autoSpaceDN w:val="0"/>
        <w:adjustRightInd w:val="0"/>
        <w:spacing w:line="276" w:lineRule="auto"/>
        <w:ind w:hanging="27"/>
        <w:jc w:val="both"/>
        <w:rPr>
          <w:sz w:val="26"/>
          <w:szCs w:val="26"/>
        </w:rPr>
      </w:pPr>
      <w:r>
        <w:rPr>
          <w:sz w:val="26"/>
          <w:szCs w:val="26"/>
        </w:rPr>
        <w:t>- 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4. УПРАВЛЕНИЕ ПОДПРОГРАММОЙ И КОНТРОЛЬ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ЗА ИСПОЛНЕНИЕМ ПОДПРОГРАММЫ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Также отдел спорта и молодежной политики администрации города Ачинска осуществляет: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По данным управления социальной защиты населения администрации г. Ачинска ежегодно увеличивается количество люде</w:t>
      </w:r>
      <w:r w:rsidR="00320380">
        <w:rPr>
          <w:sz w:val="26"/>
          <w:szCs w:val="26"/>
        </w:rPr>
        <w:t>й с ограниченными возможностями.</w:t>
      </w:r>
      <w:r w:rsidRPr="00607F37">
        <w:rPr>
          <w:sz w:val="26"/>
          <w:szCs w:val="26"/>
        </w:rPr>
        <w:t xml:space="preserve"> В системе мер социальной защиты инвалидов все большее значение приобретают ее активные формы, наиболее эффективной из которых </w:t>
      </w:r>
      <w:r w:rsidRPr="00607F37">
        <w:rPr>
          <w:sz w:val="26"/>
          <w:szCs w:val="26"/>
        </w:rPr>
        <w:lastRenderedPageBreak/>
        <w:t xml:space="preserve">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</w:t>
      </w:r>
      <w:r w:rsidR="00976EB3" w:rsidRPr="00976EB3">
        <w:rPr>
          <w:sz w:val="26"/>
          <w:szCs w:val="26"/>
        </w:rPr>
        <w:t>Отчет о реализации программы за 1, 2, 3 кварталы представляется в срок не позднее 15-го числа месяца, следующего за отчетным кварталом</w:t>
      </w:r>
      <w:r w:rsidRPr="00607F37">
        <w:rPr>
          <w:sz w:val="26"/>
          <w:szCs w:val="26"/>
        </w:rPr>
        <w:t>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Pr="00607F37">
        <w:rPr>
          <w:sz w:val="26"/>
          <w:szCs w:val="26"/>
        </w:rPr>
        <w:t>за</w:t>
      </w:r>
      <w:proofErr w:type="gramEnd"/>
      <w:r w:rsidRPr="00607F37">
        <w:rPr>
          <w:sz w:val="26"/>
          <w:szCs w:val="26"/>
        </w:rPr>
        <w:t xml:space="preserve"> отчетным.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Годовой отчет в срок до 1 мая года, следующего за </w:t>
      </w:r>
      <w:proofErr w:type="gramStart"/>
      <w:r w:rsidRPr="00607F37">
        <w:rPr>
          <w:sz w:val="26"/>
          <w:szCs w:val="26"/>
        </w:rPr>
        <w:t>отчетным</w:t>
      </w:r>
      <w:proofErr w:type="gramEnd"/>
      <w:r w:rsidRPr="00607F37">
        <w:rPr>
          <w:sz w:val="26"/>
          <w:szCs w:val="26"/>
        </w:rPr>
        <w:t>, подлежит размещению на официальном сайте органов местного самоуправления города Ачинска: http://www.adm-achinsk.ru и в сети Интернет.</w:t>
      </w:r>
    </w:p>
    <w:p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8D440D" w:rsidRPr="00607F37" w:rsidRDefault="008D440D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  <w:sectPr w:rsidR="008D440D" w:rsidRPr="00607F37" w:rsidSect="004B32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6976" w:rsidRPr="00607F37" w:rsidRDefault="000E6976" w:rsidP="004B325D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Приложение № 1</w:t>
      </w:r>
    </w:p>
    <w:p w:rsidR="000E6976" w:rsidRPr="00607F37" w:rsidRDefault="000E6976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:rsidR="004B325D" w:rsidRDefault="004B325D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</w:t>
      </w:r>
      <w:r w:rsidR="000E6976" w:rsidRPr="00607F37">
        <w:rPr>
          <w:sz w:val="26"/>
          <w:szCs w:val="26"/>
        </w:rPr>
        <w:t xml:space="preserve">«Развитие адаптивной физической </w:t>
      </w:r>
      <w:r w:rsidR="008913E6">
        <w:rPr>
          <w:sz w:val="26"/>
          <w:szCs w:val="26"/>
        </w:rPr>
        <w:t>к</w:t>
      </w:r>
      <w:r w:rsidR="000E6976" w:rsidRPr="00607F37">
        <w:rPr>
          <w:sz w:val="26"/>
          <w:szCs w:val="26"/>
        </w:rPr>
        <w:t>ультуры</w:t>
      </w:r>
      <w:r w:rsidR="008913E6">
        <w:rPr>
          <w:sz w:val="26"/>
          <w:szCs w:val="26"/>
        </w:rPr>
        <w:t xml:space="preserve"> и спорта</w:t>
      </w:r>
      <w:r w:rsidR="000E6976" w:rsidRPr="00607F37">
        <w:rPr>
          <w:sz w:val="26"/>
          <w:szCs w:val="26"/>
        </w:rPr>
        <w:t>»,</w:t>
      </w:r>
    </w:p>
    <w:p w:rsidR="000E6976" w:rsidRPr="00607F37" w:rsidRDefault="000E6976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реализуемой в рамках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</w:p>
    <w:p w:rsidR="000E6976" w:rsidRDefault="000E6976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спорта»</w:t>
      </w:r>
    </w:p>
    <w:p w:rsidR="004B325D" w:rsidRPr="00607F37" w:rsidRDefault="004B325D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0E6976" w:rsidRPr="00607F37" w:rsidRDefault="000E6976" w:rsidP="000E6976">
      <w:pPr>
        <w:ind w:firstLine="708"/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ПЕРЕЧЕНЬ</w:t>
      </w:r>
    </w:p>
    <w:p w:rsidR="000E6976" w:rsidRPr="00607F37" w:rsidRDefault="000E6976" w:rsidP="000E6976">
      <w:pPr>
        <w:ind w:firstLine="708"/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И ЗНАЧЕНИЯ ПОКАЗАТЕЛЕЙ РЕЗУЛЬТАТИВНОСТИ ПОДПРОГРАММЫ</w:t>
      </w:r>
    </w:p>
    <w:p w:rsidR="000E6976" w:rsidRPr="00607F37" w:rsidRDefault="000E6976" w:rsidP="000E6976">
      <w:pPr>
        <w:ind w:firstLine="708"/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«РАЗВИТИЕ АДАПТИВНОЙ ФИЗИЧЕСКОЙ КУЛЬТУРЫ</w:t>
      </w:r>
      <w:r w:rsidR="00DC51CC">
        <w:rPr>
          <w:rFonts w:eastAsia="Calibri"/>
          <w:b/>
          <w:sz w:val="26"/>
          <w:szCs w:val="26"/>
        </w:rPr>
        <w:t xml:space="preserve"> И СПОРТА</w:t>
      </w:r>
      <w:r w:rsidRPr="00607F37">
        <w:rPr>
          <w:rFonts w:eastAsia="Calibri"/>
          <w:b/>
          <w:sz w:val="26"/>
          <w:szCs w:val="26"/>
        </w:rPr>
        <w:t>»</w:t>
      </w:r>
    </w:p>
    <w:p w:rsidR="000E6976" w:rsidRPr="00607F37" w:rsidRDefault="000E6976" w:rsidP="000E6976">
      <w:pPr>
        <w:ind w:firstLine="708"/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4377"/>
        <w:gridCol w:w="1195"/>
        <w:gridCol w:w="1942"/>
        <w:gridCol w:w="1793"/>
        <w:gridCol w:w="19"/>
        <w:gridCol w:w="1774"/>
        <w:gridCol w:w="449"/>
        <w:gridCol w:w="1643"/>
        <w:gridCol w:w="1345"/>
        <w:gridCol w:w="169"/>
      </w:tblGrid>
      <w:tr w:rsidR="000E6976" w:rsidRPr="00607F37" w:rsidTr="004B325D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 xml:space="preserve">№  </w:t>
            </w:r>
            <w:proofErr w:type="gramStart"/>
            <w:r w:rsidRPr="00607F37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607F37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Единица</w:t>
            </w:r>
            <w:r w:rsidRPr="00607F37">
              <w:rPr>
                <w:sz w:val="26"/>
                <w:szCs w:val="26"/>
                <w:lang w:eastAsia="ar-SA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Источник информации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Годы реализации программы</w:t>
            </w:r>
          </w:p>
        </w:tc>
      </w:tr>
      <w:tr w:rsidR="00FE219B" w:rsidRPr="00607F37" w:rsidTr="004B325D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6D0B0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</w:t>
            </w:r>
            <w:r>
              <w:rPr>
                <w:sz w:val="26"/>
                <w:szCs w:val="26"/>
                <w:lang w:eastAsia="ar-SA"/>
              </w:rPr>
              <w:t>2</w:t>
            </w:r>
            <w:r w:rsidR="006D0B02">
              <w:rPr>
                <w:sz w:val="26"/>
                <w:szCs w:val="26"/>
                <w:lang w:eastAsia="ar-SA"/>
              </w:rPr>
              <w:t>1</w:t>
            </w:r>
            <w:r w:rsidRPr="00607F37">
              <w:rPr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19B" w:rsidRPr="00607F37" w:rsidRDefault="00FE219B" w:rsidP="006D0B0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6D0B02">
              <w:rPr>
                <w:sz w:val="26"/>
                <w:szCs w:val="26"/>
                <w:lang w:eastAsia="ar-SA"/>
              </w:rPr>
              <w:t xml:space="preserve">2 </w:t>
            </w:r>
            <w:r w:rsidRPr="00607F37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6D0B02" w:rsidP="006D0B0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2023</w:t>
            </w:r>
            <w:r w:rsidR="00FE219B">
              <w:rPr>
                <w:sz w:val="26"/>
                <w:szCs w:val="26"/>
                <w:lang w:eastAsia="ar-SA"/>
              </w:rPr>
              <w:t xml:space="preserve"> </w:t>
            </w:r>
            <w:r w:rsidR="00FE219B" w:rsidRPr="00607F37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6D0B0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6D0B02">
              <w:rPr>
                <w:sz w:val="26"/>
                <w:szCs w:val="26"/>
                <w:lang w:eastAsia="ar-SA"/>
              </w:rPr>
              <w:t>4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607F37">
              <w:rPr>
                <w:sz w:val="26"/>
                <w:szCs w:val="26"/>
                <w:lang w:eastAsia="ar-SA"/>
              </w:rPr>
              <w:t>год</w:t>
            </w:r>
          </w:p>
        </w:tc>
      </w:tr>
      <w:tr w:rsidR="000E6976" w:rsidRPr="00607F37" w:rsidTr="004B325D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379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76" w:rsidRPr="00607F37" w:rsidRDefault="000E6976" w:rsidP="000E6976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Цель подпрограммы. Укрепление здоровья инвалидов средствами физической культуры и спорта.</w:t>
            </w:r>
          </w:p>
        </w:tc>
      </w:tr>
      <w:tr w:rsidR="000E6976" w:rsidRPr="00607F37" w:rsidTr="004B325D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79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76" w:rsidRPr="00607F37" w:rsidRDefault="000E6976" w:rsidP="0029372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Задача.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FE219B" w:rsidRPr="00607F37" w:rsidTr="004B325D">
        <w:trPr>
          <w:cantSplit/>
          <w:trHeight w:val="1421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E6976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39449B">
            <w:pPr>
              <w:tabs>
                <w:tab w:val="left" w:pos="567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Показатель результативности 1. Доля лиц с ограниченными возможностями здоровья и инвалидов, систематически занимающихся физической культурой и спортом</w:t>
            </w:r>
            <w:r w:rsidR="000967AC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0967AC">
              <w:rPr>
                <w:sz w:val="26"/>
                <w:szCs w:val="26"/>
              </w:rPr>
              <w:t xml:space="preserve"> в общей численности указанной категории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Статистический отчет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6D0B02" w:rsidP="005F32F5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19B" w:rsidRPr="00607F37" w:rsidRDefault="00FE219B" w:rsidP="003A5392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60" w:type="dxa"/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E219B" w:rsidRPr="00607F37" w:rsidTr="004B325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E6976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A771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 xml:space="preserve">Показатель результативности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607F37">
              <w:rPr>
                <w:sz w:val="26"/>
                <w:szCs w:val="26"/>
              </w:rPr>
              <w:t>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A77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90E24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Статистический отчет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90E24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19B" w:rsidRPr="00607F37" w:rsidRDefault="00FE219B" w:rsidP="00090E24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90E24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90E24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60" w:type="dxa"/>
            <w:vAlign w:val="center"/>
          </w:tcPr>
          <w:p w:rsidR="00FE219B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E219B" w:rsidRPr="00607F37" w:rsidTr="004B325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90380D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lastRenderedPageBreak/>
              <w:t>1.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90380D">
            <w:pPr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Показатель результативности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7F37">
              <w:rPr>
                <w:rFonts w:eastAsia="Calibri"/>
                <w:sz w:val="26"/>
                <w:szCs w:val="26"/>
              </w:rPr>
              <w:t xml:space="preserve">. </w:t>
            </w:r>
            <w:r>
              <w:rPr>
                <w:rFonts w:eastAsia="Calibri"/>
                <w:sz w:val="26"/>
                <w:szCs w:val="26"/>
              </w:rPr>
              <w:t>К</w:t>
            </w:r>
            <w:r w:rsidRPr="00607F37">
              <w:rPr>
                <w:rFonts w:eastAsia="Calibri"/>
                <w:sz w:val="26"/>
                <w:szCs w:val="26"/>
              </w:rPr>
              <w:t>оличеств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607F37">
              <w:rPr>
                <w:rFonts w:eastAsia="Calibri"/>
                <w:sz w:val="26"/>
                <w:szCs w:val="26"/>
              </w:rPr>
              <w:t xml:space="preserve"> проведенных спортивно-массовых мероприятий для инвалидов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19B" w:rsidRPr="00607F37" w:rsidRDefault="00FE219B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Статистический отчет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6D0B02" w:rsidP="005F32F5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19B" w:rsidRPr="00607F37" w:rsidRDefault="00FE219B" w:rsidP="003A5392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0" w:type="dxa"/>
            <w:vAlign w:val="center"/>
          </w:tcPr>
          <w:p w:rsidR="00FE219B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E219B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E219B" w:rsidRPr="00607F37" w:rsidRDefault="00FE219B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9218C" w:rsidRDefault="00D9218C" w:rsidP="000E6976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4B325D" w:rsidRDefault="004B325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90380D" w:rsidRDefault="0090380D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0069FF" w:rsidRDefault="000069FF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  <w:bookmarkStart w:id="10" w:name="_GoBack"/>
      <w:bookmarkEnd w:id="10"/>
    </w:p>
    <w:p w:rsidR="00F157DF" w:rsidRPr="00607F37" w:rsidRDefault="000E6976" w:rsidP="004B325D">
      <w:pPr>
        <w:ind w:firstLine="13"/>
        <w:jc w:val="right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lastRenderedPageBreak/>
        <w:t>Приложение № 2</w:t>
      </w:r>
    </w:p>
    <w:p w:rsidR="004B325D" w:rsidRDefault="000E6976" w:rsidP="004B325D">
      <w:pPr>
        <w:ind w:firstLine="13"/>
        <w:jc w:val="right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 xml:space="preserve"> к подпрограмме </w:t>
      </w:r>
    </w:p>
    <w:p w:rsidR="004B325D" w:rsidRDefault="000E6976" w:rsidP="004B325D">
      <w:pPr>
        <w:ind w:firstLine="13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адаптивной физической</w:t>
      </w:r>
      <w:r w:rsidR="00F157DF" w:rsidRPr="00607F3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</w:t>
      </w:r>
      <w:r w:rsidR="0043097E">
        <w:rPr>
          <w:sz w:val="26"/>
          <w:szCs w:val="26"/>
        </w:rPr>
        <w:t xml:space="preserve"> и спорта</w:t>
      </w:r>
      <w:r w:rsidRPr="00607F37">
        <w:rPr>
          <w:sz w:val="26"/>
          <w:szCs w:val="26"/>
        </w:rPr>
        <w:t>»,</w:t>
      </w:r>
    </w:p>
    <w:p w:rsidR="000E6976" w:rsidRPr="00607F37" w:rsidRDefault="000E6976" w:rsidP="004B325D">
      <w:pPr>
        <w:ind w:firstLine="13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 xml:space="preserve"> реализуемой в рамках</w:t>
      </w:r>
      <w:r w:rsidR="00F157DF" w:rsidRPr="00607F3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 программы</w:t>
      </w:r>
      <w:r w:rsidR="00F157DF" w:rsidRPr="00607F37">
        <w:rPr>
          <w:sz w:val="26"/>
          <w:szCs w:val="26"/>
        </w:rPr>
        <w:t xml:space="preserve"> г</w:t>
      </w:r>
      <w:r w:rsidRPr="00607F37">
        <w:rPr>
          <w:sz w:val="26"/>
          <w:szCs w:val="26"/>
        </w:rPr>
        <w:t>орода Ачинска</w:t>
      </w:r>
    </w:p>
    <w:p w:rsidR="000E6976" w:rsidRPr="00607F37" w:rsidRDefault="000E6976" w:rsidP="004B325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физической</w:t>
      </w:r>
      <w:r w:rsidR="004B325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спорта»</w:t>
      </w:r>
    </w:p>
    <w:p w:rsidR="000E6976" w:rsidRPr="00607F37" w:rsidRDefault="000E6976" w:rsidP="000E6976">
      <w:pPr>
        <w:tabs>
          <w:tab w:val="left" w:pos="9781"/>
        </w:tabs>
        <w:ind w:left="9923" w:firstLine="13"/>
        <w:jc w:val="right"/>
        <w:rPr>
          <w:rFonts w:eastAsia="Calibri"/>
          <w:bCs/>
          <w:sz w:val="26"/>
          <w:szCs w:val="26"/>
        </w:rPr>
      </w:pPr>
    </w:p>
    <w:p w:rsidR="000E6976" w:rsidRPr="00607F37" w:rsidRDefault="000E6976" w:rsidP="000E6976">
      <w:pPr>
        <w:rPr>
          <w:rFonts w:eastAsia="Calibri"/>
          <w:sz w:val="26"/>
          <w:szCs w:val="26"/>
        </w:rPr>
      </w:pPr>
    </w:p>
    <w:p w:rsidR="000E6976" w:rsidRPr="00607F37" w:rsidRDefault="000E6976" w:rsidP="000E6976">
      <w:pPr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 xml:space="preserve">ПЕРЕЧЕНЬ МЕРОПРИЯТИЙ ПОДПРОГРАММЫ </w:t>
      </w:r>
    </w:p>
    <w:p w:rsidR="000E6976" w:rsidRPr="00607F37" w:rsidRDefault="000E6976" w:rsidP="000E6976">
      <w:pPr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«РАЗВИТИЕ АДАПТИВНОЙ ФИЗИЧЕСКОЙ КУЛЬТУРЫ</w:t>
      </w:r>
      <w:r w:rsidR="0043097E">
        <w:rPr>
          <w:rFonts w:eastAsia="Calibri"/>
          <w:b/>
          <w:sz w:val="26"/>
          <w:szCs w:val="26"/>
        </w:rPr>
        <w:t xml:space="preserve"> И СПОРТА</w:t>
      </w:r>
      <w:r w:rsidRPr="00607F37">
        <w:rPr>
          <w:rFonts w:eastAsia="Calibri"/>
          <w:b/>
          <w:sz w:val="26"/>
          <w:szCs w:val="26"/>
        </w:rPr>
        <w:t>»</w:t>
      </w:r>
    </w:p>
    <w:p w:rsidR="000E6976" w:rsidRPr="00607F37" w:rsidRDefault="000E6976" w:rsidP="000E6976">
      <w:pPr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602"/>
        <w:gridCol w:w="152"/>
        <w:gridCol w:w="919"/>
        <w:gridCol w:w="767"/>
        <w:gridCol w:w="154"/>
        <w:gridCol w:w="460"/>
        <w:gridCol w:w="307"/>
        <w:gridCol w:w="767"/>
        <w:gridCol w:w="771"/>
        <w:gridCol w:w="1234"/>
        <w:gridCol w:w="1073"/>
        <w:gridCol w:w="1073"/>
        <w:gridCol w:w="308"/>
        <w:gridCol w:w="1225"/>
        <w:gridCol w:w="3066"/>
      </w:tblGrid>
      <w:tr w:rsidR="000E6976" w:rsidRPr="00607F37" w:rsidTr="004B325D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607F3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ГРБС </w:t>
            </w:r>
          </w:p>
        </w:tc>
        <w:tc>
          <w:tcPr>
            <w:tcW w:w="2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76" w:rsidRPr="00607F37" w:rsidRDefault="000E6976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Расходы по годам реализации подпрограммы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976" w:rsidRPr="00607F37" w:rsidRDefault="000E6976" w:rsidP="000E6976">
            <w:pPr>
              <w:suppressAutoHyphens/>
              <w:autoSpaceDE w:val="0"/>
              <w:ind w:right="33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EAA" w:rsidRPr="00607F37" w:rsidTr="004B325D">
        <w:trPr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AA" w:rsidRPr="00607F37" w:rsidRDefault="00494EAA" w:rsidP="000E6976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AA" w:rsidRPr="00607F37" w:rsidRDefault="00494EAA" w:rsidP="000E6976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607F37">
              <w:rPr>
                <w:rFonts w:eastAsia="Calibri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6F76C9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6F76C9">
              <w:rPr>
                <w:sz w:val="26"/>
                <w:szCs w:val="26"/>
                <w:lang w:eastAsia="ar-SA"/>
              </w:rPr>
              <w:t>2</w:t>
            </w:r>
            <w:r w:rsidRPr="00607F37">
              <w:rPr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AA" w:rsidRPr="00607F37" w:rsidRDefault="00494EAA" w:rsidP="006F76C9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6F76C9">
              <w:rPr>
                <w:sz w:val="26"/>
                <w:szCs w:val="26"/>
                <w:lang w:eastAsia="ar-SA"/>
              </w:rPr>
              <w:t xml:space="preserve">3 </w:t>
            </w:r>
            <w:r w:rsidRPr="00607F37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AA" w:rsidRPr="00607F37" w:rsidRDefault="00494EAA" w:rsidP="006F76C9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6F76C9">
              <w:rPr>
                <w:sz w:val="26"/>
                <w:szCs w:val="26"/>
                <w:lang w:eastAsia="ar-SA"/>
              </w:rPr>
              <w:t>4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607F37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Итого за период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494EAA" w:rsidRPr="00607F37" w:rsidTr="004B325D">
        <w:trPr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AA" w:rsidRPr="00607F37" w:rsidRDefault="00494EAA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EAA" w:rsidRPr="00607F37" w:rsidRDefault="00494EAA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0E69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AA" w:rsidRPr="00607F37" w:rsidRDefault="00494EAA" w:rsidP="000E6976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494EAA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</w:t>
            </w: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494EAA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494EAA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</w:t>
            </w:r>
            <w:r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BA06ED" w:rsidRPr="00607F37" w:rsidTr="004B325D">
        <w:trPr>
          <w:trHeight w:val="49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Муниципальная программа «Развитие физической культуры и спорта»</w:t>
            </w:r>
          </w:p>
        </w:tc>
      </w:tr>
      <w:tr w:rsidR="00BA06ED" w:rsidRPr="00607F37" w:rsidTr="004B325D">
        <w:trPr>
          <w:trHeight w:val="42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Подпрограмма 4 «Развитие адаптивной физической культуры и спорта»</w:t>
            </w:r>
          </w:p>
        </w:tc>
      </w:tr>
      <w:tr w:rsidR="00BA06ED" w:rsidRPr="00607F37" w:rsidTr="004B325D">
        <w:trPr>
          <w:trHeight w:val="42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3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ED" w:rsidRPr="0042583D" w:rsidRDefault="00BA06ED" w:rsidP="00E84511">
            <w:pPr>
              <w:jc w:val="both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Цель: Укрепление здоровья инвалидов средствами физической культуры и спорта.</w:t>
            </w:r>
          </w:p>
        </w:tc>
      </w:tr>
      <w:tr w:rsidR="00494EAA" w:rsidRPr="00607F37" w:rsidTr="004B325D">
        <w:trPr>
          <w:trHeight w:val="72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B13E5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494EAA">
            <w:pPr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42583D">
              <w:rPr>
                <w:rFonts w:eastAsia="Calibri"/>
                <w:sz w:val="24"/>
                <w:szCs w:val="24"/>
              </w:rPr>
              <w:t>Задача: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</w:t>
            </w:r>
          </w:p>
        </w:tc>
      </w:tr>
      <w:tr w:rsidR="00494EAA" w:rsidRPr="00607F37" w:rsidTr="004B325D">
        <w:trPr>
          <w:trHeight w:val="209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607F37" w:rsidRDefault="00494EAA" w:rsidP="00B13E50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FC5E66">
            <w:pPr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Мероприятие 4.1. Организация и проведение спортивных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1102</w:t>
            </w:r>
          </w:p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5A0355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094 00 24010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120,</w:t>
            </w:r>
          </w:p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240</w:t>
            </w:r>
          </w:p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2B6C53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11A19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690</w:t>
            </w:r>
            <w:r w:rsidR="00494EAA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3A0738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B13E50">
              <w:rPr>
                <w:sz w:val="24"/>
                <w:szCs w:val="24"/>
                <w:lang w:eastAsia="ar-SA"/>
              </w:rPr>
              <w:t>Увеличение количества проведенных спортивно-массовых мероприятий для инвалидов (до 10 мероприятий с 202</w:t>
            </w:r>
            <w:r w:rsidR="003A0738">
              <w:rPr>
                <w:sz w:val="24"/>
                <w:szCs w:val="24"/>
                <w:lang w:eastAsia="ar-SA"/>
              </w:rPr>
              <w:t>2</w:t>
            </w:r>
            <w:r w:rsidRPr="00B13E50">
              <w:rPr>
                <w:sz w:val="24"/>
                <w:szCs w:val="24"/>
                <w:lang w:eastAsia="ar-SA"/>
              </w:rPr>
              <w:t xml:space="preserve"> до 202</w:t>
            </w:r>
            <w:r w:rsidR="003A0738">
              <w:rPr>
                <w:sz w:val="24"/>
                <w:szCs w:val="24"/>
                <w:lang w:eastAsia="ar-SA"/>
              </w:rPr>
              <w:t>4</w:t>
            </w:r>
            <w:r w:rsidRPr="00B13E50">
              <w:rPr>
                <w:sz w:val="24"/>
                <w:szCs w:val="24"/>
                <w:lang w:eastAsia="ar-SA"/>
              </w:rPr>
              <w:t>г.г.).</w:t>
            </w:r>
          </w:p>
        </w:tc>
      </w:tr>
      <w:tr w:rsidR="00494EAA" w:rsidRPr="00B13E50" w:rsidTr="004B325D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3E20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11A19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  <w:r w:rsidR="00494EA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94EAA" w:rsidRPr="00B13E50" w:rsidTr="004B325D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11A19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  <w:r w:rsidR="00494EA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EAA" w:rsidRPr="00B13E50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6EA8" w:rsidRDefault="00E06EA8" w:rsidP="000069FF">
      <w:pPr>
        <w:rPr>
          <w:sz w:val="26"/>
          <w:szCs w:val="26"/>
        </w:rPr>
      </w:pPr>
      <w:bookmarkStart w:id="11" w:name="RANGE!A1:O112"/>
      <w:bookmarkStart w:id="12" w:name="RANGE!A1:I19"/>
      <w:bookmarkEnd w:id="11"/>
      <w:bookmarkEnd w:id="12"/>
    </w:p>
    <w:sectPr w:rsidR="00E06EA8" w:rsidSect="000069FF">
      <w:headerReference w:type="even" r:id="rId30"/>
      <w:headerReference w:type="default" r:id="rId31"/>
      <w:headerReference w:type="first" r:id="rId32"/>
      <w:pgSz w:w="16838" w:h="11906" w:orient="landscape"/>
      <w:pgMar w:top="1418" w:right="709" w:bottom="85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74" w:rsidRDefault="00D84F74">
      <w:r>
        <w:separator/>
      </w:r>
    </w:p>
  </w:endnote>
  <w:endnote w:type="continuationSeparator" w:id="0">
    <w:p w:rsidR="00D84F74" w:rsidRDefault="00D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74" w:rsidRDefault="00D84F74">
      <w:r>
        <w:separator/>
      </w:r>
    </w:p>
  </w:footnote>
  <w:footnote w:type="continuationSeparator" w:id="0">
    <w:p w:rsidR="00D84F74" w:rsidRDefault="00D8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55" w:rsidRDefault="00CB50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55" w:rsidRDefault="00CB5055" w:rsidP="00036F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5055" w:rsidRDefault="00CB5055">
    <w:pPr>
      <w:pStyle w:val="a9"/>
    </w:pPr>
  </w:p>
  <w:p w:rsidR="00CB5055" w:rsidRDefault="00CB50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55" w:rsidRDefault="00CB50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69FF">
      <w:rPr>
        <w:noProof/>
      </w:rPr>
      <w:t>83</w:t>
    </w:r>
    <w:r>
      <w:fldChar w:fldCharType="end"/>
    </w:r>
  </w:p>
  <w:p w:rsidR="00CB5055" w:rsidRDefault="00CB5055">
    <w:pPr>
      <w:pStyle w:val="a9"/>
    </w:pPr>
  </w:p>
  <w:p w:rsidR="00CB5055" w:rsidRDefault="00CB50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55" w:rsidRPr="003C65B6" w:rsidRDefault="00CB5055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 w:rsidR="000069FF">
      <w:rPr>
        <w:noProof/>
        <w:color w:val="FFFFFF"/>
      </w:rPr>
      <w:t>82</w:t>
    </w:r>
    <w:r w:rsidRPr="003C65B6">
      <w:rPr>
        <w:color w:val="FFFFFF"/>
      </w:rPr>
      <w:fldChar w:fldCharType="end"/>
    </w:r>
  </w:p>
  <w:p w:rsidR="00CB5055" w:rsidRDefault="00CB5055">
    <w:pPr>
      <w:pStyle w:val="a9"/>
    </w:pPr>
  </w:p>
  <w:p w:rsidR="00CB5055" w:rsidRDefault="00CB50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49"/>
    <w:multiLevelType w:val="multilevel"/>
    <w:tmpl w:val="F000C75E"/>
    <w:lvl w:ilvl="0">
      <w:start w:val="2"/>
      <w:numFmt w:val="decimal"/>
      <w:lvlText w:val="%1."/>
      <w:lvlJc w:val="left"/>
      <w:pPr>
        <w:tabs>
          <w:tab w:val="num" w:pos="136"/>
        </w:tabs>
        <w:ind w:left="136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6"/>
        </w:tabs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6"/>
        </w:tabs>
        <w:ind w:left="2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6"/>
        </w:tabs>
        <w:ind w:left="4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6"/>
        </w:tabs>
        <w:ind w:left="5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6"/>
        </w:tabs>
        <w:ind w:left="6196" w:hanging="2160"/>
      </w:pPr>
      <w:rPr>
        <w:rFonts w:hint="default"/>
      </w:rPr>
    </w:lvl>
  </w:abstractNum>
  <w:abstractNum w:abstractNumId="1">
    <w:nsid w:val="04696E10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5EB32F9"/>
    <w:multiLevelType w:val="hybridMultilevel"/>
    <w:tmpl w:val="646C105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06BD3C3B"/>
    <w:multiLevelType w:val="hybridMultilevel"/>
    <w:tmpl w:val="E58E0E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435E34"/>
    <w:multiLevelType w:val="hybridMultilevel"/>
    <w:tmpl w:val="958456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E434FA1"/>
    <w:multiLevelType w:val="hybridMultilevel"/>
    <w:tmpl w:val="8716F5AE"/>
    <w:lvl w:ilvl="0" w:tplc="1650819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E992FD2"/>
    <w:multiLevelType w:val="multilevel"/>
    <w:tmpl w:val="FB14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2CF33AE"/>
    <w:multiLevelType w:val="hybridMultilevel"/>
    <w:tmpl w:val="D01EB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2C263B"/>
    <w:multiLevelType w:val="multilevel"/>
    <w:tmpl w:val="A5203E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B320B7"/>
    <w:multiLevelType w:val="hybridMultilevel"/>
    <w:tmpl w:val="7EC007F0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576A6"/>
    <w:multiLevelType w:val="hybridMultilevel"/>
    <w:tmpl w:val="44BEB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16BA4"/>
    <w:multiLevelType w:val="multilevel"/>
    <w:tmpl w:val="9BC6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BA3D4D"/>
    <w:multiLevelType w:val="multilevel"/>
    <w:tmpl w:val="C132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81C7664"/>
    <w:multiLevelType w:val="multilevel"/>
    <w:tmpl w:val="7B945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CF97986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33296F55"/>
    <w:multiLevelType w:val="hybridMultilevel"/>
    <w:tmpl w:val="DE2839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3478C6"/>
    <w:multiLevelType w:val="multilevel"/>
    <w:tmpl w:val="C426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7CF306F"/>
    <w:multiLevelType w:val="multilevel"/>
    <w:tmpl w:val="95DE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9C7FDC"/>
    <w:multiLevelType w:val="multilevel"/>
    <w:tmpl w:val="DB04BC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A947D54"/>
    <w:multiLevelType w:val="hybridMultilevel"/>
    <w:tmpl w:val="AACA976E"/>
    <w:lvl w:ilvl="0" w:tplc="EE6C24E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3BA27F44"/>
    <w:multiLevelType w:val="multilevel"/>
    <w:tmpl w:val="64B85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6131CC"/>
    <w:multiLevelType w:val="multilevel"/>
    <w:tmpl w:val="5E38E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E6F2C7F"/>
    <w:multiLevelType w:val="hybridMultilevel"/>
    <w:tmpl w:val="B1FCAAD0"/>
    <w:lvl w:ilvl="0" w:tplc="60D2EC58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61059C"/>
    <w:multiLevelType w:val="hybridMultilevel"/>
    <w:tmpl w:val="564C04C2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A868D5"/>
    <w:multiLevelType w:val="hybridMultilevel"/>
    <w:tmpl w:val="E4AA00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598E669A"/>
    <w:multiLevelType w:val="hybridMultilevel"/>
    <w:tmpl w:val="FEE075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A506B3B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0475E9"/>
    <w:multiLevelType w:val="hybridMultilevel"/>
    <w:tmpl w:val="616E18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63AB61D2"/>
    <w:multiLevelType w:val="hybridMultilevel"/>
    <w:tmpl w:val="1A5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05343"/>
    <w:multiLevelType w:val="hybridMultilevel"/>
    <w:tmpl w:val="E67CBE4C"/>
    <w:lvl w:ilvl="0" w:tplc="ACCEFC30">
      <w:start w:val="1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>
    <w:nsid w:val="6A6A23D2"/>
    <w:multiLevelType w:val="hybridMultilevel"/>
    <w:tmpl w:val="B0C624DC"/>
    <w:lvl w:ilvl="0" w:tplc="7F461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>
    <w:nsid w:val="6C3F7918"/>
    <w:multiLevelType w:val="hybridMultilevel"/>
    <w:tmpl w:val="CFE404C8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CE4F1B"/>
    <w:multiLevelType w:val="hybridMultilevel"/>
    <w:tmpl w:val="149050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F280EF8"/>
    <w:multiLevelType w:val="multilevel"/>
    <w:tmpl w:val="EEC0FA7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70443145"/>
    <w:multiLevelType w:val="multilevel"/>
    <w:tmpl w:val="684C8A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7139701A"/>
    <w:multiLevelType w:val="hybridMultilevel"/>
    <w:tmpl w:val="C2A4C12E"/>
    <w:lvl w:ilvl="0" w:tplc="EE6C24E8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7">
    <w:nsid w:val="725C0892"/>
    <w:multiLevelType w:val="multilevel"/>
    <w:tmpl w:val="15AA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F607CF"/>
    <w:multiLevelType w:val="hybridMultilevel"/>
    <w:tmpl w:val="D75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87C26"/>
    <w:multiLevelType w:val="hybridMultilevel"/>
    <w:tmpl w:val="24321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8E36DB9"/>
    <w:multiLevelType w:val="multilevel"/>
    <w:tmpl w:val="7F94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9FB6C34"/>
    <w:multiLevelType w:val="hybridMultilevel"/>
    <w:tmpl w:val="A95CB3F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D1243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>
    <w:nsid w:val="7CDA1635"/>
    <w:multiLevelType w:val="hybridMultilevel"/>
    <w:tmpl w:val="152A5DDC"/>
    <w:lvl w:ilvl="0" w:tplc="42CAB122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E29313C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6101C2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3"/>
        </w:tabs>
        <w:ind w:left="2223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37"/>
  </w:num>
  <w:num w:numId="4">
    <w:abstractNumId w:val="34"/>
  </w:num>
  <w:num w:numId="5">
    <w:abstractNumId w:val="20"/>
  </w:num>
  <w:num w:numId="6">
    <w:abstractNumId w:val="17"/>
  </w:num>
  <w:num w:numId="7">
    <w:abstractNumId w:val="12"/>
  </w:num>
  <w:num w:numId="8">
    <w:abstractNumId w:val="39"/>
  </w:num>
  <w:num w:numId="9">
    <w:abstractNumId w:val="15"/>
  </w:num>
  <w:num w:numId="10">
    <w:abstractNumId w:val="11"/>
  </w:num>
  <w:num w:numId="11">
    <w:abstractNumId w:val="21"/>
  </w:num>
  <w:num w:numId="12">
    <w:abstractNumId w:val="16"/>
  </w:num>
  <w:num w:numId="13">
    <w:abstractNumId w:val="13"/>
  </w:num>
  <w:num w:numId="14">
    <w:abstractNumId w:val="0"/>
  </w:num>
  <w:num w:numId="15">
    <w:abstractNumId w:val="32"/>
  </w:num>
  <w:num w:numId="16">
    <w:abstractNumId w:val="23"/>
  </w:num>
  <w:num w:numId="17">
    <w:abstractNumId w:val="9"/>
  </w:num>
  <w:num w:numId="18">
    <w:abstractNumId w:val="2"/>
  </w:num>
  <w:num w:numId="19">
    <w:abstractNumId w:val="5"/>
  </w:num>
  <w:num w:numId="20">
    <w:abstractNumId w:val="25"/>
  </w:num>
  <w:num w:numId="21">
    <w:abstractNumId w:val="36"/>
  </w:num>
  <w:num w:numId="22">
    <w:abstractNumId w:val="3"/>
  </w:num>
  <w:num w:numId="23">
    <w:abstractNumId w:val="7"/>
  </w:num>
  <w:num w:numId="24">
    <w:abstractNumId w:val="19"/>
  </w:num>
  <w:num w:numId="25">
    <w:abstractNumId w:val="10"/>
  </w:num>
  <w:num w:numId="26">
    <w:abstractNumId w:val="24"/>
  </w:num>
  <w:num w:numId="27">
    <w:abstractNumId w:val="1"/>
  </w:num>
  <w:num w:numId="28">
    <w:abstractNumId w:val="45"/>
  </w:num>
  <w:num w:numId="29">
    <w:abstractNumId w:val="40"/>
  </w:num>
  <w:num w:numId="30">
    <w:abstractNumId w:val="35"/>
  </w:num>
  <w:num w:numId="31">
    <w:abstractNumId w:val="4"/>
  </w:num>
  <w:num w:numId="32">
    <w:abstractNumId w:val="33"/>
  </w:num>
  <w:num w:numId="33">
    <w:abstractNumId w:val="44"/>
  </w:num>
  <w:num w:numId="34">
    <w:abstractNumId w:val="14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42"/>
  </w:num>
  <w:num w:numId="38">
    <w:abstractNumId w:val="43"/>
  </w:num>
  <w:num w:numId="39">
    <w:abstractNumId w:val="31"/>
  </w:num>
  <w:num w:numId="40">
    <w:abstractNumId w:val="8"/>
  </w:num>
  <w:num w:numId="41">
    <w:abstractNumId w:val="41"/>
  </w:num>
  <w:num w:numId="42">
    <w:abstractNumId w:val="29"/>
  </w:num>
  <w:num w:numId="43">
    <w:abstractNumId w:val="28"/>
  </w:num>
  <w:num w:numId="44">
    <w:abstractNumId w:val="22"/>
  </w:num>
  <w:num w:numId="45">
    <w:abstractNumId w:val="38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D"/>
    <w:rsid w:val="00000F0B"/>
    <w:rsid w:val="00001288"/>
    <w:rsid w:val="0000160C"/>
    <w:rsid w:val="000016DA"/>
    <w:rsid w:val="00003F75"/>
    <w:rsid w:val="000047D8"/>
    <w:rsid w:val="00004B2A"/>
    <w:rsid w:val="000069FF"/>
    <w:rsid w:val="00006EF5"/>
    <w:rsid w:val="00006F3C"/>
    <w:rsid w:val="00007456"/>
    <w:rsid w:val="00010892"/>
    <w:rsid w:val="0001089D"/>
    <w:rsid w:val="0001176E"/>
    <w:rsid w:val="00012B37"/>
    <w:rsid w:val="000134F1"/>
    <w:rsid w:val="000135C4"/>
    <w:rsid w:val="00014DF5"/>
    <w:rsid w:val="00016080"/>
    <w:rsid w:val="000163B4"/>
    <w:rsid w:val="00016A8A"/>
    <w:rsid w:val="00021D31"/>
    <w:rsid w:val="0002213C"/>
    <w:rsid w:val="0002268C"/>
    <w:rsid w:val="00022A9E"/>
    <w:rsid w:val="00023594"/>
    <w:rsid w:val="00023665"/>
    <w:rsid w:val="00023BA4"/>
    <w:rsid w:val="00024CBB"/>
    <w:rsid w:val="00025153"/>
    <w:rsid w:val="00025817"/>
    <w:rsid w:val="00030308"/>
    <w:rsid w:val="000307ED"/>
    <w:rsid w:val="000308BD"/>
    <w:rsid w:val="000309F2"/>
    <w:rsid w:val="00031A0F"/>
    <w:rsid w:val="000322FE"/>
    <w:rsid w:val="00033573"/>
    <w:rsid w:val="00033DB2"/>
    <w:rsid w:val="00033F69"/>
    <w:rsid w:val="000348C8"/>
    <w:rsid w:val="00035360"/>
    <w:rsid w:val="0003596B"/>
    <w:rsid w:val="00035A60"/>
    <w:rsid w:val="00035BB4"/>
    <w:rsid w:val="00036703"/>
    <w:rsid w:val="00036F53"/>
    <w:rsid w:val="00037989"/>
    <w:rsid w:val="00037A0B"/>
    <w:rsid w:val="000402F2"/>
    <w:rsid w:val="0004041D"/>
    <w:rsid w:val="00040CA8"/>
    <w:rsid w:val="00040FBC"/>
    <w:rsid w:val="0004134B"/>
    <w:rsid w:val="00041507"/>
    <w:rsid w:val="0004177C"/>
    <w:rsid w:val="00041B32"/>
    <w:rsid w:val="00041C7D"/>
    <w:rsid w:val="00041E13"/>
    <w:rsid w:val="000430D6"/>
    <w:rsid w:val="0004331E"/>
    <w:rsid w:val="000439DC"/>
    <w:rsid w:val="00043C9F"/>
    <w:rsid w:val="00043D61"/>
    <w:rsid w:val="00043DFF"/>
    <w:rsid w:val="00044C13"/>
    <w:rsid w:val="00046757"/>
    <w:rsid w:val="00046D14"/>
    <w:rsid w:val="0004742B"/>
    <w:rsid w:val="000476AB"/>
    <w:rsid w:val="00047725"/>
    <w:rsid w:val="00047C32"/>
    <w:rsid w:val="000503B8"/>
    <w:rsid w:val="00051630"/>
    <w:rsid w:val="00052160"/>
    <w:rsid w:val="00052886"/>
    <w:rsid w:val="00052A73"/>
    <w:rsid w:val="00052B0B"/>
    <w:rsid w:val="00052B19"/>
    <w:rsid w:val="00052B7E"/>
    <w:rsid w:val="00053C38"/>
    <w:rsid w:val="00053F9C"/>
    <w:rsid w:val="000553D1"/>
    <w:rsid w:val="000559AD"/>
    <w:rsid w:val="00056616"/>
    <w:rsid w:val="0006047D"/>
    <w:rsid w:val="00061932"/>
    <w:rsid w:val="00061A01"/>
    <w:rsid w:val="00061ED0"/>
    <w:rsid w:val="00062EF2"/>
    <w:rsid w:val="00063830"/>
    <w:rsid w:val="00066206"/>
    <w:rsid w:val="00066539"/>
    <w:rsid w:val="000670F8"/>
    <w:rsid w:val="000672A1"/>
    <w:rsid w:val="00067FE4"/>
    <w:rsid w:val="00070770"/>
    <w:rsid w:val="00070C48"/>
    <w:rsid w:val="00072B7B"/>
    <w:rsid w:val="00072C01"/>
    <w:rsid w:val="00072FD1"/>
    <w:rsid w:val="000735D2"/>
    <w:rsid w:val="0007378A"/>
    <w:rsid w:val="00073900"/>
    <w:rsid w:val="00073A55"/>
    <w:rsid w:val="00074047"/>
    <w:rsid w:val="000759D1"/>
    <w:rsid w:val="00075B7A"/>
    <w:rsid w:val="0007644C"/>
    <w:rsid w:val="00076881"/>
    <w:rsid w:val="00076AFA"/>
    <w:rsid w:val="00076E00"/>
    <w:rsid w:val="00082961"/>
    <w:rsid w:val="000837EA"/>
    <w:rsid w:val="000852BE"/>
    <w:rsid w:val="0008626B"/>
    <w:rsid w:val="0008699B"/>
    <w:rsid w:val="00086F4C"/>
    <w:rsid w:val="00087B83"/>
    <w:rsid w:val="00090044"/>
    <w:rsid w:val="00090E24"/>
    <w:rsid w:val="00092173"/>
    <w:rsid w:val="00092BA9"/>
    <w:rsid w:val="000932B7"/>
    <w:rsid w:val="000960B9"/>
    <w:rsid w:val="000967AC"/>
    <w:rsid w:val="000968D2"/>
    <w:rsid w:val="00097207"/>
    <w:rsid w:val="00097796"/>
    <w:rsid w:val="000A0870"/>
    <w:rsid w:val="000A2361"/>
    <w:rsid w:val="000A24E0"/>
    <w:rsid w:val="000A26F9"/>
    <w:rsid w:val="000A3116"/>
    <w:rsid w:val="000A4BC6"/>
    <w:rsid w:val="000A55B9"/>
    <w:rsid w:val="000A5C41"/>
    <w:rsid w:val="000A5DD3"/>
    <w:rsid w:val="000A6436"/>
    <w:rsid w:val="000A771B"/>
    <w:rsid w:val="000A78EC"/>
    <w:rsid w:val="000B16DF"/>
    <w:rsid w:val="000B2856"/>
    <w:rsid w:val="000B31C4"/>
    <w:rsid w:val="000B3751"/>
    <w:rsid w:val="000B45E4"/>
    <w:rsid w:val="000B4D5B"/>
    <w:rsid w:val="000B5057"/>
    <w:rsid w:val="000B6331"/>
    <w:rsid w:val="000B7242"/>
    <w:rsid w:val="000B76A8"/>
    <w:rsid w:val="000B7D53"/>
    <w:rsid w:val="000C0507"/>
    <w:rsid w:val="000C069F"/>
    <w:rsid w:val="000C0E4B"/>
    <w:rsid w:val="000C1614"/>
    <w:rsid w:val="000C1A6E"/>
    <w:rsid w:val="000C26D0"/>
    <w:rsid w:val="000C27E3"/>
    <w:rsid w:val="000C2F43"/>
    <w:rsid w:val="000C46EF"/>
    <w:rsid w:val="000C4A5E"/>
    <w:rsid w:val="000C54E0"/>
    <w:rsid w:val="000C593B"/>
    <w:rsid w:val="000C5C5F"/>
    <w:rsid w:val="000C5C6E"/>
    <w:rsid w:val="000C6CFC"/>
    <w:rsid w:val="000C7993"/>
    <w:rsid w:val="000D01F0"/>
    <w:rsid w:val="000D04D2"/>
    <w:rsid w:val="000D1521"/>
    <w:rsid w:val="000D15BB"/>
    <w:rsid w:val="000D2A8E"/>
    <w:rsid w:val="000D362A"/>
    <w:rsid w:val="000D36BE"/>
    <w:rsid w:val="000D3E80"/>
    <w:rsid w:val="000D3F02"/>
    <w:rsid w:val="000D50A1"/>
    <w:rsid w:val="000D56F9"/>
    <w:rsid w:val="000D579B"/>
    <w:rsid w:val="000D734C"/>
    <w:rsid w:val="000D7BCE"/>
    <w:rsid w:val="000E011E"/>
    <w:rsid w:val="000E095E"/>
    <w:rsid w:val="000E0DCE"/>
    <w:rsid w:val="000E1700"/>
    <w:rsid w:val="000E2559"/>
    <w:rsid w:val="000E2706"/>
    <w:rsid w:val="000E276E"/>
    <w:rsid w:val="000E27BD"/>
    <w:rsid w:val="000E3278"/>
    <w:rsid w:val="000E3629"/>
    <w:rsid w:val="000E38BA"/>
    <w:rsid w:val="000E3E71"/>
    <w:rsid w:val="000E573B"/>
    <w:rsid w:val="000E6976"/>
    <w:rsid w:val="000E76C1"/>
    <w:rsid w:val="000F1066"/>
    <w:rsid w:val="000F1B97"/>
    <w:rsid w:val="000F22D5"/>
    <w:rsid w:val="000F2551"/>
    <w:rsid w:val="000F292B"/>
    <w:rsid w:val="000F36A7"/>
    <w:rsid w:val="000F39D4"/>
    <w:rsid w:val="000F3AC3"/>
    <w:rsid w:val="000F3EC5"/>
    <w:rsid w:val="000F45AB"/>
    <w:rsid w:val="000F5AB7"/>
    <w:rsid w:val="000F5FBA"/>
    <w:rsid w:val="000F6264"/>
    <w:rsid w:val="000F6825"/>
    <w:rsid w:val="000F7B4A"/>
    <w:rsid w:val="00100448"/>
    <w:rsid w:val="00101319"/>
    <w:rsid w:val="001025B0"/>
    <w:rsid w:val="00102FA8"/>
    <w:rsid w:val="00102FCC"/>
    <w:rsid w:val="0010350C"/>
    <w:rsid w:val="001051F6"/>
    <w:rsid w:val="0010551C"/>
    <w:rsid w:val="00105E06"/>
    <w:rsid w:val="00105EDA"/>
    <w:rsid w:val="00106657"/>
    <w:rsid w:val="0010716C"/>
    <w:rsid w:val="00107C0B"/>
    <w:rsid w:val="00110203"/>
    <w:rsid w:val="00110960"/>
    <w:rsid w:val="001110E7"/>
    <w:rsid w:val="001115AE"/>
    <w:rsid w:val="00111B7A"/>
    <w:rsid w:val="001128EB"/>
    <w:rsid w:val="00112CA0"/>
    <w:rsid w:val="00113A31"/>
    <w:rsid w:val="0011472D"/>
    <w:rsid w:val="0011579C"/>
    <w:rsid w:val="00115883"/>
    <w:rsid w:val="00115919"/>
    <w:rsid w:val="00115BFC"/>
    <w:rsid w:val="001162ED"/>
    <w:rsid w:val="0011723A"/>
    <w:rsid w:val="00120312"/>
    <w:rsid w:val="001204A9"/>
    <w:rsid w:val="001209A0"/>
    <w:rsid w:val="0012107C"/>
    <w:rsid w:val="001212CC"/>
    <w:rsid w:val="0012146D"/>
    <w:rsid w:val="0012162D"/>
    <w:rsid w:val="00121691"/>
    <w:rsid w:val="00122C4F"/>
    <w:rsid w:val="00123E1D"/>
    <w:rsid w:val="00124132"/>
    <w:rsid w:val="001244A2"/>
    <w:rsid w:val="00124EDE"/>
    <w:rsid w:val="00124F43"/>
    <w:rsid w:val="001256C7"/>
    <w:rsid w:val="00125DE4"/>
    <w:rsid w:val="00126658"/>
    <w:rsid w:val="0012726D"/>
    <w:rsid w:val="00130719"/>
    <w:rsid w:val="00131384"/>
    <w:rsid w:val="001328A1"/>
    <w:rsid w:val="00133B97"/>
    <w:rsid w:val="00133BF2"/>
    <w:rsid w:val="00133F56"/>
    <w:rsid w:val="001358AC"/>
    <w:rsid w:val="00135D6E"/>
    <w:rsid w:val="001361DA"/>
    <w:rsid w:val="0013690F"/>
    <w:rsid w:val="00137401"/>
    <w:rsid w:val="0014025B"/>
    <w:rsid w:val="00141F1C"/>
    <w:rsid w:val="0014335F"/>
    <w:rsid w:val="00143686"/>
    <w:rsid w:val="00143771"/>
    <w:rsid w:val="00143779"/>
    <w:rsid w:val="001458E8"/>
    <w:rsid w:val="00145C53"/>
    <w:rsid w:val="00146ED1"/>
    <w:rsid w:val="00147ED5"/>
    <w:rsid w:val="00151481"/>
    <w:rsid w:val="001522E5"/>
    <w:rsid w:val="00152507"/>
    <w:rsid w:val="001530F9"/>
    <w:rsid w:val="0015382F"/>
    <w:rsid w:val="001540AC"/>
    <w:rsid w:val="00154581"/>
    <w:rsid w:val="0015611F"/>
    <w:rsid w:val="00157084"/>
    <w:rsid w:val="00157B7B"/>
    <w:rsid w:val="00157FB5"/>
    <w:rsid w:val="0016105A"/>
    <w:rsid w:val="001627A3"/>
    <w:rsid w:val="00163239"/>
    <w:rsid w:val="00167C4A"/>
    <w:rsid w:val="001705F4"/>
    <w:rsid w:val="001713CC"/>
    <w:rsid w:val="00171BFF"/>
    <w:rsid w:val="00172081"/>
    <w:rsid w:val="00172B07"/>
    <w:rsid w:val="001731DE"/>
    <w:rsid w:val="001738C7"/>
    <w:rsid w:val="0017447A"/>
    <w:rsid w:val="00174559"/>
    <w:rsid w:val="001748A1"/>
    <w:rsid w:val="00176347"/>
    <w:rsid w:val="0017668F"/>
    <w:rsid w:val="00176A54"/>
    <w:rsid w:val="00176D16"/>
    <w:rsid w:val="00177E81"/>
    <w:rsid w:val="001819F9"/>
    <w:rsid w:val="00181CA4"/>
    <w:rsid w:val="00181D49"/>
    <w:rsid w:val="00182367"/>
    <w:rsid w:val="00182890"/>
    <w:rsid w:val="00182B0C"/>
    <w:rsid w:val="001836D2"/>
    <w:rsid w:val="00183EC7"/>
    <w:rsid w:val="00184354"/>
    <w:rsid w:val="001854E2"/>
    <w:rsid w:val="001855C9"/>
    <w:rsid w:val="00185656"/>
    <w:rsid w:val="00185A09"/>
    <w:rsid w:val="00185A77"/>
    <w:rsid w:val="00187A94"/>
    <w:rsid w:val="00187D89"/>
    <w:rsid w:val="001903F4"/>
    <w:rsid w:val="001906FC"/>
    <w:rsid w:val="00190B97"/>
    <w:rsid w:val="00190BD3"/>
    <w:rsid w:val="001919FF"/>
    <w:rsid w:val="00191A03"/>
    <w:rsid w:val="00191A0C"/>
    <w:rsid w:val="00191A35"/>
    <w:rsid w:val="00192E5B"/>
    <w:rsid w:val="001937E7"/>
    <w:rsid w:val="00194EED"/>
    <w:rsid w:val="001952F0"/>
    <w:rsid w:val="00197163"/>
    <w:rsid w:val="00197D2F"/>
    <w:rsid w:val="001A11FA"/>
    <w:rsid w:val="001A161C"/>
    <w:rsid w:val="001A1957"/>
    <w:rsid w:val="001A26AB"/>
    <w:rsid w:val="001A2991"/>
    <w:rsid w:val="001A3080"/>
    <w:rsid w:val="001A45EA"/>
    <w:rsid w:val="001A46A1"/>
    <w:rsid w:val="001A4F56"/>
    <w:rsid w:val="001A53E2"/>
    <w:rsid w:val="001A6A99"/>
    <w:rsid w:val="001A7389"/>
    <w:rsid w:val="001A7422"/>
    <w:rsid w:val="001A747C"/>
    <w:rsid w:val="001B23C8"/>
    <w:rsid w:val="001B2690"/>
    <w:rsid w:val="001B2831"/>
    <w:rsid w:val="001B392C"/>
    <w:rsid w:val="001B3B19"/>
    <w:rsid w:val="001B3BBD"/>
    <w:rsid w:val="001B4D42"/>
    <w:rsid w:val="001B6806"/>
    <w:rsid w:val="001B752A"/>
    <w:rsid w:val="001B76C9"/>
    <w:rsid w:val="001B799C"/>
    <w:rsid w:val="001B7BBD"/>
    <w:rsid w:val="001C015B"/>
    <w:rsid w:val="001C0516"/>
    <w:rsid w:val="001C08CB"/>
    <w:rsid w:val="001C08F6"/>
    <w:rsid w:val="001C0E8F"/>
    <w:rsid w:val="001C1D97"/>
    <w:rsid w:val="001C2ACA"/>
    <w:rsid w:val="001C2BC9"/>
    <w:rsid w:val="001C3150"/>
    <w:rsid w:val="001C5964"/>
    <w:rsid w:val="001C5F55"/>
    <w:rsid w:val="001C633A"/>
    <w:rsid w:val="001C6414"/>
    <w:rsid w:val="001C65CD"/>
    <w:rsid w:val="001C6F74"/>
    <w:rsid w:val="001C6F9F"/>
    <w:rsid w:val="001C72CB"/>
    <w:rsid w:val="001C7768"/>
    <w:rsid w:val="001C7EB0"/>
    <w:rsid w:val="001D00A5"/>
    <w:rsid w:val="001D0CCB"/>
    <w:rsid w:val="001D1E6F"/>
    <w:rsid w:val="001D2C71"/>
    <w:rsid w:val="001D310A"/>
    <w:rsid w:val="001D3676"/>
    <w:rsid w:val="001D5E68"/>
    <w:rsid w:val="001D5EE3"/>
    <w:rsid w:val="001D654C"/>
    <w:rsid w:val="001D662E"/>
    <w:rsid w:val="001D6808"/>
    <w:rsid w:val="001D7F53"/>
    <w:rsid w:val="001E0589"/>
    <w:rsid w:val="001E0DEA"/>
    <w:rsid w:val="001E1146"/>
    <w:rsid w:val="001E15B1"/>
    <w:rsid w:val="001E288E"/>
    <w:rsid w:val="001E28E1"/>
    <w:rsid w:val="001E3076"/>
    <w:rsid w:val="001E3FDD"/>
    <w:rsid w:val="001E4231"/>
    <w:rsid w:val="001E503C"/>
    <w:rsid w:val="001E510D"/>
    <w:rsid w:val="001E5388"/>
    <w:rsid w:val="001E57F7"/>
    <w:rsid w:val="001E62B8"/>
    <w:rsid w:val="001E6C00"/>
    <w:rsid w:val="001E727A"/>
    <w:rsid w:val="001F0A7B"/>
    <w:rsid w:val="001F112B"/>
    <w:rsid w:val="001F13EA"/>
    <w:rsid w:val="001F1E62"/>
    <w:rsid w:val="001F279A"/>
    <w:rsid w:val="001F3C4E"/>
    <w:rsid w:val="001F4A8B"/>
    <w:rsid w:val="001F61C0"/>
    <w:rsid w:val="001F65C9"/>
    <w:rsid w:val="001F6BE6"/>
    <w:rsid w:val="001F7F86"/>
    <w:rsid w:val="001F7FA9"/>
    <w:rsid w:val="002014DE"/>
    <w:rsid w:val="002014FD"/>
    <w:rsid w:val="002024A1"/>
    <w:rsid w:val="00203989"/>
    <w:rsid w:val="002039AA"/>
    <w:rsid w:val="00204705"/>
    <w:rsid w:val="00204B97"/>
    <w:rsid w:val="00204CA7"/>
    <w:rsid w:val="0020504B"/>
    <w:rsid w:val="0020578F"/>
    <w:rsid w:val="002057CE"/>
    <w:rsid w:val="0021064D"/>
    <w:rsid w:val="00210DE9"/>
    <w:rsid w:val="00211A2D"/>
    <w:rsid w:val="00211AD8"/>
    <w:rsid w:val="00211D7B"/>
    <w:rsid w:val="00213776"/>
    <w:rsid w:val="00213E5B"/>
    <w:rsid w:val="00214214"/>
    <w:rsid w:val="00216845"/>
    <w:rsid w:val="00217C09"/>
    <w:rsid w:val="002203B0"/>
    <w:rsid w:val="0022160D"/>
    <w:rsid w:val="0022253C"/>
    <w:rsid w:val="0022308C"/>
    <w:rsid w:val="00223188"/>
    <w:rsid w:val="0022399B"/>
    <w:rsid w:val="00225140"/>
    <w:rsid w:val="00226A49"/>
    <w:rsid w:val="00226DE6"/>
    <w:rsid w:val="00227D9C"/>
    <w:rsid w:val="00227E8E"/>
    <w:rsid w:val="0023125A"/>
    <w:rsid w:val="00231BC0"/>
    <w:rsid w:val="00231BD8"/>
    <w:rsid w:val="00232389"/>
    <w:rsid w:val="00232F04"/>
    <w:rsid w:val="00233A7D"/>
    <w:rsid w:val="00233E5A"/>
    <w:rsid w:val="00233F46"/>
    <w:rsid w:val="00235ED6"/>
    <w:rsid w:val="00237770"/>
    <w:rsid w:val="002411F0"/>
    <w:rsid w:val="0024202B"/>
    <w:rsid w:val="002435E4"/>
    <w:rsid w:val="00243617"/>
    <w:rsid w:val="0024384F"/>
    <w:rsid w:val="002445CD"/>
    <w:rsid w:val="00244B35"/>
    <w:rsid w:val="0024501E"/>
    <w:rsid w:val="00245CBF"/>
    <w:rsid w:val="00246671"/>
    <w:rsid w:val="00246F6C"/>
    <w:rsid w:val="0024741D"/>
    <w:rsid w:val="00250D0C"/>
    <w:rsid w:val="0025131D"/>
    <w:rsid w:val="00251BED"/>
    <w:rsid w:val="0025211F"/>
    <w:rsid w:val="00252ABD"/>
    <w:rsid w:val="0025376B"/>
    <w:rsid w:val="00253BF5"/>
    <w:rsid w:val="00254796"/>
    <w:rsid w:val="00255AFC"/>
    <w:rsid w:val="00255B7F"/>
    <w:rsid w:val="002565CD"/>
    <w:rsid w:val="0025794B"/>
    <w:rsid w:val="002602F4"/>
    <w:rsid w:val="00260B52"/>
    <w:rsid w:val="00260DFC"/>
    <w:rsid w:val="00261247"/>
    <w:rsid w:val="00261515"/>
    <w:rsid w:val="0026181A"/>
    <w:rsid w:val="0026230B"/>
    <w:rsid w:val="002627D7"/>
    <w:rsid w:val="002628F2"/>
    <w:rsid w:val="00264A24"/>
    <w:rsid w:val="00264BDC"/>
    <w:rsid w:val="00264FCD"/>
    <w:rsid w:val="0026592C"/>
    <w:rsid w:val="00265B31"/>
    <w:rsid w:val="002662FA"/>
    <w:rsid w:val="00266CA1"/>
    <w:rsid w:val="002672E0"/>
    <w:rsid w:val="00267757"/>
    <w:rsid w:val="00270213"/>
    <w:rsid w:val="0027080E"/>
    <w:rsid w:val="00271E5A"/>
    <w:rsid w:val="002720FB"/>
    <w:rsid w:val="002724E6"/>
    <w:rsid w:val="00272AEE"/>
    <w:rsid w:val="00273AA5"/>
    <w:rsid w:val="002744F0"/>
    <w:rsid w:val="00274D1B"/>
    <w:rsid w:val="00275E30"/>
    <w:rsid w:val="00276F90"/>
    <w:rsid w:val="00277C77"/>
    <w:rsid w:val="0028098B"/>
    <w:rsid w:val="00281E22"/>
    <w:rsid w:val="00283B8E"/>
    <w:rsid w:val="00283EBE"/>
    <w:rsid w:val="00284B6A"/>
    <w:rsid w:val="00284EFF"/>
    <w:rsid w:val="00284FFD"/>
    <w:rsid w:val="0028514C"/>
    <w:rsid w:val="0028592B"/>
    <w:rsid w:val="00285E58"/>
    <w:rsid w:val="002860E3"/>
    <w:rsid w:val="00286E9B"/>
    <w:rsid w:val="002873BB"/>
    <w:rsid w:val="00287AA5"/>
    <w:rsid w:val="0029084A"/>
    <w:rsid w:val="00290A93"/>
    <w:rsid w:val="002912A7"/>
    <w:rsid w:val="002912FE"/>
    <w:rsid w:val="00291478"/>
    <w:rsid w:val="00291553"/>
    <w:rsid w:val="00291A3A"/>
    <w:rsid w:val="00291BE2"/>
    <w:rsid w:val="002934F1"/>
    <w:rsid w:val="0029372E"/>
    <w:rsid w:val="002939CD"/>
    <w:rsid w:val="00294B14"/>
    <w:rsid w:val="00295C84"/>
    <w:rsid w:val="00297546"/>
    <w:rsid w:val="0029788A"/>
    <w:rsid w:val="00297E9B"/>
    <w:rsid w:val="002A00A6"/>
    <w:rsid w:val="002A013B"/>
    <w:rsid w:val="002A03DF"/>
    <w:rsid w:val="002A0EE8"/>
    <w:rsid w:val="002A1311"/>
    <w:rsid w:val="002A1836"/>
    <w:rsid w:val="002A2236"/>
    <w:rsid w:val="002A2537"/>
    <w:rsid w:val="002A3325"/>
    <w:rsid w:val="002A4760"/>
    <w:rsid w:val="002A4C24"/>
    <w:rsid w:val="002A5284"/>
    <w:rsid w:val="002A5A7A"/>
    <w:rsid w:val="002A6069"/>
    <w:rsid w:val="002A6A41"/>
    <w:rsid w:val="002A7259"/>
    <w:rsid w:val="002B03BA"/>
    <w:rsid w:val="002B0402"/>
    <w:rsid w:val="002B0C5A"/>
    <w:rsid w:val="002B1CEF"/>
    <w:rsid w:val="002B24DE"/>
    <w:rsid w:val="002B24EB"/>
    <w:rsid w:val="002B2B7E"/>
    <w:rsid w:val="002B2BE8"/>
    <w:rsid w:val="002B4B87"/>
    <w:rsid w:val="002B4C80"/>
    <w:rsid w:val="002B558F"/>
    <w:rsid w:val="002B559C"/>
    <w:rsid w:val="002B634B"/>
    <w:rsid w:val="002B6C53"/>
    <w:rsid w:val="002C0046"/>
    <w:rsid w:val="002C027C"/>
    <w:rsid w:val="002C2CFE"/>
    <w:rsid w:val="002C2ED2"/>
    <w:rsid w:val="002C3F09"/>
    <w:rsid w:val="002C4ACF"/>
    <w:rsid w:val="002C4E81"/>
    <w:rsid w:val="002C5D88"/>
    <w:rsid w:val="002C6677"/>
    <w:rsid w:val="002C6FAB"/>
    <w:rsid w:val="002D04DE"/>
    <w:rsid w:val="002D08B0"/>
    <w:rsid w:val="002D1399"/>
    <w:rsid w:val="002D29EC"/>
    <w:rsid w:val="002D2F64"/>
    <w:rsid w:val="002D30CD"/>
    <w:rsid w:val="002D3AA6"/>
    <w:rsid w:val="002D468F"/>
    <w:rsid w:val="002D4AEB"/>
    <w:rsid w:val="002D51FA"/>
    <w:rsid w:val="002D5B36"/>
    <w:rsid w:val="002D656B"/>
    <w:rsid w:val="002D7775"/>
    <w:rsid w:val="002D79EA"/>
    <w:rsid w:val="002D7C10"/>
    <w:rsid w:val="002D7DB9"/>
    <w:rsid w:val="002E003C"/>
    <w:rsid w:val="002E05A5"/>
    <w:rsid w:val="002E1DA7"/>
    <w:rsid w:val="002E2F8A"/>
    <w:rsid w:val="002E350C"/>
    <w:rsid w:val="002E3571"/>
    <w:rsid w:val="002E374C"/>
    <w:rsid w:val="002E3E26"/>
    <w:rsid w:val="002E3F4E"/>
    <w:rsid w:val="002E47BA"/>
    <w:rsid w:val="002E592F"/>
    <w:rsid w:val="002E6A08"/>
    <w:rsid w:val="002F0A52"/>
    <w:rsid w:val="002F1824"/>
    <w:rsid w:val="002F1E8E"/>
    <w:rsid w:val="002F3321"/>
    <w:rsid w:val="002F3B37"/>
    <w:rsid w:val="002F3F12"/>
    <w:rsid w:val="002F47F7"/>
    <w:rsid w:val="002F48B2"/>
    <w:rsid w:val="002F4D77"/>
    <w:rsid w:val="002F5427"/>
    <w:rsid w:val="002F5986"/>
    <w:rsid w:val="002F7244"/>
    <w:rsid w:val="002F734B"/>
    <w:rsid w:val="003010AE"/>
    <w:rsid w:val="00301300"/>
    <w:rsid w:val="003016C5"/>
    <w:rsid w:val="00301A04"/>
    <w:rsid w:val="00301A35"/>
    <w:rsid w:val="00302266"/>
    <w:rsid w:val="0030270D"/>
    <w:rsid w:val="003040FA"/>
    <w:rsid w:val="003042DF"/>
    <w:rsid w:val="0030633C"/>
    <w:rsid w:val="003069F9"/>
    <w:rsid w:val="00306D34"/>
    <w:rsid w:val="003073CE"/>
    <w:rsid w:val="00310568"/>
    <w:rsid w:val="00310DE6"/>
    <w:rsid w:val="00311849"/>
    <w:rsid w:val="00312046"/>
    <w:rsid w:val="00313076"/>
    <w:rsid w:val="0031393A"/>
    <w:rsid w:val="003145D3"/>
    <w:rsid w:val="003151B3"/>
    <w:rsid w:val="003157B8"/>
    <w:rsid w:val="003170FE"/>
    <w:rsid w:val="00317B73"/>
    <w:rsid w:val="00320380"/>
    <w:rsid w:val="0032053B"/>
    <w:rsid w:val="003206D1"/>
    <w:rsid w:val="00321283"/>
    <w:rsid w:val="00321434"/>
    <w:rsid w:val="0032220C"/>
    <w:rsid w:val="00323727"/>
    <w:rsid w:val="003237D2"/>
    <w:rsid w:val="003238E4"/>
    <w:rsid w:val="00324E34"/>
    <w:rsid w:val="003250C8"/>
    <w:rsid w:val="0032526A"/>
    <w:rsid w:val="00325331"/>
    <w:rsid w:val="00326938"/>
    <w:rsid w:val="00327561"/>
    <w:rsid w:val="003303BC"/>
    <w:rsid w:val="003313A9"/>
    <w:rsid w:val="003323E9"/>
    <w:rsid w:val="00332593"/>
    <w:rsid w:val="003326FC"/>
    <w:rsid w:val="00332C7B"/>
    <w:rsid w:val="00332DBF"/>
    <w:rsid w:val="003331ED"/>
    <w:rsid w:val="003333DF"/>
    <w:rsid w:val="0033419D"/>
    <w:rsid w:val="00334447"/>
    <w:rsid w:val="0033455A"/>
    <w:rsid w:val="00334B73"/>
    <w:rsid w:val="00335934"/>
    <w:rsid w:val="00335F4E"/>
    <w:rsid w:val="00336FF4"/>
    <w:rsid w:val="0033727E"/>
    <w:rsid w:val="003408DE"/>
    <w:rsid w:val="00341A93"/>
    <w:rsid w:val="003423E5"/>
    <w:rsid w:val="0034248F"/>
    <w:rsid w:val="00342910"/>
    <w:rsid w:val="0034302B"/>
    <w:rsid w:val="00343C8F"/>
    <w:rsid w:val="00345C2A"/>
    <w:rsid w:val="0034678E"/>
    <w:rsid w:val="003468A8"/>
    <w:rsid w:val="00347A93"/>
    <w:rsid w:val="00347D1B"/>
    <w:rsid w:val="00350508"/>
    <w:rsid w:val="0035076B"/>
    <w:rsid w:val="00350A34"/>
    <w:rsid w:val="0035429B"/>
    <w:rsid w:val="003546F8"/>
    <w:rsid w:val="00354B91"/>
    <w:rsid w:val="00354F97"/>
    <w:rsid w:val="00355F57"/>
    <w:rsid w:val="003569C3"/>
    <w:rsid w:val="00357D1F"/>
    <w:rsid w:val="00360358"/>
    <w:rsid w:val="0036036C"/>
    <w:rsid w:val="00361EEE"/>
    <w:rsid w:val="003625D5"/>
    <w:rsid w:val="00362BA2"/>
    <w:rsid w:val="00363997"/>
    <w:rsid w:val="00364018"/>
    <w:rsid w:val="00364177"/>
    <w:rsid w:val="00364FF5"/>
    <w:rsid w:val="0036543E"/>
    <w:rsid w:val="003656BC"/>
    <w:rsid w:val="00365AA7"/>
    <w:rsid w:val="00366376"/>
    <w:rsid w:val="003667FF"/>
    <w:rsid w:val="003678E7"/>
    <w:rsid w:val="003701FA"/>
    <w:rsid w:val="00370ACC"/>
    <w:rsid w:val="0037105B"/>
    <w:rsid w:val="003712E4"/>
    <w:rsid w:val="00371417"/>
    <w:rsid w:val="003715D2"/>
    <w:rsid w:val="0037168C"/>
    <w:rsid w:val="003718BB"/>
    <w:rsid w:val="0037458A"/>
    <w:rsid w:val="0037564A"/>
    <w:rsid w:val="003756D2"/>
    <w:rsid w:val="003759A3"/>
    <w:rsid w:val="00375C88"/>
    <w:rsid w:val="0037633D"/>
    <w:rsid w:val="003763EE"/>
    <w:rsid w:val="00376A16"/>
    <w:rsid w:val="00376EE3"/>
    <w:rsid w:val="00377659"/>
    <w:rsid w:val="00377907"/>
    <w:rsid w:val="00381138"/>
    <w:rsid w:val="00382193"/>
    <w:rsid w:val="003822AF"/>
    <w:rsid w:val="00382588"/>
    <w:rsid w:val="003836A4"/>
    <w:rsid w:val="0038374F"/>
    <w:rsid w:val="00383B41"/>
    <w:rsid w:val="00383DF3"/>
    <w:rsid w:val="003841E5"/>
    <w:rsid w:val="00385123"/>
    <w:rsid w:val="00385244"/>
    <w:rsid w:val="003858A1"/>
    <w:rsid w:val="00385F24"/>
    <w:rsid w:val="00387BEF"/>
    <w:rsid w:val="00387CC7"/>
    <w:rsid w:val="00387F8D"/>
    <w:rsid w:val="00387FBA"/>
    <w:rsid w:val="00390046"/>
    <w:rsid w:val="00391F2B"/>
    <w:rsid w:val="0039206D"/>
    <w:rsid w:val="003927CE"/>
    <w:rsid w:val="00392B85"/>
    <w:rsid w:val="00393B82"/>
    <w:rsid w:val="003943BC"/>
    <w:rsid w:val="0039449B"/>
    <w:rsid w:val="00394E68"/>
    <w:rsid w:val="003964B5"/>
    <w:rsid w:val="003966AF"/>
    <w:rsid w:val="003974E4"/>
    <w:rsid w:val="003A03CE"/>
    <w:rsid w:val="003A0738"/>
    <w:rsid w:val="003A08F6"/>
    <w:rsid w:val="003A1049"/>
    <w:rsid w:val="003A14C4"/>
    <w:rsid w:val="003A1B84"/>
    <w:rsid w:val="003A26E2"/>
    <w:rsid w:val="003A292D"/>
    <w:rsid w:val="003A3655"/>
    <w:rsid w:val="003A3C64"/>
    <w:rsid w:val="003A5392"/>
    <w:rsid w:val="003A5B97"/>
    <w:rsid w:val="003A6171"/>
    <w:rsid w:val="003A7003"/>
    <w:rsid w:val="003A76B0"/>
    <w:rsid w:val="003A7AFA"/>
    <w:rsid w:val="003B0921"/>
    <w:rsid w:val="003B1821"/>
    <w:rsid w:val="003B1C8B"/>
    <w:rsid w:val="003B1D25"/>
    <w:rsid w:val="003B1F29"/>
    <w:rsid w:val="003B34F6"/>
    <w:rsid w:val="003B3562"/>
    <w:rsid w:val="003B376C"/>
    <w:rsid w:val="003B391E"/>
    <w:rsid w:val="003B467D"/>
    <w:rsid w:val="003B4D6A"/>
    <w:rsid w:val="003C1D52"/>
    <w:rsid w:val="003C20EC"/>
    <w:rsid w:val="003C2528"/>
    <w:rsid w:val="003C3CE6"/>
    <w:rsid w:val="003C45B0"/>
    <w:rsid w:val="003C45DA"/>
    <w:rsid w:val="003C4AD9"/>
    <w:rsid w:val="003C4D2E"/>
    <w:rsid w:val="003C65B6"/>
    <w:rsid w:val="003C6B06"/>
    <w:rsid w:val="003C7CBE"/>
    <w:rsid w:val="003D1AD3"/>
    <w:rsid w:val="003D30B5"/>
    <w:rsid w:val="003D3878"/>
    <w:rsid w:val="003D3E17"/>
    <w:rsid w:val="003D42BF"/>
    <w:rsid w:val="003D4853"/>
    <w:rsid w:val="003D50C5"/>
    <w:rsid w:val="003D68AC"/>
    <w:rsid w:val="003D778E"/>
    <w:rsid w:val="003D7A7B"/>
    <w:rsid w:val="003E0349"/>
    <w:rsid w:val="003E201C"/>
    <w:rsid w:val="003E214C"/>
    <w:rsid w:val="003E3638"/>
    <w:rsid w:val="003E41E0"/>
    <w:rsid w:val="003E463B"/>
    <w:rsid w:val="003E526C"/>
    <w:rsid w:val="003E55F4"/>
    <w:rsid w:val="003E571C"/>
    <w:rsid w:val="003E6A8A"/>
    <w:rsid w:val="003E711E"/>
    <w:rsid w:val="003F058A"/>
    <w:rsid w:val="003F18A4"/>
    <w:rsid w:val="003F1B33"/>
    <w:rsid w:val="003F2473"/>
    <w:rsid w:val="003F2F7E"/>
    <w:rsid w:val="003F30CB"/>
    <w:rsid w:val="003F31FC"/>
    <w:rsid w:val="003F3878"/>
    <w:rsid w:val="003F3E75"/>
    <w:rsid w:val="003F4A49"/>
    <w:rsid w:val="003F4B81"/>
    <w:rsid w:val="003F5875"/>
    <w:rsid w:val="003F5EBC"/>
    <w:rsid w:val="003F5FC8"/>
    <w:rsid w:val="003F6ABE"/>
    <w:rsid w:val="003F6C5B"/>
    <w:rsid w:val="003F763A"/>
    <w:rsid w:val="003F7BD0"/>
    <w:rsid w:val="003F7FCE"/>
    <w:rsid w:val="00400667"/>
    <w:rsid w:val="00400B7C"/>
    <w:rsid w:val="00401415"/>
    <w:rsid w:val="00401DD1"/>
    <w:rsid w:val="00401F68"/>
    <w:rsid w:val="004029F2"/>
    <w:rsid w:val="00402BD6"/>
    <w:rsid w:val="00403331"/>
    <w:rsid w:val="00403591"/>
    <w:rsid w:val="0040360A"/>
    <w:rsid w:val="00403967"/>
    <w:rsid w:val="004040BB"/>
    <w:rsid w:val="004044FB"/>
    <w:rsid w:val="004047C7"/>
    <w:rsid w:val="0040580F"/>
    <w:rsid w:val="00411128"/>
    <w:rsid w:val="00411254"/>
    <w:rsid w:val="00411A19"/>
    <w:rsid w:val="00412140"/>
    <w:rsid w:val="0041263A"/>
    <w:rsid w:val="0041272C"/>
    <w:rsid w:val="004127FF"/>
    <w:rsid w:val="00412974"/>
    <w:rsid w:val="00413C7B"/>
    <w:rsid w:val="0041413E"/>
    <w:rsid w:val="004148AA"/>
    <w:rsid w:val="00414BA0"/>
    <w:rsid w:val="0041617F"/>
    <w:rsid w:val="00416615"/>
    <w:rsid w:val="00417DB9"/>
    <w:rsid w:val="00417FA7"/>
    <w:rsid w:val="00421970"/>
    <w:rsid w:val="00421A14"/>
    <w:rsid w:val="00422007"/>
    <w:rsid w:val="00422036"/>
    <w:rsid w:val="00422229"/>
    <w:rsid w:val="004230F2"/>
    <w:rsid w:val="0042350B"/>
    <w:rsid w:val="00423D06"/>
    <w:rsid w:val="00423F84"/>
    <w:rsid w:val="0042647B"/>
    <w:rsid w:val="0042663C"/>
    <w:rsid w:val="00426AD4"/>
    <w:rsid w:val="00427442"/>
    <w:rsid w:val="0042776A"/>
    <w:rsid w:val="004300D1"/>
    <w:rsid w:val="0043097E"/>
    <w:rsid w:val="00431DB4"/>
    <w:rsid w:val="00433381"/>
    <w:rsid w:val="004342F6"/>
    <w:rsid w:val="00434D7A"/>
    <w:rsid w:val="004350D8"/>
    <w:rsid w:val="00435464"/>
    <w:rsid w:val="00435591"/>
    <w:rsid w:val="004357E5"/>
    <w:rsid w:val="0043595A"/>
    <w:rsid w:val="00436F93"/>
    <w:rsid w:val="00441D89"/>
    <w:rsid w:val="0044210B"/>
    <w:rsid w:val="0044250F"/>
    <w:rsid w:val="00442F7A"/>
    <w:rsid w:val="004447B6"/>
    <w:rsid w:val="00444B03"/>
    <w:rsid w:val="0044563B"/>
    <w:rsid w:val="00445A10"/>
    <w:rsid w:val="0044679A"/>
    <w:rsid w:val="00451470"/>
    <w:rsid w:val="00451AE8"/>
    <w:rsid w:val="004521FD"/>
    <w:rsid w:val="00452755"/>
    <w:rsid w:val="004531B1"/>
    <w:rsid w:val="004538A6"/>
    <w:rsid w:val="00454004"/>
    <w:rsid w:val="00454C8F"/>
    <w:rsid w:val="004552F8"/>
    <w:rsid w:val="00455BD8"/>
    <w:rsid w:val="004611B4"/>
    <w:rsid w:val="0046126F"/>
    <w:rsid w:val="00461445"/>
    <w:rsid w:val="00461F70"/>
    <w:rsid w:val="0046252C"/>
    <w:rsid w:val="004632C3"/>
    <w:rsid w:val="004635C4"/>
    <w:rsid w:val="004636FC"/>
    <w:rsid w:val="00463E16"/>
    <w:rsid w:val="004640E0"/>
    <w:rsid w:val="004649BD"/>
    <w:rsid w:val="00465718"/>
    <w:rsid w:val="004660DB"/>
    <w:rsid w:val="00466946"/>
    <w:rsid w:val="004676BE"/>
    <w:rsid w:val="00467E16"/>
    <w:rsid w:val="00471329"/>
    <w:rsid w:val="00471361"/>
    <w:rsid w:val="004719DD"/>
    <w:rsid w:val="00472361"/>
    <w:rsid w:val="004728C3"/>
    <w:rsid w:val="00472C8D"/>
    <w:rsid w:val="00473659"/>
    <w:rsid w:val="004737AE"/>
    <w:rsid w:val="00474474"/>
    <w:rsid w:val="00474B77"/>
    <w:rsid w:val="0047520B"/>
    <w:rsid w:val="004752F2"/>
    <w:rsid w:val="00475888"/>
    <w:rsid w:val="004774A6"/>
    <w:rsid w:val="00477ECD"/>
    <w:rsid w:val="0048357F"/>
    <w:rsid w:val="00483CAD"/>
    <w:rsid w:val="0048514B"/>
    <w:rsid w:val="00485DCF"/>
    <w:rsid w:val="00486048"/>
    <w:rsid w:val="00486B72"/>
    <w:rsid w:val="004871B0"/>
    <w:rsid w:val="00487BF5"/>
    <w:rsid w:val="0049058F"/>
    <w:rsid w:val="004905F0"/>
    <w:rsid w:val="004921A5"/>
    <w:rsid w:val="00493404"/>
    <w:rsid w:val="00493D36"/>
    <w:rsid w:val="00494EAA"/>
    <w:rsid w:val="00495524"/>
    <w:rsid w:val="0049570A"/>
    <w:rsid w:val="0049577C"/>
    <w:rsid w:val="004975FC"/>
    <w:rsid w:val="00497815"/>
    <w:rsid w:val="004978AC"/>
    <w:rsid w:val="00497AA3"/>
    <w:rsid w:val="004A0088"/>
    <w:rsid w:val="004A0454"/>
    <w:rsid w:val="004A1A97"/>
    <w:rsid w:val="004A39AB"/>
    <w:rsid w:val="004A4B69"/>
    <w:rsid w:val="004A4EDE"/>
    <w:rsid w:val="004A50BA"/>
    <w:rsid w:val="004A53AB"/>
    <w:rsid w:val="004A5F3F"/>
    <w:rsid w:val="004A749A"/>
    <w:rsid w:val="004B0FC5"/>
    <w:rsid w:val="004B1124"/>
    <w:rsid w:val="004B120F"/>
    <w:rsid w:val="004B16E8"/>
    <w:rsid w:val="004B1E9B"/>
    <w:rsid w:val="004B1F6A"/>
    <w:rsid w:val="004B238F"/>
    <w:rsid w:val="004B325D"/>
    <w:rsid w:val="004B3E97"/>
    <w:rsid w:val="004B4410"/>
    <w:rsid w:val="004B458B"/>
    <w:rsid w:val="004B466D"/>
    <w:rsid w:val="004B4ECF"/>
    <w:rsid w:val="004B552D"/>
    <w:rsid w:val="004B5D0C"/>
    <w:rsid w:val="004B5D9A"/>
    <w:rsid w:val="004B6275"/>
    <w:rsid w:val="004B6613"/>
    <w:rsid w:val="004B69DC"/>
    <w:rsid w:val="004B69F1"/>
    <w:rsid w:val="004B75CF"/>
    <w:rsid w:val="004B7639"/>
    <w:rsid w:val="004B7BD4"/>
    <w:rsid w:val="004C0A26"/>
    <w:rsid w:val="004C2040"/>
    <w:rsid w:val="004C5689"/>
    <w:rsid w:val="004C6348"/>
    <w:rsid w:val="004C6AB3"/>
    <w:rsid w:val="004C7025"/>
    <w:rsid w:val="004C71D6"/>
    <w:rsid w:val="004C7642"/>
    <w:rsid w:val="004C76A7"/>
    <w:rsid w:val="004C7DC7"/>
    <w:rsid w:val="004D0C26"/>
    <w:rsid w:val="004D1205"/>
    <w:rsid w:val="004D1208"/>
    <w:rsid w:val="004D145E"/>
    <w:rsid w:val="004D38BC"/>
    <w:rsid w:val="004D3FFE"/>
    <w:rsid w:val="004D42A6"/>
    <w:rsid w:val="004D453B"/>
    <w:rsid w:val="004D4929"/>
    <w:rsid w:val="004D5A0F"/>
    <w:rsid w:val="004D5EE9"/>
    <w:rsid w:val="004D67E1"/>
    <w:rsid w:val="004D70BA"/>
    <w:rsid w:val="004D7BC0"/>
    <w:rsid w:val="004E0BB0"/>
    <w:rsid w:val="004E124B"/>
    <w:rsid w:val="004E15FD"/>
    <w:rsid w:val="004E1B0F"/>
    <w:rsid w:val="004E2397"/>
    <w:rsid w:val="004E26CE"/>
    <w:rsid w:val="004E2CD0"/>
    <w:rsid w:val="004E3237"/>
    <w:rsid w:val="004E3265"/>
    <w:rsid w:val="004E440D"/>
    <w:rsid w:val="004E56B4"/>
    <w:rsid w:val="004E5C25"/>
    <w:rsid w:val="004E5D17"/>
    <w:rsid w:val="004E5FCD"/>
    <w:rsid w:val="004E6674"/>
    <w:rsid w:val="004F01F9"/>
    <w:rsid w:val="004F06E4"/>
    <w:rsid w:val="004F1397"/>
    <w:rsid w:val="004F2360"/>
    <w:rsid w:val="004F24E8"/>
    <w:rsid w:val="004F2BE0"/>
    <w:rsid w:val="004F2D18"/>
    <w:rsid w:val="004F35DD"/>
    <w:rsid w:val="004F56A7"/>
    <w:rsid w:val="004F5831"/>
    <w:rsid w:val="004F65B1"/>
    <w:rsid w:val="004F6F63"/>
    <w:rsid w:val="0050067E"/>
    <w:rsid w:val="00501D22"/>
    <w:rsid w:val="00502079"/>
    <w:rsid w:val="005026E2"/>
    <w:rsid w:val="00502ADA"/>
    <w:rsid w:val="0050349D"/>
    <w:rsid w:val="005043A6"/>
    <w:rsid w:val="00504D0D"/>
    <w:rsid w:val="00505BB1"/>
    <w:rsid w:val="005064BB"/>
    <w:rsid w:val="00506850"/>
    <w:rsid w:val="00506AA0"/>
    <w:rsid w:val="00506C74"/>
    <w:rsid w:val="005070DE"/>
    <w:rsid w:val="0050786C"/>
    <w:rsid w:val="00507F74"/>
    <w:rsid w:val="00510714"/>
    <w:rsid w:val="0051554E"/>
    <w:rsid w:val="00515C9E"/>
    <w:rsid w:val="005163B0"/>
    <w:rsid w:val="00516C7C"/>
    <w:rsid w:val="005174E7"/>
    <w:rsid w:val="00517C3D"/>
    <w:rsid w:val="0052005C"/>
    <w:rsid w:val="0052107A"/>
    <w:rsid w:val="00523085"/>
    <w:rsid w:val="005238D5"/>
    <w:rsid w:val="005249A0"/>
    <w:rsid w:val="00524B9B"/>
    <w:rsid w:val="00524BDD"/>
    <w:rsid w:val="00525042"/>
    <w:rsid w:val="005254A9"/>
    <w:rsid w:val="00525B65"/>
    <w:rsid w:val="005268D9"/>
    <w:rsid w:val="00527238"/>
    <w:rsid w:val="005272AE"/>
    <w:rsid w:val="00530C96"/>
    <w:rsid w:val="00530FBE"/>
    <w:rsid w:val="005311B6"/>
    <w:rsid w:val="00531293"/>
    <w:rsid w:val="00532412"/>
    <w:rsid w:val="005325BB"/>
    <w:rsid w:val="00532E6F"/>
    <w:rsid w:val="0053328B"/>
    <w:rsid w:val="0053361A"/>
    <w:rsid w:val="00533FD6"/>
    <w:rsid w:val="00534ABA"/>
    <w:rsid w:val="00534D39"/>
    <w:rsid w:val="0053534E"/>
    <w:rsid w:val="005356B7"/>
    <w:rsid w:val="00536324"/>
    <w:rsid w:val="00536A2C"/>
    <w:rsid w:val="00537B98"/>
    <w:rsid w:val="005400C1"/>
    <w:rsid w:val="005403C5"/>
    <w:rsid w:val="005404A6"/>
    <w:rsid w:val="005404CA"/>
    <w:rsid w:val="00540A61"/>
    <w:rsid w:val="00540D29"/>
    <w:rsid w:val="00541899"/>
    <w:rsid w:val="0054196F"/>
    <w:rsid w:val="00542D07"/>
    <w:rsid w:val="00543D7B"/>
    <w:rsid w:val="005448B8"/>
    <w:rsid w:val="005449CB"/>
    <w:rsid w:val="005451F8"/>
    <w:rsid w:val="00545B64"/>
    <w:rsid w:val="00546DF6"/>
    <w:rsid w:val="005506FE"/>
    <w:rsid w:val="00550953"/>
    <w:rsid w:val="00550B26"/>
    <w:rsid w:val="00550B64"/>
    <w:rsid w:val="00551A9D"/>
    <w:rsid w:val="005527E0"/>
    <w:rsid w:val="00552C7B"/>
    <w:rsid w:val="00552F23"/>
    <w:rsid w:val="005537ED"/>
    <w:rsid w:val="005537F6"/>
    <w:rsid w:val="00553D49"/>
    <w:rsid w:val="00553DE5"/>
    <w:rsid w:val="00553E62"/>
    <w:rsid w:val="005559E0"/>
    <w:rsid w:val="00555BC9"/>
    <w:rsid w:val="0055632B"/>
    <w:rsid w:val="00556692"/>
    <w:rsid w:val="00557240"/>
    <w:rsid w:val="00560528"/>
    <w:rsid w:val="005607EA"/>
    <w:rsid w:val="00560929"/>
    <w:rsid w:val="00563751"/>
    <w:rsid w:val="00563F58"/>
    <w:rsid w:val="00564E9D"/>
    <w:rsid w:val="00565E2C"/>
    <w:rsid w:val="00566757"/>
    <w:rsid w:val="005667E5"/>
    <w:rsid w:val="00566B35"/>
    <w:rsid w:val="00566C6F"/>
    <w:rsid w:val="0057038D"/>
    <w:rsid w:val="00571135"/>
    <w:rsid w:val="00571B99"/>
    <w:rsid w:val="00571D4D"/>
    <w:rsid w:val="00571E8C"/>
    <w:rsid w:val="00572152"/>
    <w:rsid w:val="00572976"/>
    <w:rsid w:val="00573104"/>
    <w:rsid w:val="00575295"/>
    <w:rsid w:val="00575552"/>
    <w:rsid w:val="00575E65"/>
    <w:rsid w:val="005769CD"/>
    <w:rsid w:val="00576B21"/>
    <w:rsid w:val="00577C2A"/>
    <w:rsid w:val="00580017"/>
    <w:rsid w:val="00581180"/>
    <w:rsid w:val="00581AAC"/>
    <w:rsid w:val="00582017"/>
    <w:rsid w:val="0058215D"/>
    <w:rsid w:val="0058330E"/>
    <w:rsid w:val="00583C93"/>
    <w:rsid w:val="00583E9D"/>
    <w:rsid w:val="005842D2"/>
    <w:rsid w:val="00584622"/>
    <w:rsid w:val="00584A3C"/>
    <w:rsid w:val="00584BFA"/>
    <w:rsid w:val="005856A0"/>
    <w:rsid w:val="00585A40"/>
    <w:rsid w:val="00586C27"/>
    <w:rsid w:val="00587304"/>
    <w:rsid w:val="00587854"/>
    <w:rsid w:val="00587D9A"/>
    <w:rsid w:val="005900EF"/>
    <w:rsid w:val="00590E24"/>
    <w:rsid w:val="00592CB5"/>
    <w:rsid w:val="005945B4"/>
    <w:rsid w:val="00594B98"/>
    <w:rsid w:val="00595B2D"/>
    <w:rsid w:val="00596684"/>
    <w:rsid w:val="00596733"/>
    <w:rsid w:val="00596FA8"/>
    <w:rsid w:val="005972D5"/>
    <w:rsid w:val="005974E8"/>
    <w:rsid w:val="005A028C"/>
    <w:rsid w:val="005A0355"/>
    <w:rsid w:val="005A0370"/>
    <w:rsid w:val="005A2AFF"/>
    <w:rsid w:val="005A2B13"/>
    <w:rsid w:val="005A3095"/>
    <w:rsid w:val="005A345A"/>
    <w:rsid w:val="005A3CB4"/>
    <w:rsid w:val="005A404E"/>
    <w:rsid w:val="005A451A"/>
    <w:rsid w:val="005A59CA"/>
    <w:rsid w:val="005A5D15"/>
    <w:rsid w:val="005A5D7F"/>
    <w:rsid w:val="005B0B96"/>
    <w:rsid w:val="005B1518"/>
    <w:rsid w:val="005B1A16"/>
    <w:rsid w:val="005B1B07"/>
    <w:rsid w:val="005B242A"/>
    <w:rsid w:val="005B2949"/>
    <w:rsid w:val="005B2C65"/>
    <w:rsid w:val="005B306C"/>
    <w:rsid w:val="005B3B46"/>
    <w:rsid w:val="005B4C41"/>
    <w:rsid w:val="005B4FD3"/>
    <w:rsid w:val="005B5050"/>
    <w:rsid w:val="005B61F7"/>
    <w:rsid w:val="005B69A9"/>
    <w:rsid w:val="005B6F74"/>
    <w:rsid w:val="005B7A4F"/>
    <w:rsid w:val="005C030B"/>
    <w:rsid w:val="005C07C0"/>
    <w:rsid w:val="005C0A20"/>
    <w:rsid w:val="005C1782"/>
    <w:rsid w:val="005C1BB0"/>
    <w:rsid w:val="005C1BE4"/>
    <w:rsid w:val="005C2C6F"/>
    <w:rsid w:val="005C468E"/>
    <w:rsid w:val="005C52B2"/>
    <w:rsid w:val="005C5939"/>
    <w:rsid w:val="005C5B33"/>
    <w:rsid w:val="005C6B42"/>
    <w:rsid w:val="005C7E0E"/>
    <w:rsid w:val="005D080A"/>
    <w:rsid w:val="005D0EE5"/>
    <w:rsid w:val="005D1440"/>
    <w:rsid w:val="005D1DA8"/>
    <w:rsid w:val="005D23EF"/>
    <w:rsid w:val="005D2513"/>
    <w:rsid w:val="005D3614"/>
    <w:rsid w:val="005D369C"/>
    <w:rsid w:val="005D3ACF"/>
    <w:rsid w:val="005D3C6B"/>
    <w:rsid w:val="005D492B"/>
    <w:rsid w:val="005D57BA"/>
    <w:rsid w:val="005D5C56"/>
    <w:rsid w:val="005D5D3C"/>
    <w:rsid w:val="005D5E5D"/>
    <w:rsid w:val="005D7238"/>
    <w:rsid w:val="005D7CE3"/>
    <w:rsid w:val="005E0039"/>
    <w:rsid w:val="005E008E"/>
    <w:rsid w:val="005E1015"/>
    <w:rsid w:val="005E1892"/>
    <w:rsid w:val="005E18C9"/>
    <w:rsid w:val="005E2602"/>
    <w:rsid w:val="005E2A1C"/>
    <w:rsid w:val="005E31F1"/>
    <w:rsid w:val="005E3853"/>
    <w:rsid w:val="005E47D4"/>
    <w:rsid w:val="005E4DFB"/>
    <w:rsid w:val="005E58A4"/>
    <w:rsid w:val="005E5BC1"/>
    <w:rsid w:val="005E6A90"/>
    <w:rsid w:val="005E707F"/>
    <w:rsid w:val="005E7672"/>
    <w:rsid w:val="005E7E56"/>
    <w:rsid w:val="005F0449"/>
    <w:rsid w:val="005F113E"/>
    <w:rsid w:val="005F1B36"/>
    <w:rsid w:val="005F1E71"/>
    <w:rsid w:val="005F1EA4"/>
    <w:rsid w:val="005F32F5"/>
    <w:rsid w:val="005F3DF2"/>
    <w:rsid w:val="005F4326"/>
    <w:rsid w:val="005F4AD5"/>
    <w:rsid w:val="005F564A"/>
    <w:rsid w:val="005F59F9"/>
    <w:rsid w:val="005F6594"/>
    <w:rsid w:val="005F791D"/>
    <w:rsid w:val="005F7DAB"/>
    <w:rsid w:val="0060253D"/>
    <w:rsid w:val="00603018"/>
    <w:rsid w:val="00603D7E"/>
    <w:rsid w:val="00603ED0"/>
    <w:rsid w:val="00604ADA"/>
    <w:rsid w:val="00604E6F"/>
    <w:rsid w:val="006068F9"/>
    <w:rsid w:val="00607520"/>
    <w:rsid w:val="00607C90"/>
    <w:rsid w:val="00607F37"/>
    <w:rsid w:val="00610315"/>
    <w:rsid w:val="006104C3"/>
    <w:rsid w:val="00610CD1"/>
    <w:rsid w:val="00611110"/>
    <w:rsid w:val="00611396"/>
    <w:rsid w:val="00611797"/>
    <w:rsid w:val="00611B74"/>
    <w:rsid w:val="00611D80"/>
    <w:rsid w:val="006120D1"/>
    <w:rsid w:val="00612375"/>
    <w:rsid w:val="006126FA"/>
    <w:rsid w:val="00612AAB"/>
    <w:rsid w:val="00612B62"/>
    <w:rsid w:val="00612E91"/>
    <w:rsid w:val="00613A05"/>
    <w:rsid w:val="00614843"/>
    <w:rsid w:val="00614D61"/>
    <w:rsid w:val="006160CA"/>
    <w:rsid w:val="00616432"/>
    <w:rsid w:val="006169BF"/>
    <w:rsid w:val="0061789E"/>
    <w:rsid w:val="0062060A"/>
    <w:rsid w:val="00622152"/>
    <w:rsid w:val="00625358"/>
    <w:rsid w:val="00625699"/>
    <w:rsid w:val="00625990"/>
    <w:rsid w:val="00625D34"/>
    <w:rsid w:val="00625DD6"/>
    <w:rsid w:val="0062734B"/>
    <w:rsid w:val="00627731"/>
    <w:rsid w:val="00632750"/>
    <w:rsid w:val="00632D84"/>
    <w:rsid w:val="006339B0"/>
    <w:rsid w:val="0063533A"/>
    <w:rsid w:val="00635DAE"/>
    <w:rsid w:val="00637252"/>
    <w:rsid w:val="00637653"/>
    <w:rsid w:val="00643968"/>
    <w:rsid w:val="00644166"/>
    <w:rsid w:val="00644713"/>
    <w:rsid w:val="0064514A"/>
    <w:rsid w:val="00645169"/>
    <w:rsid w:val="0064592E"/>
    <w:rsid w:val="00646254"/>
    <w:rsid w:val="00646609"/>
    <w:rsid w:val="0064671D"/>
    <w:rsid w:val="00646D53"/>
    <w:rsid w:val="006510FA"/>
    <w:rsid w:val="0065168E"/>
    <w:rsid w:val="00651F1B"/>
    <w:rsid w:val="0065223E"/>
    <w:rsid w:val="006522EA"/>
    <w:rsid w:val="006535C1"/>
    <w:rsid w:val="006551BE"/>
    <w:rsid w:val="0065559F"/>
    <w:rsid w:val="00655AF1"/>
    <w:rsid w:val="00656C6E"/>
    <w:rsid w:val="0065737F"/>
    <w:rsid w:val="006600DE"/>
    <w:rsid w:val="00660931"/>
    <w:rsid w:val="0066116F"/>
    <w:rsid w:val="00661E33"/>
    <w:rsid w:val="00664309"/>
    <w:rsid w:val="00664D6B"/>
    <w:rsid w:val="00664E40"/>
    <w:rsid w:val="00665622"/>
    <w:rsid w:val="006656AA"/>
    <w:rsid w:val="00665FDF"/>
    <w:rsid w:val="00666CF3"/>
    <w:rsid w:val="006670CD"/>
    <w:rsid w:val="006673AF"/>
    <w:rsid w:val="006679B0"/>
    <w:rsid w:val="006679D6"/>
    <w:rsid w:val="00667BDE"/>
    <w:rsid w:val="00667DF6"/>
    <w:rsid w:val="00670233"/>
    <w:rsid w:val="00670A77"/>
    <w:rsid w:val="006712E3"/>
    <w:rsid w:val="0067138B"/>
    <w:rsid w:val="006719DC"/>
    <w:rsid w:val="00671BC9"/>
    <w:rsid w:val="00671C54"/>
    <w:rsid w:val="0067246B"/>
    <w:rsid w:val="006729C7"/>
    <w:rsid w:val="00673116"/>
    <w:rsid w:val="006733A9"/>
    <w:rsid w:val="0067425B"/>
    <w:rsid w:val="00676568"/>
    <w:rsid w:val="006774FA"/>
    <w:rsid w:val="00680C59"/>
    <w:rsid w:val="0068152E"/>
    <w:rsid w:val="00681A69"/>
    <w:rsid w:val="00683B2F"/>
    <w:rsid w:val="00683D6E"/>
    <w:rsid w:val="0068479C"/>
    <w:rsid w:val="00684DC2"/>
    <w:rsid w:val="00684FDD"/>
    <w:rsid w:val="0068504D"/>
    <w:rsid w:val="00685BD0"/>
    <w:rsid w:val="00686FAD"/>
    <w:rsid w:val="00687544"/>
    <w:rsid w:val="0069152B"/>
    <w:rsid w:val="006917A6"/>
    <w:rsid w:val="00691913"/>
    <w:rsid w:val="00691CC6"/>
    <w:rsid w:val="00691CEA"/>
    <w:rsid w:val="006922A4"/>
    <w:rsid w:val="00692487"/>
    <w:rsid w:val="00692A7D"/>
    <w:rsid w:val="0069365F"/>
    <w:rsid w:val="006942CD"/>
    <w:rsid w:val="00695612"/>
    <w:rsid w:val="0069565C"/>
    <w:rsid w:val="006962F7"/>
    <w:rsid w:val="00697ADC"/>
    <w:rsid w:val="00697B6F"/>
    <w:rsid w:val="006A023F"/>
    <w:rsid w:val="006A0626"/>
    <w:rsid w:val="006A0E0B"/>
    <w:rsid w:val="006A1C3F"/>
    <w:rsid w:val="006A351C"/>
    <w:rsid w:val="006A458E"/>
    <w:rsid w:val="006A480A"/>
    <w:rsid w:val="006A649D"/>
    <w:rsid w:val="006B003B"/>
    <w:rsid w:val="006B0AB7"/>
    <w:rsid w:val="006B0E20"/>
    <w:rsid w:val="006B0FCD"/>
    <w:rsid w:val="006B1481"/>
    <w:rsid w:val="006B17EC"/>
    <w:rsid w:val="006B1947"/>
    <w:rsid w:val="006B20A8"/>
    <w:rsid w:val="006B2144"/>
    <w:rsid w:val="006B2D00"/>
    <w:rsid w:val="006B4190"/>
    <w:rsid w:val="006B4390"/>
    <w:rsid w:val="006B46C5"/>
    <w:rsid w:val="006B54CE"/>
    <w:rsid w:val="006B58C8"/>
    <w:rsid w:val="006B63C8"/>
    <w:rsid w:val="006B65F0"/>
    <w:rsid w:val="006B675F"/>
    <w:rsid w:val="006C0484"/>
    <w:rsid w:val="006C1495"/>
    <w:rsid w:val="006C1752"/>
    <w:rsid w:val="006C1F42"/>
    <w:rsid w:val="006C20FA"/>
    <w:rsid w:val="006C2533"/>
    <w:rsid w:val="006C2E9C"/>
    <w:rsid w:val="006C52D3"/>
    <w:rsid w:val="006C5763"/>
    <w:rsid w:val="006C5E46"/>
    <w:rsid w:val="006C741C"/>
    <w:rsid w:val="006C7582"/>
    <w:rsid w:val="006D0231"/>
    <w:rsid w:val="006D0B02"/>
    <w:rsid w:val="006D0E00"/>
    <w:rsid w:val="006D0E41"/>
    <w:rsid w:val="006D13B9"/>
    <w:rsid w:val="006D17FC"/>
    <w:rsid w:val="006D252B"/>
    <w:rsid w:val="006D27B2"/>
    <w:rsid w:val="006D2F4A"/>
    <w:rsid w:val="006D492D"/>
    <w:rsid w:val="006D5650"/>
    <w:rsid w:val="006D5A37"/>
    <w:rsid w:val="006D5AD8"/>
    <w:rsid w:val="006D60BE"/>
    <w:rsid w:val="006D68D1"/>
    <w:rsid w:val="006D72EA"/>
    <w:rsid w:val="006D7907"/>
    <w:rsid w:val="006E049F"/>
    <w:rsid w:val="006E1927"/>
    <w:rsid w:val="006E26C0"/>
    <w:rsid w:val="006E2F1B"/>
    <w:rsid w:val="006E4229"/>
    <w:rsid w:val="006E49BB"/>
    <w:rsid w:val="006E4F69"/>
    <w:rsid w:val="006E5247"/>
    <w:rsid w:val="006E5913"/>
    <w:rsid w:val="006E59DB"/>
    <w:rsid w:val="006E5A70"/>
    <w:rsid w:val="006E6888"/>
    <w:rsid w:val="006E6F59"/>
    <w:rsid w:val="006E7022"/>
    <w:rsid w:val="006E777F"/>
    <w:rsid w:val="006E7803"/>
    <w:rsid w:val="006F06A5"/>
    <w:rsid w:val="006F0E1A"/>
    <w:rsid w:val="006F0F54"/>
    <w:rsid w:val="006F318A"/>
    <w:rsid w:val="006F3233"/>
    <w:rsid w:val="006F384B"/>
    <w:rsid w:val="006F44AF"/>
    <w:rsid w:val="006F4AF4"/>
    <w:rsid w:val="006F4B5F"/>
    <w:rsid w:val="006F5115"/>
    <w:rsid w:val="006F513A"/>
    <w:rsid w:val="006F5716"/>
    <w:rsid w:val="006F574D"/>
    <w:rsid w:val="006F5A1D"/>
    <w:rsid w:val="006F5CFD"/>
    <w:rsid w:val="006F5D6E"/>
    <w:rsid w:val="006F61F6"/>
    <w:rsid w:val="006F70F3"/>
    <w:rsid w:val="006F721A"/>
    <w:rsid w:val="006F7235"/>
    <w:rsid w:val="006F72CD"/>
    <w:rsid w:val="006F73AC"/>
    <w:rsid w:val="006F76C9"/>
    <w:rsid w:val="006F76EB"/>
    <w:rsid w:val="00700467"/>
    <w:rsid w:val="007004B6"/>
    <w:rsid w:val="007025A4"/>
    <w:rsid w:val="00703428"/>
    <w:rsid w:val="00703848"/>
    <w:rsid w:val="00704EE2"/>
    <w:rsid w:val="007052CB"/>
    <w:rsid w:val="007056FC"/>
    <w:rsid w:val="00705E99"/>
    <w:rsid w:val="00706C30"/>
    <w:rsid w:val="0070775F"/>
    <w:rsid w:val="00707C69"/>
    <w:rsid w:val="007115B4"/>
    <w:rsid w:val="007118B8"/>
    <w:rsid w:val="0071354C"/>
    <w:rsid w:val="00713DD0"/>
    <w:rsid w:val="007145F8"/>
    <w:rsid w:val="007156BE"/>
    <w:rsid w:val="007159C7"/>
    <w:rsid w:val="00716073"/>
    <w:rsid w:val="00716A79"/>
    <w:rsid w:val="00720433"/>
    <w:rsid w:val="00720DB2"/>
    <w:rsid w:val="0072178A"/>
    <w:rsid w:val="00722236"/>
    <w:rsid w:val="007223AA"/>
    <w:rsid w:val="0072279B"/>
    <w:rsid w:val="00723199"/>
    <w:rsid w:val="007231E7"/>
    <w:rsid w:val="007234A8"/>
    <w:rsid w:val="0072391C"/>
    <w:rsid w:val="007242A8"/>
    <w:rsid w:val="0072446B"/>
    <w:rsid w:val="007257A2"/>
    <w:rsid w:val="00725CC8"/>
    <w:rsid w:val="007262DB"/>
    <w:rsid w:val="007263E5"/>
    <w:rsid w:val="007264F9"/>
    <w:rsid w:val="00726DEC"/>
    <w:rsid w:val="007277FC"/>
    <w:rsid w:val="00727C26"/>
    <w:rsid w:val="007302D7"/>
    <w:rsid w:val="00731724"/>
    <w:rsid w:val="007319E6"/>
    <w:rsid w:val="00731BA1"/>
    <w:rsid w:val="00732482"/>
    <w:rsid w:val="00732EE8"/>
    <w:rsid w:val="00733394"/>
    <w:rsid w:val="00733A02"/>
    <w:rsid w:val="00734144"/>
    <w:rsid w:val="00736055"/>
    <w:rsid w:val="00736116"/>
    <w:rsid w:val="00736739"/>
    <w:rsid w:val="00737501"/>
    <w:rsid w:val="00737542"/>
    <w:rsid w:val="007375C8"/>
    <w:rsid w:val="007376BB"/>
    <w:rsid w:val="00740080"/>
    <w:rsid w:val="007405B5"/>
    <w:rsid w:val="00740B16"/>
    <w:rsid w:val="00740C0D"/>
    <w:rsid w:val="00740F48"/>
    <w:rsid w:val="00742C58"/>
    <w:rsid w:val="0074362A"/>
    <w:rsid w:val="00744EF5"/>
    <w:rsid w:val="00744FE7"/>
    <w:rsid w:val="0074547B"/>
    <w:rsid w:val="00745AB1"/>
    <w:rsid w:val="00746004"/>
    <w:rsid w:val="007466EB"/>
    <w:rsid w:val="00750F75"/>
    <w:rsid w:val="007510F1"/>
    <w:rsid w:val="007524F4"/>
    <w:rsid w:val="007529DB"/>
    <w:rsid w:val="00753206"/>
    <w:rsid w:val="00754C56"/>
    <w:rsid w:val="00754CCF"/>
    <w:rsid w:val="0075533C"/>
    <w:rsid w:val="00755B87"/>
    <w:rsid w:val="00755BB0"/>
    <w:rsid w:val="0075633B"/>
    <w:rsid w:val="0075640E"/>
    <w:rsid w:val="00757586"/>
    <w:rsid w:val="00760507"/>
    <w:rsid w:val="00760559"/>
    <w:rsid w:val="00760FEA"/>
    <w:rsid w:val="0076136C"/>
    <w:rsid w:val="007638EF"/>
    <w:rsid w:val="00763D8C"/>
    <w:rsid w:val="007647FC"/>
    <w:rsid w:val="007704EA"/>
    <w:rsid w:val="00770A8B"/>
    <w:rsid w:val="00770D04"/>
    <w:rsid w:val="00770F50"/>
    <w:rsid w:val="007713A4"/>
    <w:rsid w:val="007723A7"/>
    <w:rsid w:val="00772549"/>
    <w:rsid w:val="00772703"/>
    <w:rsid w:val="00773D3F"/>
    <w:rsid w:val="00774A26"/>
    <w:rsid w:val="00774B3D"/>
    <w:rsid w:val="00774B40"/>
    <w:rsid w:val="00774F21"/>
    <w:rsid w:val="00775729"/>
    <w:rsid w:val="00775BC5"/>
    <w:rsid w:val="0077682C"/>
    <w:rsid w:val="00776E8C"/>
    <w:rsid w:val="00776F3E"/>
    <w:rsid w:val="0077713E"/>
    <w:rsid w:val="00777509"/>
    <w:rsid w:val="00777A48"/>
    <w:rsid w:val="00777BC7"/>
    <w:rsid w:val="00780199"/>
    <w:rsid w:val="00780803"/>
    <w:rsid w:val="0078134F"/>
    <w:rsid w:val="00781772"/>
    <w:rsid w:val="00781A39"/>
    <w:rsid w:val="00781BD6"/>
    <w:rsid w:val="0078222C"/>
    <w:rsid w:val="007823BD"/>
    <w:rsid w:val="0078260D"/>
    <w:rsid w:val="00782DF5"/>
    <w:rsid w:val="0078394E"/>
    <w:rsid w:val="00784BC1"/>
    <w:rsid w:val="0078532F"/>
    <w:rsid w:val="00786120"/>
    <w:rsid w:val="00786ECD"/>
    <w:rsid w:val="00787042"/>
    <w:rsid w:val="007876CB"/>
    <w:rsid w:val="0078796B"/>
    <w:rsid w:val="007914F4"/>
    <w:rsid w:val="00791D9A"/>
    <w:rsid w:val="00792058"/>
    <w:rsid w:val="00792A2E"/>
    <w:rsid w:val="00792E33"/>
    <w:rsid w:val="00792E76"/>
    <w:rsid w:val="007932AF"/>
    <w:rsid w:val="007938B0"/>
    <w:rsid w:val="007948B3"/>
    <w:rsid w:val="0079576C"/>
    <w:rsid w:val="007958E4"/>
    <w:rsid w:val="00795D76"/>
    <w:rsid w:val="00795F56"/>
    <w:rsid w:val="00796333"/>
    <w:rsid w:val="00796582"/>
    <w:rsid w:val="007977CD"/>
    <w:rsid w:val="00797D59"/>
    <w:rsid w:val="007A07C2"/>
    <w:rsid w:val="007A089C"/>
    <w:rsid w:val="007A1083"/>
    <w:rsid w:val="007A11EB"/>
    <w:rsid w:val="007A1A1B"/>
    <w:rsid w:val="007A1AEC"/>
    <w:rsid w:val="007A1D0A"/>
    <w:rsid w:val="007A2357"/>
    <w:rsid w:val="007A3480"/>
    <w:rsid w:val="007A3F4F"/>
    <w:rsid w:val="007A4660"/>
    <w:rsid w:val="007A4B86"/>
    <w:rsid w:val="007A6272"/>
    <w:rsid w:val="007A64E8"/>
    <w:rsid w:val="007A65AF"/>
    <w:rsid w:val="007A6AD2"/>
    <w:rsid w:val="007A6FBF"/>
    <w:rsid w:val="007A772C"/>
    <w:rsid w:val="007A7F50"/>
    <w:rsid w:val="007B050C"/>
    <w:rsid w:val="007B12F9"/>
    <w:rsid w:val="007B2156"/>
    <w:rsid w:val="007B3456"/>
    <w:rsid w:val="007B42A3"/>
    <w:rsid w:val="007B5452"/>
    <w:rsid w:val="007B65FF"/>
    <w:rsid w:val="007B6786"/>
    <w:rsid w:val="007B79FC"/>
    <w:rsid w:val="007C0EE1"/>
    <w:rsid w:val="007C192B"/>
    <w:rsid w:val="007C1AC1"/>
    <w:rsid w:val="007C2643"/>
    <w:rsid w:val="007C319A"/>
    <w:rsid w:val="007C3AB3"/>
    <w:rsid w:val="007C42C5"/>
    <w:rsid w:val="007C4381"/>
    <w:rsid w:val="007C43E0"/>
    <w:rsid w:val="007C4662"/>
    <w:rsid w:val="007C494C"/>
    <w:rsid w:val="007C4D11"/>
    <w:rsid w:val="007C521F"/>
    <w:rsid w:val="007C5360"/>
    <w:rsid w:val="007C5819"/>
    <w:rsid w:val="007C60C5"/>
    <w:rsid w:val="007C6789"/>
    <w:rsid w:val="007C75DA"/>
    <w:rsid w:val="007D0522"/>
    <w:rsid w:val="007D05AE"/>
    <w:rsid w:val="007D06B9"/>
    <w:rsid w:val="007D0A3F"/>
    <w:rsid w:val="007D0D99"/>
    <w:rsid w:val="007D24F8"/>
    <w:rsid w:val="007D442F"/>
    <w:rsid w:val="007D4BC3"/>
    <w:rsid w:val="007D4C46"/>
    <w:rsid w:val="007D575A"/>
    <w:rsid w:val="007D5C32"/>
    <w:rsid w:val="007D64BB"/>
    <w:rsid w:val="007D64C4"/>
    <w:rsid w:val="007D6979"/>
    <w:rsid w:val="007D7815"/>
    <w:rsid w:val="007E02B7"/>
    <w:rsid w:val="007E0AB9"/>
    <w:rsid w:val="007E116A"/>
    <w:rsid w:val="007E20C0"/>
    <w:rsid w:val="007E2663"/>
    <w:rsid w:val="007E2CFD"/>
    <w:rsid w:val="007E2FC8"/>
    <w:rsid w:val="007E36F7"/>
    <w:rsid w:val="007E3E1D"/>
    <w:rsid w:val="007E4AFD"/>
    <w:rsid w:val="007E4BD5"/>
    <w:rsid w:val="007E5E81"/>
    <w:rsid w:val="007E654D"/>
    <w:rsid w:val="007E67EA"/>
    <w:rsid w:val="007E7167"/>
    <w:rsid w:val="007F1406"/>
    <w:rsid w:val="007F14EA"/>
    <w:rsid w:val="007F159B"/>
    <w:rsid w:val="007F1DF0"/>
    <w:rsid w:val="007F2678"/>
    <w:rsid w:val="007F329E"/>
    <w:rsid w:val="007F3ECA"/>
    <w:rsid w:val="007F4017"/>
    <w:rsid w:val="007F429B"/>
    <w:rsid w:val="007F42A3"/>
    <w:rsid w:val="007F4700"/>
    <w:rsid w:val="007F4DD4"/>
    <w:rsid w:val="007F6551"/>
    <w:rsid w:val="007F6817"/>
    <w:rsid w:val="007F6BF3"/>
    <w:rsid w:val="007F7059"/>
    <w:rsid w:val="007F7185"/>
    <w:rsid w:val="007F7201"/>
    <w:rsid w:val="007F7F1D"/>
    <w:rsid w:val="00800727"/>
    <w:rsid w:val="00801F51"/>
    <w:rsid w:val="00802F17"/>
    <w:rsid w:val="00803153"/>
    <w:rsid w:val="00803160"/>
    <w:rsid w:val="008047D9"/>
    <w:rsid w:val="00804F8A"/>
    <w:rsid w:val="00804FB2"/>
    <w:rsid w:val="0080528A"/>
    <w:rsid w:val="00805B99"/>
    <w:rsid w:val="00806E6B"/>
    <w:rsid w:val="00807AAB"/>
    <w:rsid w:val="008105F9"/>
    <w:rsid w:val="0081139E"/>
    <w:rsid w:val="00811438"/>
    <w:rsid w:val="0081289B"/>
    <w:rsid w:val="008128E5"/>
    <w:rsid w:val="00813056"/>
    <w:rsid w:val="00813894"/>
    <w:rsid w:val="00813DBB"/>
    <w:rsid w:val="0081464A"/>
    <w:rsid w:val="00815459"/>
    <w:rsid w:val="00815E02"/>
    <w:rsid w:val="0081614D"/>
    <w:rsid w:val="00820611"/>
    <w:rsid w:val="00821165"/>
    <w:rsid w:val="008212F0"/>
    <w:rsid w:val="0082197D"/>
    <w:rsid w:val="00823611"/>
    <w:rsid w:val="00823A5B"/>
    <w:rsid w:val="00823D61"/>
    <w:rsid w:val="00823E4B"/>
    <w:rsid w:val="008246A7"/>
    <w:rsid w:val="00824951"/>
    <w:rsid w:val="00824C3C"/>
    <w:rsid w:val="00825B6B"/>
    <w:rsid w:val="008264F5"/>
    <w:rsid w:val="0082789C"/>
    <w:rsid w:val="008279A8"/>
    <w:rsid w:val="00827A6C"/>
    <w:rsid w:val="00827E81"/>
    <w:rsid w:val="00827FE4"/>
    <w:rsid w:val="00830251"/>
    <w:rsid w:val="00831D70"/>
    <w:rsid w:val="00832FF0"/>
    <w:rsid w:val="0083356E"/>
    <w:rsid w:val="00834539"/>
    <w:rsid w:val="00834C11"/>
    <w:rsid w:val="008353B9"/>
    <w:rsid w:val="00835861"/>
    <w:rsid w:val="00836303"/>
    <w:rsid w:val="00836994"/>
    <w:rsid w:val="0083784D"/>
    <w:rsid w:val="00841906"/>
    <w:rsid w:val="008419D3"/>
    <w:rsid w:val="00842218"/>
    <w:rsid w:val="00843FED"/>
    <w:rsid w:val="0084471E"/>
    <w:rsid w:val="008447E5"/>
    <w:rsid w:val="0084483A"/>
    <w:rsid w:val="00845FE2"/>
    <w:rsid w:val="008462FF"/>
    <w:rsid w:val="00846365"/>
    <w:rsid w:val="0084670E"/>
    <w:rsid w:val="00846A89"/>
    <w:rsid w:val="008500D7"/>
    <w:rsid w:val="00850217"/>
    <w:rsid w:val="008502FA"/>
    <w:rsid w:val="00850884"/>
    <w:rsid w:val="008509E9"/>
    <w:rsid w:val="00850AF8"/>
    <w:rsid w:val="0085172A"/>
    <w:rsid w:val="008524CE"/>
    <w:rsid w:val="00853171"/>
    <w:rsid w:val="008533D0"/>
    <w:rsid w:val="008535EA"/>
    <w:rsid w:val="008537D4"/>
    <w:rsid w:val="008540B2"/>
    <w:rsid w:val="00855209"/>
    <w:rsid w:val="00855BEF"/>
    <w:rsid w:val="00856AD6"/>
    <w:rsid w:val="00857E91"/>
    <w:rsid w:val="00857FD1"/>
    <w:rsid w:val="0086010B"/>
    <w:rsid w:val="00860B5D"/>
    <w:rsid w:val="00861A66"/>
    <w:rsid w:val="00861F00"/>
    <w:rsid w:val="008621C9"/>
    <w:rsid w:val="00863552"/>
    <w:rsid w:val="008648AA"/>
    <w:rsid w:val="008649EE"/>
    <w:rsid w:val="00866624"/>
    <w:rsid w:val="00866CCC"/>
    <w:rsid w:val="00866FAC"/>
    <w:rsid w:val="00867F37"/>
    <w:rsid w:val="008706CA"/>
    <w:rsid w:val="00870C7F"/>
    <w:rsid w:val="00872967"/>
    <w:rsid w:val="00872EF2"/>
    <w:rsid w:val="008731B8"/>
    <w:rsid w:val="00873F01"/>
    <w:rsid w:val="0087463F"/>
    <w:rsid w:val="008749B3"/>
    <w:rsid w:val="00874B82"/>
    <w:rsid w:val="008769DA"/>
    <w:rsid w:val="00876F33"/>
    <w:rsid w:val="00876FEC"/>
    <w:rsid w:val="008770EC"/>
    <w:rsid w:val="00877114"/>
    <w:rsid w:val="0087719C"/>
    <w:rsid w:val="00877260"/>
    <w:rsid w:val="008775BE"/>
    <w:rsid w:val="00877A5E"/>
    <w:rsid w:val="008802AC"/>
    <w:rsid w:val="0088044D"/>
    <w:rsid w:val="008809DC"/>
    <w:rsid w:val="008821F4"/>
    <w:rsid w:val="00882355"/>
    <w:rsid w:val="0088276D"/>
    <w:rsid w:val="00882837"/>
    <w:rsid w:val="00885357"/>
    <w:rsid w:val="0088561F"/>
    <w:rsid w:val="008862F3"/>
    <w:rsid w:val="00886862"/>
    <w:rsid w:val="00886AEE"/>
    <w:rsid w:val="00886B79"/>
    <w:rsid w:val="00886C71"/>
    <w:rsid w:val="00887367"/>
    <w:rsid w:val="008879A6"/>
    <w:rsid w:val="00890509"/>
    <w:rsid w:val="00890B23"/>
    <w:rsid w:val="00890B32"/>
    <w:rsid w:val="00890D25"/>
    <w:rsid w:val="0089105E"/>
    <w:rsid w:val="008913E6"/>
    <w:rsid w:val="008916B0"/>
    <w:rsid w:val="00891F1C"/>
    <w:rsid w:val="00892337"/>
    <w:rsid w:val="008947A3"/>
    <w:rsid w:val="00894AB3"/>
    <w:rsid w:val="008950F2"/>
    <w:rsid w:val="008951CC"/>
    <w:rsid w:val="00895B7D"/>
    <w:rsid w:val="00895E1B"/>
    <w:rsid w:val="00895F20"/>
    <w:rsid w:val="00896126"/>
    <w:rsid w:val="00896846"/>
    <w:rsid w:val="00896F77"/>
    <w:rsid w:val="0089711E"/>
    <w:rsid w:val="00897173"/>
    <w:rsid w:val="00897E77"/>
    <w:rsid w:val="008A06B4"/>
    <w:rsid w:val="008A1021"/>
    <w:rsid w:val="008A1273"/>
    <w:rsid w:val="008A2489"/>
    <w:rsid w:val="008A2F9E"/>
    <w:rsid w:val="008A6772"/>
    <w:rsid w:val="008A6C9B"/>
    <w:rsid w:val="008A6D6D"/>
    <w:rsid w:val="008A746D"/>
    <w:rsid w:val="008A74B0"/>
    <w:rsid w:val="008B005D"/>
    <w:rsid w:val="008B075C"/>
    <w:rsid w:val="008B0833"/>
    <w:rsid w:val="008B09E3"/>
    <w:rsid w:val="008B0DA0"/>
    <w:rsid w:val="008B0DD6"/>
    <w:rsid w:val="008B3EC4"/>
    <w:rsid w:val="008B444D"/>
    <w:rsid w:val="008B4BDD"/>
    <w:rsid w:val="008B5B40"/>
    <w:rsid w:val="008B6B91"/>
    <w:rsid w:val="008B7243"/>
    <w:rsid w:val="008B7ED6"/>
    <w:rsid w:val="008C0676"/>
    <w:rsid w:val="008C0A3A"/>
    <w:rsid w:val="008C214A"/>
    <w:rsid w:val="008C3985"/>
    <w:rsid w:val="008C4141"/>
    <w:rsid w:val="008C62AD"/>
    <w:rsid w:val="008C6472"/>
    <w:rsid w:val="008C66DA"/>
    <w:rsid w:val="008C6A95"/>
    <w:rsid w:val="008C6AEC"/>
    <w:rsid w:val="008C6CC4"/>
    <w:rsid w:val="008C72E2"/>
    <w:rsid w:val="008D007B"/>
    <w:rsid w:val="008D01B7"/>
    <w:rsid w:val="008D14F7"/>
    <w:rsid w:val="008D23CE"/>
    <w:rsid w:val="008D2A88"/>
    <w:rsid w:val="008D2C40"/>
    <w:rsid w:val="008D32B0"/>
    <w:rsid w:val="008D4056"/>
    <w:rsid w:val="008D440D"/>
    <w:rsid w:val="008D610F"/>
    <w:rsid w:val="008D62C2"/>
    <w:rsid w:val="008D6AEE"/>
    <w:rsid w:val="008D7626"/>
    <w:rsid w:val="008D765F"/>
    <w:rsid w:val="008D7C84"/>
    <w:rsid w:val="008E0B73"/>
    <w:rsid w:val="008E1268"/>
    <w:rsid w:val="008E18AF"/>
    <w:rsid w:val="008E26C0"/>
    <w:rsid w:val="008E26EA"/>
    <w:rsid w:val="008E315B"/>
    <w:rsid w:val="008E3561"/>
    <w:rsid w:val="008E42CA"/>
    <w:rsid w:val="008E4847"/>
    <w:rsid w:val="008E488B"/>
    <w:rsid w:val="008E4AF8"/>
    <w:rsid w:val="008E4CCE"/>
    <w:rsid w:val="008E5508"/>
    <w:rsid w:val="008E5F4B"/>
    <w:rsid w:val="008E62AB"/>
    <w:rsid w:val="008E72AD"/>
    <w:rsid w:val="008E7331"/>
    <w:rsid w:val="008E7B47"/>
    <w:rsid w:val="008F04FE"/>
    <w:rsid w:val="008F0935"/>
    <w:rsid w:val="008F0C61"/>
    <w:rsid w:val="008F288F"/>
    <w:rsid w:val="008F544B"/>
    <w:rsid w:val="008F5AF1"/>
    <w:rsid w:val="008F65B5"/>
    <w:rsid w:val="009007B9"/>
    <w:rsid w:val="0090139D"/>
    <w:rsid w:val="00901A4E"/>
    <w:rsid w:val="00901A68"/>
    <w:rsid w:val="00901CF0"/>
    <w:rsid w:val="00901FE6"/>
    <w:rsid w:val="009028E6"/>
    <w:rsid w:val="009034F3"/>
    <w:rsid w:val="00903707"/>
    <w:rsid w:val="0090370F"/>
    <w:rsid w:val="0090380D"/>
    <w:rsid w:val="009047A5"/>
    <w:rsid w:val="0090705C"/>
    <w:rsid w:val="00907C03"/>
    <w:rsid w:val="00907ED6"/>
    <w:rsid w:val="00910B83"/>
    <w:rsid w:val="00911161"/>
    <w:rsid w:val="009116EF"/>
    <w:rsid w:val="00911BF4"/>
    <w:rsid w:val="00912FC7"/>
    <w:rsid w:val="0091400A"/>
    <w:rsid w:val="00914AB0"/>
    <w:rsid w:val="00915682"/>
    <w:rsid w:val="00916151"/>
    <w:rsid w:val="00916DA2"/>
    <w:rsid w:val="00920C14"/>
    <w:rsid w:val="009212AD"/>
    <w:rsid w:val="009224EA"/>
    <w:rsid w:val="00922931"/>
    <w:rsid w:val="00922A17"/>
    <w:rsid w:val="00923954"/>
    <w:rsid w:val="00923E86"/>
    <w:rsid w:val="0092424A"/>
    <w:rsid w:val="00924634"/>
    <w:rsid w:val="00925602"/>
    <w:rsid w:val="00925DA5"/>
    <w:rsid w:val="009262D2"/>
    <w:rsid w:val="009274AA"/>
    <w:rsid w:val="00927892"/>
    <w:rsid w:val="00930A7A"/>
    <w:rsid w:val="00931384"/>
    <w:rsid w:val="009314B7"/>
    <w:rsid w:val="00931B14"/>
    <w:rsid w:val="00931D5F"/>
    <w:rsid w:val="00931DC1"/>
    <w:rsid w:val="00934684"/>
    <w:rsid w:val="0093518E"/>
    <w:rsid w:val="00935494"/>
    <w:rsid w:val="00935E44"/>
    <w:rsid w:val="0093724D"/>
    <w:rsid w:val="00937794"/>
    <w:rsid w:val="00937CE0"/>
    <w:rsid w:val="0094180C"/>
    <w:rsid w:val="00941C6F"/>
    <w:rsid w:val="0094211B"/>
    <w:rsid w:val="009426B0"/>
    <w:rsid w:val="0094327A"/>
    <w:rsid w:val="00943B44"/>
    <w:rsid w:val="00946308"/>
    <w:rsid w:val="0094675C"/>
    <w:rsid w:val="00946947"/>
    <w:rsid w:val="0094740C"/>
    <w:rsid w:val="009501A4"/>
    <w:rsid w:val="00950B27"/>
    <w:rsid w:val="009517B3"/>
    <w:rsid w:val="00951870"/>
    <w:rsid w:val="00951983"/>
    <w:rsid w:val="009519C1"/>
    <w:rsid w:val="00951A8C"/>
    <w:rsid w:val="00952472"/>
    <w:rsid w:val="009533E7"/>
    <w:rsid w:val="00953A61"/>
    <w:rsid w:val="00954653"/>
    <w:rsid w:val="0095500B"/>
    <w:rsid w:val="0095516F"/>
    <w:rsid w:val="00955B18"/>
    <w:rsid w:val="00955BC1"/>
    <w:rsid w:val="00955D7E"/>
    <w:rsid w:val="009561A1"/>
    <w:rsid w:val="0095759F"/>
    <w:rsid w:val="009603B9"/>
    <w:rsid w:val="009605ED"/>
    <w:rsid w:val="00960E25"/>
    <w:rsid w:val="00961390"/>
    <w:rsid w:val="00961AEA"/>
    <w:rsid w:val="00961C83"/>
    <w:rsid w:val="00961D5D"/>
    <w:rsid w:val="00961FA4"/>
    <w:rsid w:val="0096220E"/>
    <w:rsid w:val="009629BF"/>
    <w:rsid w:val="009638F4"/>
    <w:rsid w:val="009648C4"/>
    <w:rsid w:val="00964EE3"/>
    <w:rsid w:val="009655B6"/>
    <w:rsid w:val="009656A6"/>
    <w:rsid w:val="00965EFB"/>
    <w:rsid w:val="0096710E"/>
    <w:rsid w:val="00967670"/>
    <w:rsid w:val="00967B81"/>
    <w:rsid w:val="00967FF0"/>
    <w:rsid w:val="00970BAA"/>
    <w:rsid w:val="00970CB7"/>
    <w:rsid w:val="00971591"/>
    <w:rsid w:val="00971C96"/>
    <w:rsid w:val="00971D20"/>
    <w:rsid w:val="0097264D"/>
    <w:rsid w:val="00972B03"/>
    <w:rsid w:val="00972F25"/>
    <w:rsid w:val="0097472E"/>
    <w:rsid w:val="00975141"/>
    <w:rsid w:val="0097586A"/>
    <w:rsid w:val="009758E0"/>
    <w:rsid w:val="00976E0C"/>
    <w:rsid w:val="00976EB3"/>
    <w:rsid w:val="00977B3D"/>
    <w:rsid w:val="009802F4"/>
    <w:rsid w:val="00980324"/>
    <w:rsid w:val="00980918"/>
    <w:rsid w:val="00980F34"/>
    <w:rsid w:val="009812B6"/>
    <w:rsid w:val="009814D1"/>
    <w:rsid w:val="00982163"/>
    <w:rsid w:val="0098232D"/>
    <w:rsid w:val="009827E5"/>
    <w:rsid w:val="00982921"/>
    <w:rsid w:val="0098297B"/>
    <w:rsid w:val="00985E55"/>
    <w:rsid w:val="00985FDE"/>
    <w:rsid w:val="00986E8E"/>
    <w:rsid w:val="00987210"/>
    <w:rsid w:val="009878F0"/>
    <w:rsid w:val="00987A08"/>
    <w:rsid w:val="00990089"/>
    <w:rsid w:val="0099011D"/>
    <w:rsid w:val="0099091B"/>
    <w:rsid w:val="009910B3"/>
    <w:rsid w:val="0099142D"/>
    <w:rsid w:val="00991A19"/>
    <w:rsid w:val="00991C02"/>
    <w:rsid w:val="00994114"/>
    <w:rsid w:val="00994DF5"/>
    <w:rsid w:val="0099624D"/>
    <w:rsid w:val="00996342"/>
    <w:rsid w:val="0099662C"/>
    <w:rsid w:val="00997A4F"/>
    <w:rsid w:val="009A0EBB"/>
    <w:rsid w:val="009A130D"/>
    <w:rsid w:val="009A1F57"/>
    <w:rsid w:val="009A23D1"/>
    <w:rsid w:val="009A286E"/>
    <w:rsid w:val="009A3533"/>
    <w:rsid w:val="009A3F04"/>
    <w:rsid w:val="009A432F"/>
    <w:rsid w:val="009A638E"/>
    <w:rsid w:val="009A6653"/>
    <w:rsid w:val="009A7003"/>
    <w:rsid w:val="009A73EA"/>
    <w:rsid w:val="009A79A2"/>
    <w:rsid w:val="009A7D71"/>
    <w:rsid w:val="009B108C"/>
    <w:rsid w:val="009B1EB0"/>
    <w:rsid w:val="009B227E"/>
    <w:rsid w:val="009B2446"/>
    <w:rsid w:val="009B24C9"/>
    <w:rsid w:val="009B2C08"/>
    <w:rsid w:val="009B31E0"/>
    <w:rsid w:val="009B4C7D"/>
    <w:rsid w:val="009B5005"/>
    <w:rsid w:val="009B6B5A"/>
    <w:rsid w:val="009B6F45"/>
    <w:rsid w:val="009B798C"/>
    <w:rsid w:val="009B7EC8"/>
    <w:rsid w:val="009C06AE"/>
    <w:rsid w:val="009C13B6"/>
    <w:rsid w:val="009C18C5"/>
    <w:rsid w:val="009C1F67"/>
    <w:rsid w:val="009C3783"/>
    <w:rsid w:val="009C77FA"/>
    <w:rsid w:val="009D1155"/>
    <w:rsid w:val="009D11B9"/>
    <w:rsid w:val="009D1CBF"/>
    <w:rsid w:val="009D1EEE"/>
    <w:rsid w:val="009D2339"/>
    <w:rsid w:val="009D2559"/>
    <w:rsid w:val="009D2EB4"/>
    <w:rsid w:val="009D3498"/>
    <w:rsid w:val="009D3902"/>
    <w:rsid w:val="009D3CFE"/>
    <w:rsid w:val="009D4998"/>
    <w:rsid w:val="009D5BF3"/>
    <w:rsid w:val="009D6837"/>
    <w:rsid w:val="009D6B11"/>
    <w:rsid w:val="009D6B85"/>
    <w:rsid w:val="009D728D"/>
    <w:rsid w:val="009D7383"/>
    <w:rsid w:val="009D770F"/>
    <w:rsid w:val="009D778F"/>
    <w:rsid w:val="009D7E28"/>
    <w:rsid w:val="009E0D0E"/>
    <w:rsid w:val="009E2E34"/>
    <w:rsid w:val="009E301E"/>
    <w:rsid w:val="009E344B"/>
    <w:rsid w:val="009E4583"/>
    <w:rsid w:val="009E47EA"/>
    <w:rsid w:val="009E4D4D"/>
    <w:rsid w:val="009E53CF"/>
    <w:rsid w:val="009E6390"/>
    <w:rsid w:val="009E68A4"/>
    <w:rsid w:val="009E736E"/>
    <w:rsid w:val="009E73E2"/>
    <w:rsid w:val="009E7E5D"/>
    <w:rsid w:val="009F0820"/>
    <w:rsid w:val="009F0C66"/>
    <w:rsid w:val="009F0CEE"/>
    <w:rsid w:val="009F0F0B"/>
    <w:rsid w:val="009F1195"/>
    <w:rsid w:val="009F11FC"/>
    <w:rsid w:val="009F1ACA"/>
    <w:rsid w:val="009F227D"/>
    <w:rsid w:val="009F24F4"/>
    <w:rsid w:val="009F34E4"/>
    <w:rsid w:val="009F3D4C"/>
    <w:rsid w:val="009F3FA9"/>
    <w:rsid w:val="009F5A90"/>
    <w:rsid w:val="009F68B1"/>
    <w:rsid w:val="009F69AF"/>
    <w:rsid w:val="009F765F"/>
    <w:rsid w:val="00A00723"/>
    <w:rsid w:val="00A01561"/>
    <w:rsid w:val="00A01F76"/>
    <w:rsid w:val="00A02284"/>
    <w:rsid w:val="00A02784"/>
    <w:rsid w:val="00A02CB4"/>
    <w:rsid w:val="00A03051"/>
    <w:rsid w:val="00A03C19"/>
    <w:rsid w:val="00A0404C"/>
    <w:rsid w:val="00A04801"/>
    <w:rsid w:val="00A052AE"/>
    <w:rsid w:val="00A05A53"/>
    <w:rsid w:val="00A06481"/>
    <w:rsid w:val="00A06ACE"/>
    <w:rsid w:val="00A06D4C"/>
    <w:rsid w:val="00A07308"/>
    <w:rsid w:val="00A0796B"/>
    <w:rsid w:val="00A1035C"/>
    <w:rsid w:val="00A109A5"/>
    <w:rsid w:val="00A10D55"/>
    <w:rsid w:val="00A112AE"/>
    <w:rsid w:val="00A11618"/>
    <w:rsid w:val="00A11B18"/>
    <w:rsid w:val="00A11E27"/>
    <w:rsid w:val="00A1204F"/>
    <w:rsid w:val="00A122B2"/>
    <w:rsid w:val="00A12776"/>
    <w:rsid w:val="00A129BC"/>
    <w:rsid w:val="00A130E1"/>
    <w:rsid w:val="00A15637"/>
    <w:rsid w:val="00A168D6"/>
    <w:rsid w:val="00A16DA7"/>
    <w:rsid w:val="00A1760E"/>
    <w:rsid w:val="00A20EA6"/>
    <w:rsid w:val="00A21C3A"/>
    <w:rsid w:val="00A22147"/>
    <w:rsid w:val="00A225A7"/>
    <w:rsid w:val="00A226E7"/>
    <w:rsid w:val="00A22E7C"/>
    <w:rsid w:val="00A23494"/>
    <w:rsid w:val="00A234C2"/>
    <w:rsid w:val="00A24714"/>
    <w:rsid w:val="00A25B70"/>
    <w:rsid w:val="00A2640A"/>
    <w:rsid w:val="00A26B06"/>
    <w:rsid w:val="00A30600"/>
    <w:rsid w:val="00A30690"/>
    <w:rsid w:val="00A30977"/>
    <w:rsid w:val="00A30B85"/>
    <w:rsid w:val="00A30E49"/>
    <w:rsid w:val="00A317CE"/>
    <w:rsid w:val="00A3237C"/>
    <w:rsid w:val="00A32D88"/>
    <w:rsid w:val="00A35C2B"/>
    <w:rsid w:val="00A35F78"/>
    <w:rsid w:val="00A36071"/>
    <w:rsid w:val="00A36106"/>
    <w:rsid w:val="00A367BF"/>
    <w:rsid w:val="00A37B9D"/>
    <w:rsid w:val="00A4021F"/>
    <w:rsid w:val="00A40AC3"/>
    <w:rsid w:val="00A413A5"/>
    <w:rsid w:val="00A41DF7"/>
    <w:rsid w:val="00A42885"/>
    <w:rsid w:val="00A43FCB"/>
    <w:rsid w:val="00A44051"/>
    <w:rsid w:val="00A4512F"/>
    <w:rsid w:val="00A45290"/>
    <w:rsid w:val="00A45536"/>
    <w:rsid w:val="00A45A9E"/>
    <w:rsid w:val="00A46AB7"/>
    <w:rsid w:val="00A46E7A"/>
    <w:rsid w:val="00A47259"/>
    <w:rsid w:val="00A47A21"/>
    <w:rsid w:val="00A47B5F"/>
    <w:rsid w:val="00A52317"/>
    <w:rsid w:val="00A5396D"/>
    <w:rsid w:val="00A54F9D"/>
    <w:rsid w:val="00A5566F"/>
    <w:rsid w:val="00A568A0"/>
    <w:rsid w:val="00A56F04"/>
    <w:rsid w:val="00A57367"/>
    <w:rsid w:val="00A5751B"/>
    <w:rsid w:val="00A604C9"/>
    <w:rsid w:val="00A612FC"/>
    <w:rsid w:val="00A616A1"/>
    <w:rsid w:val="00A61834"/>
    <w:rsid w:val="00A62777"/>
    <w:rsid w:val="00A636F0"/>
    <w:rsid w:val="00A63D95"/>
    <w:rsid w:val="00A647AD"/>
    <w:rsid w:val="00A6497A"/>
    <w:rsid w:val="00A64ABC"/>
    <w:rsid w:val="00A663D9"/>
    <w:rsid w:val="00A664FC"/>
    <w:rsid w:val="00A666D5"/>
    <w:rsid w:val="00A66B7C"/>
    <w:rsid w:val="00A67ABB"/>
    <w:rsid w:val="00A70109"/>
    <w:rsid w:val="00A70CB9"/>
    <w:rsid w:val="00A71A8E"/>
    <w:rsid w:val="00A7237C"/>
    <w:rsid w:val="00A72495"/>
    <w:rsid w:val="00A7274F"/>
    <w:rsid w:val="00A72A43"/>
    <w:rsid w:val="00A73362"/>
    <w:rsid w:val="00A737FE"/>
    <w:rsid w:val="00A73B31"/>
    <w:rsid w:val="00A73C9C"/>
    <w:rsid w:val="00A73D74"/>
    <w:rsid w:val="00A740BB"/>
    <w:rsid w:val="00A74255"/>
    <w:rsid w:val="00A74450"/>
    <w:rsid w:val="00A746B1"/>
    <w:rsid w:val="00A7499B"/>
    <w:rsid w:val="00A75C29"/>
    <w:rsid w:val="00A76FE8"/>
    <w:rsid w:val="00A808A8"/>
    <w:rsid w:val="00A80CA4"/>
    <w:rsid w:val="00A81665"/>
    <w:rsid w:val="00A8191E"/>
    <w:rsid w:val="00A81A19"/>
    <w:rsid w:val="00A81C3B"/>
    <w:rsid w:val="00A8223F"/>
    <w:rsid w:val="00A82301"/>
    <w:rsid w:val="00A838DF"/>
    <w:rsid w:val="00A83AA5"/>
    <w:rsid w:val="00A83CEC"/>
    <w:rsid w:val="00A84A28"/>
    <w:rsid w:val="00A84DAE"/>
    <w:rsid w:val="00A850F8"/>
    <w:rsid w:val="00A85182"/>
    <w:rsid w:val="00A86083"/>
    <w:rsid w:val="00A863AB"/>
    <w:rsid w:val="00A90183"/>
    <w:rsid w:val="00A9068B"/>
    <w:rsid w:val="00A90A87"/>
    <w:rsid w:val="00A9170A"/>
    <w:rsid w:val="00A9211F"/>
    <w:rsid w:val="00A92412"/>
    <w:rsid w:val="00A926E8"/>
    <w:rsid w:val="00A92D3D"/>
    <w:rsid w:val="00A93EA6"/>
    <w:rsid w:val="00A94696"/>
    <w:rsid w:val="00A947CF"/>
    <w:rsid w:val="00A94E0C"/>
    <w:rsid w:val="00A94F7D"/>
    <w:rsid w:val="00A95C6F"/>
    <w:rsid w:val="00A96856"/>
    <w:rsid w:val="00A97209"/>
    <w:rsid w:val="00A976E7"/>
    <w:rsid w:val="00A97BF8"/>
    <w:rsid w:val="00A97CBF"/>
    <w:rsid w:val="00AA0122"/>
    <w:rsid w:val="00AA0461"/>
    <w:rsid w:val="00AA093E"/>
    <w:rsid w:val="00AA0DCB"/>
    <w:rsid w:val="00AA1321"/>
    <w:rsid w:val="00AA35DE"/>
    <w:rsid w:val="00AA3793"/>
    <w:rsid w:val="00AA3F01"/>
    <w:rsid w:val="00AA4398"/>
    <w:rsid w:val="00AA471B"/>
    <w:rsid w:val="00AA4DEE"/>
    <w:rsid w:val="00AA50D9"/>
    <w:rsid w:val="00AA5379"/>
    <w:rsid w:val="00AA59B7"/>
    <w:rsid w:val="00AA6D7D"/>
    <w:rsid w:val="00AB0FF1"/>
    <w:rsid w:val="00AB11B4"/>
    <w:rsid w:val="00AB330C"/>
    <w:rsid w:val="00AB3E30"/>
    <w:rsid w:val="00AB5B9C"/>
    <w:rsid w:val="00AB673E"/>
    <w:rsid w:val="00AB699F"/>
    <w:rsid w:val="00AC0707"/>
    <w:rsid w:val="00AC2272"/>
    <w:rsid w:val="00AC2628"/>
    <w:rsid w:val="00AC267B"/>
    <w:rsid w:val="00AC2875"/>
    <w:rsid w:val="00AC334D"/>
    <w:rsid w:val="00AC3856"/>
    <w:rsid w:val="00AC3EB5"/>
    <w:rsid w:val="00AC3ECF"/>
    <w:rsid w:val="00AC49C6"/>
    <w:rsid w:val="00AC4B05"/>
    <w:rsid w:val="00AC5E6E"/>
    <w:rsid w:val="00AC63B7"/>
    <w:rsid w:val="00AC7BA5"/>
    <w:rsid w:val="00AD0025"/>
    <w:rsid w:val="00AD02DB"/>
    <w:rsid w:val="00AD1428"/>
    <w:rsid w:val="00AD1730"/>
    <w:rsid w:val="00AD2746"/>
    <w:rsid w:val="00AD2C52"/>
    <w:rsid w:val="00AD331E"/>
    <w:rsid w:val="00AD4002"/>
    <w:rsid w:val="00AD45DC"/>
    <w:rsid w:val="00AD4605"/>
    <w:rsid w:val="00AD49FB"/>
    <w:rsid w:val="00AD5804"/>
    <w:rsid w:val="00AD633B"/>
    <w:rsid w:val="00AD6894"/>
    <w:rsid w:val="00AD68F3"/>
    <w:rsid w:val="00AD6E1E"/>
    <w:rsid w:val="00AE0AFD"/>
    <w:rsid w:val="00AE1029"/>
    <w:rsid w:val="00AE26CA"/>
    <w:rsid w:val="00AE3E1B"/>
    <w:rsid w:val="00AE423D"/>
    <w:rsid w:val="00AE49EB"/>
    <w:rsid w:val="00AE4C6F"/>
    <w:rsid w:val="00AE4ED4"/>
    <w:rsid w:val="00AE5778"/>
    <w:rsid w:val="00AE5D0C"/>
    <w:rsid w:val="00AE719E"/>
    <w:rsid w:val="00AE73A3"/>
    <w:rsid w:val="00AE73B4"/>
    <w:rsid w:val="00AF085A"/>
    <w:rsid w:val="00AF0E1D"/>
    <w:rsid w:val="00AF1721"/>
    <w:rsid w:val="00AF1AA3"/>
    <w:rsid w:val="00AF1EFD"/>
    <w:rsid w:val="00AF1F54"/>
    <w:rsid w:val="00AF2044"/>
    <w:rsid w:val="00AF292C"/>
    <w:rsid w:val="00AF3D4C"/>
    <w:rsid w:val="00AF4263"/>
    <w:rsid w:val="00AF429D"/>
    <w:rsid w:val="00AF46C3"/>
    <w:rsid w:val="00AF4A31"/>
    <w:rsid w:val="00AF55AF"/>
    <w:rsid w:val="00AF56B5"/>
    <w:rsid w:val="00AF5AEA"/>
    <w:rsid w:val="00AF5B6C"/>
    <w:rsid w:val="00AF6168"/>
    <w:rsid w:val="00AF7580"/>
    <w:rsid w:val="00AF7AC2"/>
    <w:rsid w:val="00AF7BB6"/>
    <w:rsid w:val="00AF7E00"/>
    <w:rsid w:val="00AF7EBB"/>
    <w:rsid w:val="00B01C8A"/>
    <w:rsid w:val="00B024A8"/>
    <w:rsid w:val="00B02749"/>
    <w:rsid w:val="00B02FF5"/>
    <w:rsid w:val="00B03847"/>
    <w:rsid w:val="00B038CE"/>
    <w:rsid w:val="00B04294"/>
    <w:rsid w:val="00B04658"/>
    <w:rsid w:val="00B04AB1"/>
    <w:rsid w:val="00B04DE4"/>
    <w:rsid w:val="00B04EB6"/>
    <w:rsid w:val="00B05471"/>
    <w:rsid w:val="00B06AA7"/>
    <w:rsid w:val="00B07B10"/>
    <w:rsid w:val="00B07BBD"/>
    <w:rsid w:val="00B10477"/>
    <w:rsid w:val="00B10A15"/>
    <w:rsid w:val="00B119DC"/>
    <w:rsid w:val="00B122AF"/>
    <w:rsid w:val="00B130E2"/>
    <w:rsid w:val="00B13830"/>
    <w:rsid w:val="00B13E50"/>
    <w:rsid w:val="00B16C9A"/>
    <w:rsid w:val="00B1700F"/>
    <w:rsid w:val="00B171E1"/>
    <w:rsid w:val="00B177DD"/>
    <w:rsid w:val="00B20292"/>
    <w:rsid w:val="00B21A2B"/>
    <w:rsid w:val="00B22347"/>
    <w:rsid w:val="00B2247D"/>
    <w:rsid w:val="00B235CD"/>
    <w:rsid w:val="00B239E8"/>
    <w:rsid w:val="00B25023"/>
    <w:rsid w:val="00B255EC"/>
    <w:rsid w:val="00B25B84"/>
    <w:rsid w:val="00B2794C"/>
    <w:rsid w:val="00B27E16"/>
    <w:rsid w:val="00B30972"/>
    <w:rsid w:val="00B30A2B"/>
    <w:rsid w:val="00B313A8"/>
    <w:rsid w:val="00B3254A"/>
    <w:rsid w:val="00B328B3"/>
    <w:rsid w:val="00B34515"/>
    <w:rsid w:val="00B34725"/>
    <w:rsid w:val="00B35334"/>
    <w:rsid w:val="00B35758"/>
    <w:rsid w:val="00B358BB"/>
    <w:rsid w:val="00B35DEC"/>
    <w:rsid w:val="00B35F58"/>
    <w:rsid w:val="00B3609C"/>
    <w:rsid w:val="00B3651D"/>
    <w:rsid w:val="00B36852"/>
    <w:rsid w:val="00B36CFB"/>
    <w:rsid w:val="00B36F11"/>
    <w:rsid w:val="00B414EC"/>
    <w:rsid w:val="00B41674"/>
    <w:rsid w:val="00B41EF6"/>
    <w:rsid w:val="00B42959"/>
    <w:rsid w:val="00B42B80"/>
    <w:rsid w:val="00B44007"/>
    <w:rsid w:val="00B4500E"/>
    <w:rsid w:val="00B45EDE"/>
    <w:rsid w:val="00B46331"/>
    <w:rsid w:val="00B46FCF"/>
    <w:rsid w:val="00B472E6"/>
    <w:rsid w:val="00B4782D"/>
    <w:rsid w:val="00B47C55"/>
    <w:rsid w:val="00B47F73"/>
    <w:rsid w:val="00B50490"/>
    <w:rsid w:val="00B509BA"/>
    <w:rsid w:val="00B50A81"/>
    <w:rsid w:val="00B53C1E"/>
    <w:rsid w:val="00B541C2"/>
    <w:rsid w:val="00B5450C"/>
    <w:rsid w:val="00B54B41"/>
    <w:rsid w:val="00B55BA2"/>
    <w:rsid w:val="00B56083"/>
    <w:rsid w:val="00B56CC4"/>
    <w:rsid w:val="00B56D5D"/>
    <w:rsid w:val="00B56E4C"/>
    <w:rsid w:val="00B575AA"/>
    <w:rsid w:val="00B60263"/>
    <w:rsid w:val="00B60944"/>
    <w:rsid w:val="00B610C6"/>
    <w:rsid w:val="00B63397"/>
    <w:rsid w:val="00B642D4"/>
    <w:rsid w:val="00B6450B"/>
    <w:rsid w:val="00B64CF0"/>
    <w:rsid w:val="00B65179"/>
    <w:rsid w:val="00B652B9"/>
    <w:rsid w:val="00B667B9"/>
    <w:rsid w:val="00B66906"/>
    <w:rsid w:val="00B67E84"/>
    <w:rsid w:val="00B70C15"/>
    <w:rsid w:val="00B72680"/>
    <w:rsid w:val="00B728A7"/>
    <w:rsid w:val="00B7355E"/>
    <w:rsid w:val="00B7393F"/>
    <w:rsid w:val="00B73D90"/>
    <w:rsid w:val="00B7624A"/>
    <w:rsid w:val="00B81B18"/>
    <w:rsid w:val="00B822A6"/>
    <w:rsid w:val="00B82D0E"/>
    <w:rsid w:val="00B831B4"/>
    <w:rsid w:val="00B8348F"/>
    <w:rsid w:val="00B8369A"/>
    <w:rsid w:val="00B83D17"/>
    <w:rsid w:val="00B8448D"/>
    <w:rsid w:val="00B845FB"/>
    <w:rsid w:val="00B84B4F"/>
    <w:rsid w:val="00B8502C"/>
    <w:rsid w:val="00B85668"/>
    <w:rsid w:val="00B85E7F"/>
    <w:rsid w:val="00B86647"/>
    <w:rsid w:val="00B87960"/>
    <w:rsid w:val="00B87BFC"/>
    <w:rsid w:val="00B87CC7"/>
    <w:rsid w:val="00B9009C"/>
    <w:rsid w:val="00B91312"/>
    <w:rsid w:val="00B918C7"/>
    <w:rsid w:val="00B91B44"/>
    <w:rsid w:val="00B91BDD"/>
    <w:rsid w:val="00B91C7F"/>
    <w:rsid w:val="00B91DB8"/>
    <w:rsid w:val="00B92D63"/>
    <w:rsid w:val="00B934C5"/>
    <w:rsid w:val="00B93A87"/>
    <w:rsid w:val="00B9487D"/>
    <w:rsid w:val="00B95892"/>
    <w:rsid w:val="00B958EA"/>
    <w:rsid w:val="00B9597F"/>
    <w:rsid w:val="00B960C4"/>
    <w:rsid w:val="00B96739"/>
    <w:rsid w:val="00B96DAB"/>
    <w:rsid w:val="00B97ACC"/>
    <w:rsid w:val="00B97BCD"/>
    <w:rsid w:val="00B97EBF"/>
    <w:rsid w:val="00BA06ED"/>
    <w:rsid w:val="00BA0A73"/>
    <w:rsid w:val="00BA10DB"/>
    <w:rsid w:val="00BA11BF"/>
    <w:rsid w:val="00BA2130"/>
    <w:rsid w:val="00BA4377"/>
    <w:rsid w:val="00BA48A3"/>
    <w:rsid w:val="00BA4D61"/>
    <w:rsid w:val="00BA4FC3"/>
    <w:rsid w:val="00BA5178"/>
    <w:rsid w:val="00BA5F08"/>
    <w:rsid w:val="00BA6499"/>
    <w:rsid w:val="00BB008F"/>
    <w:rsid w:val="00BB0B97"/>
    <w:rsid w:val="00BB1228"/>
    <w:rsid w:val="00BB24BA"/>
    <w:rsid w:val="00BB2A0A"/>
    <w:rsid w:val="00BB5A7A"/>
    <w:rsid w:val="00BB5FC9"/>
    <w:rsid w:val="00BB7229"/>
    <w:rsid w:val="00BC089F"/>
    <w:rsid w:val="00BC12D1"/>
    <w:rsid w:val="00BC15CB"/>
    <w:rsid w:val="00BC1786"/>
    <w:rsid w:val="00BC1DEB"/>
    <w:rsid w:val="00BC2119"/>
    <w:rsid w:val="00BC2254"/>
    <w:rsid w:val="00BC328E"/>
    <w:rsid w:val="00BC3E7A"/>
    <w:rsid w:val="00BC41E5"/>
    <w:rsid w:val="00BC4213"/>
    <w:rsid w:val="00BC472F"/>
    <w:rsid w:val="00BC4FA5"/>
    <w:rsid w:val="00BC6BBF"/>
    <w:rsid w:val="00BD0184"/>
    <w:rsid w:val="00BD0A0B"/>
    <w:rsid w:val="00BD24DF"/>
    <w:rsid w:val="00BD3250"/>
    <w:rsid w:val="00BD3A8E"/>
    <w:rsid w:val="00BD3C9C"/>
    <w:rsid w:val="00BD4161"/>
    <w:rsid w:val="00BD4C32"/>
    <w:rsid w:val="00BD5522"/>
    <w:rsid w:val="00BD5EE8"/>
    <w:rsid w:val="00BD78FF"/>
    <w:rsid w:val="00BE0074"/>
    <w:rsid w:val="00BE00EA"/>
    <w:rsid w:val="00BE2A0D"/>
    <w:rsid w:val="00BE4095"/>
    <w:rsid w:val="00BE4716"/>
    <w:rsid w:val="00BE5191"/>
    <w:rsid w:val="00BE679E"/>
    <w:rsid w:val="00BE6C8F"/>
    <w:rsid w:val="00BE7778"/>
    <w:rsid w:val="00BE7DD3"/>
    <w:rsid w:val="00BF00AD"/>
    <w:rsid w:val="00BF0281"/>
    <w:rsid w:val="00BF0B7B"/>
    <w:rsid w:val="00BF1280"/>
    <w:rsid w:val="00BF16F0"/>
    <w:rsid w:val="00BF213A"/>
    <w:rsid w:val="00BF24E9"/>
    <w:rsid w:val="00BF2570"/>
    <w:rsid w:val="00BF262A"/>
    <w:rsid w:val="00BF2A2A"/>
    <w:rsid w:val="00BF2B23"/>
    <w:rsid w:val="00BF326C"/>
    <w:rsid w:val="00BF34ED"/>
    <w:rsid w:val="00BF37BF"/>
    <w:rsid w:val="00BF388B"/>
    <w:rsid w:val="00BF4109"/>
    <w:rsid w:val="00BF5A2F"/>
    <w:rsid w:val="00BF5A81"/>
    <w:rsid w:val="00BF5EEE"/>
    <w:rsid w:val="00BF6479"/>
    <w:rsid w:val="00BF6C50"/>
    <w:rsid w:val="00BF7743"/>
    <w:rsid w:val="00C00D24"/>
    <w:rsid w:val="00C017BF"/>
    <w:rsid w:val="00C02839"/>
    <w:rsid w:val="00C033C9"/>
    <w:rsid w:val="00C0444F"/>
    <w:rsid w:val="00C04DAA"/>
    <w:rsid w:val="00C058C2"/>
    <w:rsid w:val="00C10171"/>
    <w:rsid w:val="00C1031A"/>
    <w:rsid w:val="00C11E5B"/>
    <w:rsid w:val="00C12195"/>
    <w:rsid w:val="00C124C5"/>
    <w:rsid w:val="00C1264A"/>
    <w:rsid w:val="00C12AE0"/>
    <w:rsid w:val="00C12BDE"/>
    <w:rsid w:val="00C136C1"/>
    <w:rsid w:val="00C1422A"/>
    <w:rsid w:val="00C14812"/>
    <w:rsid w:val="00C1484C"/>
    <w:rsid w:val="00C14AD6"/>
    <w:rsid w:val="00C155C1"/>
    <w:rsid w:val="00C15755"/>
    <w:rsid w:val="00C16C46"/>
    <w:rsid w:val="00C173AB"/>
    <w:rsid w:val="00C21B4E"/>
    <w:rsid w:val="00C222F1"/>
    <w:rsid w:val="00C22354"/>
    <w:rsid w:val="00C22E8D"/>
    <w:rsid w:val="00C22F31"/>
    <w:rsid w:val="00C23B7A"/>
    <w:rsid w:val="00C23F3D"/>
    <w:rsid w:val="00C24359"/>
    <w:rsid w:val="00C243B2"/>
    <w:rsid w:val="00C24873"/>
    <w:rsid w:val="00C24CBC"/>
    <w:rsid w:val="00C2550A"/>
    <w:rsid w:val="00C256F6"/>
    <w:rsid w:val="00C25EBD"/>
    <w:rsid w:val="00C26266"/>
    <w:rsid w:val="00C26324"/>
    <w:rsid w:val="00C265C4"/>
    <w:rsid w:val="00C26A64"/>
    <w:rsid w:val="00C26B26"/>
    <w:rsid w:val="00C279A6"/>
    <w:rsid w:val="00C30F70"/>
    <w:rsid w:val="00C31B7C"/>
    <w:rsid w:val="00C31C89"/>
    <w:rsid w:val="00C331E6"/>
    <w:rsid w:val="00C334AF"/>
    <w:rsid w:val="00C338C2"/>
    <w:rsid w:val="00C3398C"/>
    <w:rsid w:val="00C339C7"/>
    <w:rsid w:val="00C34331"/>
    <w:rsid w:val="00C35842"/>
    <w:rsid w:val="00C4003A"/>
    <w:rsid w:val="00C4197D"/>
    <w:rsid w:val="00C4198E"/>
    <w:rsid w:val="00C422C8"/>
    <w:rsid w:val="00C42423"/>
    <w:rsid w:val="00C42CCC"/>
    <w:rsid w:val="00C43751"/>
    <w:rsid w:val="00C44590"/>
    <w:rsid w:val="00C4549C"/>
    <w:rsid w:val="00C46399"/>
    <w:rsid w:val="00C464C0"/>
    <w:rsid w:val="00C46650"/>
    <w:rsid w:val="00C5016C"/>
    <w:rsid w:val="00C51356"/>
    <w:rsid w:val="00C51D3D"/>
    <w:rsid w:val="00C52A6E"/>
    <w:rsid w:val="00C52C40"/>
    <w:rsid w:val="00C52DA6"/>
    <w:rsid w:val="00C53395"/>
    <w:rsid w:val="00C53742"/>
    <w:rsid w:val="00C53D5C"/>
    <w:rsid w:val="00C54026"/>
    <w:rsid w:val="00C545D9"/>
    <w:rsid w:val="00C556B2"/>
    <w:rsid w:val="00C56F05"/>
    <w:rsid w:val="00C57C9A"/>
    <w:rsid w:val="00C60369"/>
    <w:rsid w:val="00C605F1"/>
    <w:rsid w:val="00C6089F"/>
    <w:rsid w:val="00C60A58"/>
    <w:rsid w:val="00C60A59"/>
    <w:rsid w:val="00C6103F"/>
    <w:rsid w:val="00C612BE"/>
    <w:rsid w:val="00C613F8"/>
    <w:rsid w:val="00C61401"/>
    <w:rsid w:val="00C61969"/>
    <w:rsid w:val="00C636AB"/>
    <w:rsid w:val="00C64382"/>
    <w:rsid w:val="00C650D8"/>
    <w:rsid w:val="00C65A21"/>
    <w:rsid w:val="00C66431"/>
    <w:rsid w:val="00C66CAF"/>
    <w:rsid w:val="00C66EAD"/>
    <w:rsid w:val="00C67793"/>
    <w:rsid w:val="00C67FA4"/>
    <w:rsid w:val="00C704CA"/>
    <w:rsid w:val="00C7187A"/>
    <w:rsid w:val="00C718DF"/>
    <w:rsid w:val="00C73499"/>
    <w:rsid w:val="00C73C71"/>
    <w:rsid w:val="00C73F15"/>
    <w:rsid w:val="00C74707"/>
    <w:rsid w:val="00C754BA"/>
    <w:rsid w:val="00C754F5"/>
    <w:rsid w:val="00C7582B"/>
    <w:rsid w:val="00C75E50"/>
    <w:rsid w:val="00C760F1"/>
    <w:rsid w:val="00C76DF2"/>
    <w:rsid w:val="00C77C75"/>
    <w:rsid w:val="00C77D56"/>
    <w:rsid w:val="00C80E51"/>
    <w:rsid w:val="00C8168E"/>
    <w:rsid w:val="00C81736"/>
    <w:rsid w:val="00C84488"/>
    <w:rsid w:val="00C8569A"/>
    <w:rsid w:val="00C85848"/>
    <w:rsid w:val="00C8584F"/>
    <w:rsid w:val="00C86419"/>
    <w:rsid w:val="00C86B1E"/>
    <w:rsid w:val="00C86D61"/>
    <w:rsid w:val="00C86DDA"/>
    <w:rsid w:val="00C87352"/>
    <w:rsid w:val="00C874F6"/>
    <w:rsid w:val="00C87D4A"/>
    <w:rsid w:val="00C90815"/>
    <w:rsid w:val="00C90A2E"/>
    <w:rsid w:val="00C93E6A"/>
    <w:rsid w:val="00C93F48"/>
    <w:rsid w:val="00C943AE"/>
    <w:rsid w:val="00C95153"/>
    <w:rsid w:val="00C96EF8"/>
    <w:rsid w:val="00CA036A"/>
    <w:rsid w:val="00CA0591"/>
    <w:rsid w:val="00CA085B"/>
    <w:rsid w:val="00CA1560"/>
    <w:rsid w:val="00CA2F41"/>
    <w:rsid w:val="00CA3B45"/>
    <w:rsid w:val="00CA3DC8"/>
    <w:rsid w:val="00CA4108"/>
    <w:rsid w:val="00CA478F"/>
    <w:rsid w:val="00CA4B96"/>
    <w:rsid w:val="00CA579A"/>
    <w:rsid w:val="00CA57A1"/>
    <w:rsid w:val="00CA7439"/>
    <w:rsid w:val="00CA778A"/>
    <w:rsid w:val="00CB0C00"/>
    <w:rsid w:val="00CB112A"/>
    <w:rsid w:val="00CB18D8"/>
    <w:rsid w:val="00CB2106"/>
    <w:rsid w:val="00CB2204"/>
    <w:rsid w:val="00CB2495"/>
    <w:rsid w:val="00CB2E74"/>
    <w:rsid w:val="00CB3DAD"/>
    <w:rsid w:val="00CB45B8"/>
    <w:rsid w:val="00CB5055"/>
    <w:rsid w:val="00CB554E"/>
    <w:rsid w:val="00CB6269"/>
    <w:rsid w:val="00CB6403"/>
    <w:rsid w:val="00CB739A"/>
    <w:rsid w:val="00CB78D6"/>
    <w:rsid w:val="00CB7C40"/>
    <w:rsid w:val="00CC0BC4"/>
    <w:rsid w:val="00CC0C1C"/>
    <w:rsid w:val="00CC124E"/>
    <w:rsid w:val="00CC1E4F"/>
    <w:rsid w:val="00CC2444"/>
    <w:rsid w:val="00CC250E"/>
    <w:rsid w:val="00CC2D11"/>
    <w:rsid w:val="00CC3A97"/>
    <w:rsid w:val="00CC3D1C"/>
    <w:rsid w:val="00CC3E9A"/>
    <w:rsid w:val="00CC3EE8"/>
    <w:rsid w:val="00CC44CC"/>
    <w:rsid w:val="00CC51BC"/>
    <w:rsid w:val="00CC65FD"/>
    <w:rsid w:val="00CC67DB"/>
    <w:rsid w:val="00CC69BA"/>
    <w:rsid w:val="00CC6A11"/>
    <w:rsid w:val="00CC6F88"/>
    <w:rsid w:val="00CC7D39"/>
    <w:rsid w:val="00CD07AC"/>
    <w:rsid w:val="00CD12AF"/>
    <w:rsid w:val="00CD18E8"/>
    <w:rsid w:val="00CD1CDA"/>
    <w:rsid w:val="00CD1D55"/>
    <w:rsid w:val="00CD2B08"/>
    <w:rsid w:val="00CD360E"/>
    <w:rsid w:val="00CD45E0"/>
    <w:rsid w:val="00CD4ABB"/>
    <w:rsid w:val="00CD4B9C"/>
    <w:rsid w:val="00CD516F"/>
    <w:rsid w:val="00CD552F"/>
    <w:rsid w:val="00CD5E72"/>
    <w:rsid w:val="00CD6E54"/>
    <w:rsid w:val="00CD7034"/>
    <w:rsid w:val="00CD7CD2"/>
    <w:rsid w:val="00CE05E0"/>
    <w:rsid w:val="00CE0992"/>
    <w:rsid w:val="00CE10A1"/>
    <w:rsid w:val="00CE15C2"/>
    <w:rsid w:val="00CE2EA1"/>
    <w:rsid w:val="00CE3376"/>
    <w:rsid w:val="00CE4592"/>
    <w:rsid w:val="00CE49BB"/>
    <w:rsid w:val="00CE4FE5"/>
    <w:rsid w:val="00CE516F"/>
    <w:rsid w:val="00CE52E5"/>
    <w:rsid w:val="00CE595E"/>
    <w:rsid w:val="00CE5B59"/>
    <w:rsid w:val="00CE705F"/>
    <w:rsid w:val="00CE7325"/>
    <w:rsid w:val="00CF0865"/>
    <w:rsid w:val="00CF2A0D"/>
    <w:rsid w:val="00CF2C1E"/>
    <w:rsid w:val="00CF2E46"/>
    <w:rsid w:val="00CF3721"/>
    <w:rsid w:val="00CF37C8"/>
    <w:rsid w:val="00CF512E"/>
    <w:rsid w:val="00CF58BE"/>
    <w:rsid w:val="00CF5AC4"/>
    <w:rsid w:val="00CF616E"/>
    <w:rsid w:val="00CF64CE"/>
    <w:rsid w:val="00CF7AEC"/>
    <w:rsid w:val="00CF7E53"/>
    <w:rsid w:val="00D01241"/>
    <w:rsid w:val="00D0141F"/>
    <w:rsid w:val="00D01D5C"/>
    <w:rsid w:val="00D023EC"/>
    <w:rsid w:val="00D026A2"/>
    <w:rsid w:val="00D03E8E"/>
    <w:rsid w:val="00D04547"/>
    <w:rsid w:val="00D0654F"/>
    <w:rsid w:val="00D073AA"/>
    <w:rsid w:val="00D0749D"/>
    <w:rsid w:val="00D07CCC"/>
    <w:rsid w:val="00D10E53"/>
    <w:rsid w:val="00D11FEF"/>
    <w:rsid w:val="00D12666"/>
    <w:rsid w:val="00D13A30"/>
    <w:rsid w:val="00D14B1A"/>
    <w:rsid w:val="00D15259"/>
    <w:rsid w:val="00D15D2D"/>
    <w:rsid w:val="00D16AA1"/>
    <w:rsid w:val="00D205FB"/>
    <w:rsid w:val="00D20FEE"/>
    <w:rsid w:val="00D213D5"/>
    <w:rsid w:val="00D22161"/>
    <w:rsid w:val="00D225C5"/>
    <w:rsid w:val="00D226F3"/>
    <w:rsid w:val="00D25CE1"/>
    <w:rsid w:val="00D25DF9"/>
    <w:rsid w:val="00D26D26"/>
    <w:rsid w:val="00D30EA0"/>
    <w:rsid w:val="00D312EF"/>
    <w:rsid w:val="00D319F7"/>
    <w:rsid w:val="00D33648"/>
    <w:rsid w:val="00D356BD"/>
    <w:rsid w:val="00D3608F"/>
    <w:rsid w:val="00D365A5"/>
    <w:rsid w:val="00D36A7D"/>
    <w:rsid w:val="00D370E0"/>
    <w:rsid w:val="00D37137"/>
    <w:rsid w:val="00D37162"/>
    <w:rsid w:val="00D371EA"/>
    <w:rsid w:val="00D40587"/>
    <w:rsid w:val="00D41921"/>
    <w:rsid w:val="00D41948"/>
    <w:rsid w:val="00D42784"/>
    <w:rsid w:val="00D430A1"/>
    <w:rsid w:val="00D43B32"/>
    <w:rsid w:val="00D43D16"/>
    <w:rsid w:val="00D4403B"/>
    <w:rsid w:val="00D44A2F"/>
    <w:rsid w:val="00D452C7"/>
    <w:rsid w:val="00D455FA"/>
    <w:rsid w:val="00D4623A"/>
    <w:rsid w:val="00D4693F"/>
    <w:rsid w:val="00D472F6"/>
    <w:rsid w:val="00D4749D"/>
    <w:rsid w:val="00D47AB2"/>
    <w:rsid w:val="00D47FA8"/>
    <w:rsid w:val="00D50268"/>
    <w:rsid w:val="00D519E0"/>
    <w:rsid w:val="00D52BEE"/>
    <w:rsid w:val="00D52E28"/>
    <w:rsid w:val="00D53796"/>
    <w:rsid w:val="00D538BA"/>
    <w:rsid w:val="00D54451"/>
    <w:rsid w:val="00D54A67"/>
    <w:rsid w:val="00D54AE6"/>
    <w:rsid w:val="00D54F40"/>
    <w:rsid w:val="00D55594"/>
    <w:rsid w:val="00D56086"/>
    <w:rsid w:val="00D56703"/>
    <w:rsid w:val="00D5678A"/>
    <w:rsid w:val="00D56800"/>
    <w:rsid w:val="00D60235"/>
    <w:rsid w:val="00D60278"/>
    <w:rsid w:val="00D60DEC"/>
    <w:rsid w:val="00D62292"/>
    <w:rsid w:val="00D622CB"/>
    <w:rsid w:val="00D63EC5"/>
    <w:rsid w:val="00D643EF"/>
    <w:rsid w:val="00D64664"/>
    <w:rsid w:val="00D64787"/>
    <w:rsid w:val="00D64992"/>
    <w:rsid w:val="00D64E8E"/>
    <w:rsid w:val="00D65293"/>
    <w:rsid w:val="00D65E3B"/>
    <w:rsid w:val="00D668F2"/>
    <w:rsid w:val="00D66D97"/>
    <w:rsid w:val="00D67759"/>
    <w:rsid w:val="00D67F93"/>
    <w:rsid w:val="00D7032C"/>
    <w:rsid w:val="00D71041"/>
    <w:rsid w:val="00D711C8"/>
    <w:rsid w:val="00D71A75"/>
    <w:rsid w:val="00D72323"/>
    <w:rsid w:val="00D723F5"/>
    <w:rsid w:val="00D7291F"/>
    <w:rsid w:val="00D72C6A"/>
    <w:rsid w:val="00D73E51"/>
    <w:rsid w:val="00D75110"/>
    <w:rsid w:val="00D755D4"/>
    <w:rsid w:val="00D77DD0"/>
    <w:rsid w:val="00D77F1F"/>
    <w:rsid w:val="00D77F2D"/>
    <w:rsid w:val="00D80851"/>
    <w:rsid w:val="00D81174"/>
    <w:rsid w:val="00D817BF"/>
    <w:rsid w:val="00D8201B"/>
    <w:rsid w:val="00D8226C"/>
    <w:rsid w:val="00D8395D"/>
    <w:rsid w:val="00D83EB8"/>
    <w:rsid w:val="00D84F74"/>
    <w:rsid w:val="00D853A2"/>
    <w:rsid w:val="00D85880"/>
    <w:rsid w:val="00D86876"/>
    <w:rsid w:val="00D86A30"/>
    <w:rsid w:val="00D87D5E"/>
    <w:rsid w:val="00D9036D"/>
    <w:rsid w:val="00D90D07"/>
    <w:rsid w:val="00D90F66"/>
    <w:rsid w:val="00D9135F"/>
    <w:rsid w:val="00D9218C"/>
    <w:rsid w:val="00D9348E"/>
    <w:rsid w:val="00D94594"/>
    <w:rsid w:val="00D96138"/>
    <w:rsid w:val="00D97FC5"/>
    <w:rsid w:val="00DA0FDB"/>
    <w:rsid w:val="00DA1403"/>
    <w:rsid w:val="00DA15E5"/>
    <w:rsid w:val="00DA15E6"/>
    <w:rsid w:val="00DA16F2"/>
    <w:rsid w:val="00DA2E92"/>
    <w:rsid w:val="00DA37CA"/>
    <w:rsid w:val="00DA382D"/>
    <w:rsid w:val="00DA4021"/>
    <w:rsid w:val="00DA4052"/>
    <w:rsid w:val="00DA42D4"/>
    <w:rsid w:val="00DA4FEA"/>
    <w:rsid w:val="00DA571F"/>
    <w:rsid w:val="00DB0220"/>
    <w:rsid w:val="00DB0A8D"/>
    <w:rsid w:val="00DB10FE"/>
    <w:rsid w:val="00DB191D"/>
    <w:rsid w:val="00DB2473"/>
    <w:rsid w:val="00DB31E4"/>
    <w:rsid w:val="00DB35B0"/>
    <w:rsid w:val="00DB3783"/>
    <w:rsid w:val="00DB3EDC"/>
    <w:rsid w:val="00DB3F0D"/>
    <w:rsid w:val="00DB436D"/>
    <w:rsid w:val="00DB456D"/>
    <w:rsid w:val="00DB513D"/>
    <w:rsid w:val="00DB5896"/>
    <w:rsid w:val="00DB67D8"/>
    <w:rsid w:val="00DB6851"/>
    <w:rsid w:val="00DB71E5"/>
    <w:rsid w:val="00DC062F"/>
    <w:rsid w:val="00DC06EF"/>
    <w:rsid w:val="00DC0E49"/>
    <w:rsid w:val="00DC0F41"/>
    <w:rsid w:val="00DC2376"/>
    <w:rsid w:val="00DC2870"/>
    <w:rsid w:val="00DC2FCE"/>
    <w:rsid w:val="00DC44AA"/>
    <w:rsid w:val="00DC4B3D"/>
    <w:rsid w:val="00DC51CC"/>
    <w:rsid w:val="00DC638D"/>
    <w:rsid w:val="00DC7337"/>
    <w:rsid w:val="00DC7385"/>
    <w:rsid w:val="00DC7507"/>
    <w:rsid w:val="00DD026B"/>
    <w:rsid w:val="00DD0838"/>
    <w:rsid w:val="00DD12A3"/>
    <w:rsid w:val="00DD1419"/>
    <w:rsid w:val="00DD21A3"/>
    <w:rsid w:val="00DD2859"/>
    <w:rsid w:val="00DD2877"/>
    <w:rsid w:val="00DD3E9C"/>
    <w:rsid w:val="00DD40DF"/>
    <w:rsid w:val="00DD4367"/>
    <w:rsid w:val="00DD484C"/>
    <w:rsid w:val="00DD485A"/>
    <w:rsid w:val="00DD4DAD"/>
    <w:rsid w:val="00DD4EA1"/>
    <w:rsid w:val="00DD563F"/>
    <w:rsid w:val="00DD651E"/>
    <w:rsid w:val="00DE113B"/>
    <w:rsid w:val="00DE129D"/>
    <w:rsid w:val="00DE3B2A"/>
    <w:rsid w:val="00DE4328"/>
    <w:rsid w:val="00DE572C"/>
    <w:rsid w:val="00DE5D9D"/>
    <w:rsid w:val="00DE7651"/>
    <w:rsid w:val="00DE7D07"/>
    <w:rsid w:val="00DF1055"/>
    <w:rsid w:val="00DF1381"/>
    <w:rsid w:val="00DF147A"/>
    <w:rsid w:val="00DF1C86"/>
    <w:rsid w:val="00DF24D1"/>
    <w:rsid w:val="00DF265D"/>
    <w:rsid w:val="00DF28C9"/>
    <w:rsid w:val="00DF2D50"/>
    <w:rsid w:val="00DF3291"/>
    <w:rsid w:val="00DF357E"/>
    <w:rsid w:val="00DF3A3A"/>
    <w:rsid w:val="00DF4F80"/>
    <w:rsid w:val="00DF5C97"/>
    <w:rsid w:val="00DF781D"/>
    <w:rsid w:val="00E00A66"/>
    <w:rsid w:val="00E013AB"/>
    <w:rsid w:val="00E014C2"/>
    <w:rsid w:val="00E015D5"/>
    <w:rsid w:val="00E019FA"/>
    <w:rsid w:val="00E01CB3"/>
    <w:rsid w:val="00E01FD2"/>
    <w:rsid w:val="00E029E3"/>
    <w:rsid w:val="00E02BBA"/>
    <w:rsid w:val="00E0309F"/>
    <w:rsid w:val="00E032DD"/>
    <w:rsid w:val="00E03B36"/>
    <w:rsid w:val="00E03F75"/>
    <w:rsid w:val="00E0462B"/>
    <w:rsid w:val="00E046D6"/>
    <w:rsid w:val="00E047EC"/>
    <w:rsid w:val="00E04DFA"/>
    <w:rsid w:val="00E058F7"/>
    <w:rsid w:val="00E06EA8"/>
    <w:rsid w:val="00E07457"/>
    <w:rsid w:val="00E10381"/>
    <w:rsid w:val="00E12071"/>
    <w:rsid w:val="00E12AA2"/>
    <w:rsid w:val="00E13668"/>
    <w:rsid w:val="00E13DD2"/>
    <w:rsid w:val="00E13EF6"/>
    <w:rsid w:val="00E14133"/>
    <w:rsid w:val="00E143C7"/>
    <w:rsid w:val="00E14505"/>
    <w:rsid w:val="00E155D8"/>
    <w:rsid w:val="00E16016"/>
    <w:rsid w:val="00E163C2"/>
    <w:rsid w:val="00E17018"/>
    <w:rsid w:val="00E17502"/>
    <w:rsid w:val="00E1766A"/>
    <w:rsid w:val="00E17AA5"/>
    <w:rsid w:val="00E20CD6"/>
    <w:rsid w:val="00E20D77"/>
    <w:rsid w:val="00E21064"/>
    <w:rsid w:val="00E2177C"/>
    <w:rsid w:val="00E21CEE"/>
    <w:rsid w:val="00E2215D"/>
    <w:rsid w:val="00E223E9"/>
    <w:rsid w:val="00E22C18"/>
    <w:rsid w:val="00E23144"/>
    <w:rsid w:val="00E2571E"/>
    <w:rsid w:val="00E25E51"/>
    <w:rsid w:val="00E26356"/>
    <w:rsid w:val="00E263F8"/>
    <w:rsid w:val="00E26BCC"/>
    <w:rsid w:val="00E27723"/>
    <w:rsid w:val="00E27974"/>
    <w:rsid w:val="00E3057D"/>
    <w:rsid w:val="00E309A6"/>
    <w:rsid w:val="00E31CD2"/>
    <w:rsid w:val="00E329C2"/>
    <w:rsid w:val="00E3329F"/>
    <w:rsid w:val="00E33990"/>
    <w:rsid w:val="00E33BB5"/>
    <w:rsid w:val="00E33BDF"/>
    <w:rsid w:val="00E347C8"/>
    <w:rsid w:val="00E3588B"/>
    <w:rsid w:val="00E37202"/>
    <w:rsid w:val="00E375C9"/>
    <w:rsid w:val="00E40177"/>
    <w:rsid w:val="00E402C8"/>
    <w:rsid w:val="00E42E2E"/>
    <w:rsid w:val="00E42F8A"/>
    <w:rsid w:val="00E440C3"/>
    <w:rsid w:val="00E442B4"/>
    <w:rsid w:val="00E44465"/>
    <w:rsid w:val="00E45B3C"/>
    <w:rsid w:val="00E46305"/>
    <w:rsid w:val="00E471E5"/>
    <w:rsid w:val="00E47398"/>
    <w:rsid w:val="00E47FDB"/>
    <w:rsid w:val="00E50FFD"/>
    <w:rsid w:val="00E5115C"/>
    <w:rsid w:val="00E51313"/>
    <w:rsid w:val="00E5167D"/>
    <w:rsid w:val="00E51B2D"/>
    <w:rsid w:val="00E5241B"/>
    <w:rsid w:val="00E52524"/>
    <w:rsid w:val="00E5254C"/>
    <w:rsid w:val="00E5314C"/>
    <w:rsid w:val="00E5697F"/>
    <w:rsid w:val="00E577BB"/>
    <w:rsid w:val="00E6068C"/>
    <w:rsid w:val="00E611A0"/>
    <w:rsid w:val="00E61979"/>
    <w:rsid w:val="00E61E75"/>
    <w:rsid w:val="00E624CF"/>
    <w:rsid w:val="00E6466B"/>
    <w:rsid w:val="00E64F92"/>
    <w:rsid w:val="00E64FCE"/>
    <w:rsid w:val="00E65003"/>
    <w:rsid w:val="00E660AD"/>
    <w:rsid w:val="00E66BF9"/>
    <w:rsid w:val="00E67DA3"/>
    <w:rsid w:val="00E67DEC"/>
    <w:rsid w:val="00E704B0"/>
    <w:rsid w:val="00E70CEB"/>
    <w:rsid w:val="00E71518"/>
    <w:rsid w:val="00E71ACB"/>
    <w:rsid w:val="00E7203A"/>
    <w:rsid w:val="00E72678"/>
    <w:rsid w:val="00E72695"/>
    <w:rsid w:val="00E7372D"/>
    <w:rsid w:val="00E7406A"/>
    <w:rsid w:val="00E74506"/>
    <w:rsid w:val="00E74E6A"/>
    <w:rsid w:val="00E757EB"/>
    <w:rsid w:val="00E75AC9"/>
    <w:rsid w:val="00E7639B"/>
    <w:rsid w:val="00E7679F"/>
    <w:rsid w:val="00E7793A"/>
    <w:rsid w:val="00E77E32"/>
    <w:rsid w:val="00E80D15"/>
    <w:rsid w:val="00E812E1"/>
    <w:rsid w:val="00E815FF"/>
    <w:rsid w:val="00E82778"/>
    <w:rsid w:val="00E83222"/>
    <w:rsid w:val="00E832F2"/>
    <w:rsid w:val="00E83E7B"/>
    <w:rsid w:val="00E83EC9"/>
    <w:rsid w:val="00E84197"/>
    <w:rsid w:val="00E84511"/>
    <w:rsid w:val="00E84B30"/>
    <w:rsid w:val="00E84E0D"/>
    <w:rsid w:val="00E8587E"/>
    <w:rsid w:val="00E85E19"/>
    <w:rsid w:val="00E8626D"/>
    <w:rsid w:val="00E87899"/>
    <w:rsid w:val="00E8799E"/>
    <w:rsid w:val="00E911A0"/>
    <w:rsid w:val="00E91CFB"/>
    <w:rsid w:val="00E920DB"/>
    <w:rsid w:val="00E9343F"/>
    <w:rsid w:val="00E9394D"/>
    <w:rsid w:val="00E93978"/>
    <w:rsid w:val="00E94ABD"/>
    <w:rsid w:val="00E94BB7"/>
    <w:rsid w:val="00E94E15"/>
    <w:rsid w:val="00E9578D"/>
    <w:rsid w:val="00E958B0"/>
    <w:rsid w:val="00E95AC3"/>
    <w:rsid w:val="00E95B08"/>
    <w:rsid w:val="00E9630B"/>
    <w:rsid w:val="00E963A8"/>
    <w:rsid w:val="00E96402"/>
    <w:rsid w:val="00E969A6"/>
    <w:rsid w:val="00E96ED8"/>
    <w:rsid w:val="00E970B3"/>
    <w:rsid w:val="00E97511"/>
    <w:rsid w:val="00E97D00"/>
    <w:rsid w:val="00EA170C"/>
    <w:rsid w:val="00EA24AD"/>
    <w:rsid w:val="00EA3B21"/>
    <w:rsid w:val="00EA40C6"/>
    <w:rsid w:val="00EA4FD9"/>
    <w:rsid w:val="00EA5A54"/>
    <w:rsid w:val="00EA5C53"/>
    <w:rsid w:val="00EA6B8C"/>
    <w:rsid w:val="00EA6D33"/>
    <w:rsid w:val="00EA70DD"/>
    <w:rsid w:val="00EA778D"/>
    <w:rsid w:val="00EB11C4"/>
    <w:rsid w:val="00EB1317"/>
    <w:rsid w:val="00EB28DE"/>
    <w:rsid w:val="00EB2A96"/>
    <w:rsid w:val="00EB30F4"/>
    <w:rsid w:val="00EB3FA4"/>
    <w:rsid w:val="00EB573D"/>
    <w:rsid w:val="00EB5F2B"/>
    <w:rsid w:val="00EB64FB"/>
    <w:rsid w:val="00EB6C04"/>
    <w:rsid w:val="00EC064F"/>
    <w:rsid w:val="00EC3A6B"/>
    <w:rsid w:val="00EC3FDE"/>
    <w:rsid w:val="00EC4901"/>
    <w:rsid w:val="00EC4E97"/>
    <w:rsid w:val="00EC6EB7"/>
    <w:rsid w:val="00EC7632"/>
    <w:rsid w:val="00EC78EE"/>
    <w:rsid w:val="00ED0815"/>
    <w:rsid w:val="00ED099F"/>
    <w:rsid w:val="00ED217E"/>
    <w:rsid w:val="00ED29F0"/>
    <w:rsid w:val="00ED2CC1"/>
    <w:rsid w:val="00ED44C2"/>
    <w:rsid w:val="00ED49B6"/>
    <w:rsid w:val="00ED57CD"/>
    <w:rsid w:val="00ED5B12"/>
    <w:rsid w:val="00ED62DF"/>
    <w:rsid w:val="00ED63A4"/>
    <w:rsid w:val="00ED6943"/>
    <w:rsid w:val="00ED69AA"/>
    <w:rsid w:val="00ED6D58"/>
    <w:rsid w:val="00EE03B9"/>
    <w:rsid w:val="00EE0A89"/>
    <w:rsid w:val="00EE0BEC"/>
    <w:rsid w:val="00EE1037"/>
    <w:rsid w:val="00EE3115"/>
    <w:rsid w:val="00EE3A54"/>
    <w:rsid w:val="00EE4472"/>
    <w:rsid w:val="00EE483C"/>
    <w:rsid w:val="00EE5BA7"/>
    <w:rsid w:val="00EE6FEA"/>
    <w:rsid w:val="00EF0169"/>
    <w:rsid w:val="00EF0696"/>
    <w:rsid w:val="00EF09AC"/>
    <w:rsid w:val="00EF0ACE"/>
    <w:rsid w:val="00EF135B"/>
    <w:rsid w:val="00EF1612"/>
    <w:rsid w:val="00EF164C"/>
    <w:rsid w:val="00EF1676"/>
    <w:rsid w:val="00EF3BD0"/>
    <w:rsid w:val="00EF3CDD"/>
    <w:rsid w:val="00EF4183"/>
    <w:rsid w:val="00EF524D"/>
    <w:rsid w:val="00EF56E8"/>
    <w:rsid w:val="00EF5854"/>
    <w:rsid w:val="00EF65D6"/>
    <w:rsid w:val="00EF674A"/>
    <w:rsid w:val="00EF6F0A"/>
    <w:rsid w:val="00EF7CA7"/>
    <w:rsid w:val="00F0016D"/>
    <w:rsid w:val="00F02019"/>
    <w:rsid w:val="00F0296B"/>
    <w:rsid w:val="00F02BA5"/>
    <w:rsid w:val="00F02DC3"/>
    <w:rsid w:val="00F032DD"/>
    <w:rsid w:val="00F04150"/>
    <w:rsid w:val="00F0453A"/>
    <w:rsid w:val="00F04847"/>
    <w:rsid w:val="00F048DE"/>
    <w:rsid w:val="00F04ACE"/>
    <w:rsid w:val="00F050E4"/>
    <w:rsid w:val="00F0576A"/>
    <w:rsid w:val="00F057F0"/>
    <w:rsid w:val="00F06C1D"/>
    <w:rsid w:val="00F06CF5"/>
    <w:rsid w:val="00F10584"/>
    <w:rsid w:val="00F1074E"/>
    <w:rsid w:val="00F10CD2"/>
    <w:rsid w:val="00F10E61"/>
    <w:rsid w:val="00F10F65"/>
    <w:rsid w:val="00F1113D"/>
    <w:rsid w:val="00F11A3B"/>
    <w:rsid w:val="00F12846"/>
    <w:rsid w:val="00F1294A"/>
    <w:rsid w:val="00F12D35"/>
    <w:rsid w:val="00F1330E"/>
    <w:rsid w:val="00F14931"/>
    <w:rsid w:val="00F14C1A"/>
    <w:rsid w:val="00F157DC"/>
    <w:rsid w:val="00F157DF"/>
    <w:rsid w:val="00F17740"/>
    <w:rsid w:val="00F17921"/>
    <w:rsid w:val="00F17B62"/>
    <w:rsid w:val="00F21EC7"/>
    <w:rsid w:val="00F22547"/>
    <w:rsid w:val="00F2287C"/>
    <w:rsid w:val="00F230B2"/>
    <w:rsid w:val="00F23CB5"/>
    <w:rsid w:val="00F24324"/>
    <w:rsid w:val="00F270CC"/>
    <w:rsid w:val="00F27144"/>
    <w:rsid w:val="00F278CD"/>
    <w:rsid w:val="00F3003E"/>
    <w:rsid w:val="00F308CE"/>
    <w:rsid w:val="00F31793"/>
    <w:rsid w:val="00F31F28"/>
    <w:rsid w:val="00F3238D"/>
    <w:rsid w:val="00F3280D"/>
    <w:rsid w:val="00F32F10"/>
    <w:rsid w:val="00F330ED"/>
    <w:rsid w:val="00F33E56"/>
    <w:rsid w:val="00F347A8"/>
    <w:rsid w:val="00F347B4"/>
    <w:rsid w:val="00F34D08"/>
    <w:rsid w:val="00F35C9D"/>
    <w:rsid w:val="00F366B2"/>
    <w:rsid w:val="00F36AB0"/>
    <w:rsid w:val="00F36B72"/>
    <w:rsid w:val="00F411C5"/>
    <w:rsid w:val="00F412BA"/>
    <w:rsid w:val="00F415D0"/>
    <w:rsid w:val="00F43368"/>
    <w:rsid w:val="00F43D36"/>
    <w:rsid w:val="00F45C62"/>
    <w:rsid w:val="00F46AC7"/>
    <w:rsid w:val="00F47098"/>
    <w:rsid w:val="00F501C8"/>
    <w:rsid w:val="00F503D6"/>
    <w:rsid w:val="00F52514"/>
    <w:rsid w:val="00F52B61"/>
    <w:rsid w:val="00F52C1D"/>
    <w:rsid w:val="00F53765"/>
    <w:rsid w:val="00F5385A"/>
    <w:rsid w:val="00F53D23"/>
    <w:rsid w:val="00F542F2"/>
    <w:rsid w:val="00F543AC"/>
    <w:rsid w:val="00F546C9"/>
    <w:rsid w:val="00F54C68"/>
    <w:rsid w:val="00F550C9"/>
    <w:rsid w:val="00F564EC"/>
    <w:rsid w:val="00F56870"/>
    <w:rsid w:val="00F56AE6"/>
    <w:rsid w:val="00F56EF0"/>
    <w:rsid w:val="00F5734F"/>
    <w:rsid w:val="00F57998"/>
    <w:rsid w:val="00F57E2F"/>
    <w:rsid w:val="00F60889"/>
    <w:rsid w:val="00F6150B"/>
    <w:rsid w:val="00F628DA"/>
    <w:rsid w:val="00F62F93"/>
    <w:rsid w:val="00F63C40"/>
    <w:rsid w:val="00F63C80"/>
    <w:rsid w:val="00F63C94"/>
    <w:rsid w:val="00F63D72"/>
    <w:rsid w:val="00F64667"/>
    <w:rsid w:val="00F64CC8"/>
    <w:rsid w:val="00F65F58"/>
    <w:rsid w:val="00F66254"/>
    <w:rsid w:val="00F66ACE"/>
    <w:rsid w:val="00F67608"/>
    <w:rsid w:val="00F706FC"/>
    <w:rsid w:val="00F714EF"/>
    <w:rsid w:val="00F717EF"/>
    <w:rsid w:val="00F721E5"/>
    <w:rsid w:val="00F73698"/>
    <w:rsid w:val="00F73838"/>
    <w:rsid w:val="00F74BFE"/>
    <w:rsid w:val="00F758E4"/>
    <w:rsid w:val="00F75A06"/>
    <w:rsid w:val="00F75D05"/>
    <w:rsid w:val="00F76640"/>
    <w:rsid w:val="00F76A51"/>
    <w:rsid w:val="00F76F4F"/>
    <w:rsid w:val="00F8169A"/>
    <w:rsid w:val="00F81EE1"/>
    <w:rsid w:val="00F8292C"/>
    <w:rsid w:val="00F82F43"/>
    <w:rsid w:val="00F8301B"/>
    <w:rsid w:val="00F83D9D"/>
    <w:rsid w:val="00F84434"/>
    <w:rsid w:val="00F84677"/>
    <w:rsid w:val="00F84847"/>
    <w:rsid w:val="00F864E1"/>
    <w:rsid w:val="00F866ED"/>
    <w:rsid w:val="00F86C0C"/>
    <w:rsid w:val="00F877FE"/>
    <w:rsid w:val="00F91157"/>
    <w:rsid w:val="00F917DD"/>
    <w:rsid w:val="00F93399"/>
    <w:rsid w:val="00F9388A"/>
    <w:rsid w:val="00F943FC"/>
    <w:rsid w:val="00F94421"/>
    <w:rsid w:val="00F9481F"/>
    <w:rsid w:val="00F948F8"/>
    <w:rsid w:val="00F95C1C"/>
    <w:rsid w:val="00F95EFF"/>
    <w:rsid w:val="00F96874"/>
    <w:rsid w:val="00F97A85"/>
    <w:rsid w:val="00FA03CF"/>
    <w:rsid w:val="00FA1081"/>
    <w:rsid w:val="00FA188C"/>
    <w:rsid w:val="00FA19CA"/>
    <w:rsid w:val="00FA1AB2"/>
    <w:rsid w:val="00FA27EA"/>
    <w:rsid w:val="00FA3C65"/>
    <w:rsid w:val="00FA3C68"/>
    <w:rsid w:val="00FA3E8A"/>
    <w:rsid w:val="00FA448D"/>
    <w:rsid w:val="00FA4C34"/>
    <w:rsid w:val="00FA58D5"/>
    <w:rsid w:val="00FA5A54"/>
    <w:rsid w:val="00FA5BAB"/>
    <w:rsid w:val="00FA64B4"/>
    <w:rsid w:val="00FA651E"/>
    <w:rsid w:val="00FA68C7"/>
    <w:rsid w:val="00FA76ED"/>
    <w:rsid w:val="00FB0CF7"/>
    <w:rsid w:val="00FB0FB8"/>
    <w:rsid w:val="00FB1833"/>
    <w:rsid w:val="00FB2514"/>
    <w:rsid w:val="00FB2DF1"/>
    <w:rsid w:val="00FB335C"/>
    <w:rsid w:val="00FB3643"/>
    <w:rsid w:val="00FB3899"/>
    <w:rsid w:val="00FB4198"/>
    <w:rsid w:val="00FB43A2"/>
    <w:rsid w:val="00FB4687"/>
    <w:rsid w:val="00FB5336"/>
    <w:rsid w:val="00FB57B6"/>
    <w:rsid w:val="00FB63C3"/>
    <w:rsid w:val="00FB77A5"/>
    <w:rsid w:val="00FB7B52"/>
    <w:rsid w:val="00FC1604"/>
    <w:rsid w:val="00FC1687"/>
    <w:rsid w:val="00FC17F4"/>
    <w:rsid w:val="00FC343E"/>
    <w:rsid w:val="00FC37FD"/>
    <w:rsid w:val="00FC3F82"/>
    <w:rsid w:val="00FC53DF"/>
    <w:rsid w:val="00FC568D"/>
    <w:rsid w:val="00FC5BF8"/>
    <w:rsid w:val="00FC5DD5"/>
    <w:rsid w:val="00FC5E66"/>
    <w:rsid w:val="00FC6208"/>
    <w:rsid w:val="00FC62A4"/>
    <w:rsid w:val="00FC6549"/>
    <w:rsid w:val="00FC7B9D"/>
    <w:rsid w:val="00FD1210"/>
    <w:rsid w:val="00FD140A"/>
    <w:rsid w:val="00FD3112"/>
    <w:rsid w:val="00FD4672"/>
    <w:rsid w:val="00FD60D6"/>
    <w:rsid w:val="00FD6E3A"/>
    <w:rsid w:val="00FE059B"/>
    <w:rsid w:val="00FE0AE5"/>
    <w:rsid w:val="00FE0B3D"/>
    <w:rsid w:val="00FE0C58"/>
    <w:rsid w:val="00FE219B"/>
    <w:rsid w:val="00FE223C"/>
    <w:rsid w:val="00FE2594"/>
    <w:rsid w:val="00FE2B45"/>
    <w:rsid w:val="00FE2C13"/>
    <w:rsid w:val="00FE35E6"/>
    <w:rsid w:val="00FE37FA"/>
    <w:rsid w:val="00FE3E77"/>
    <w:rsid w:val="00FE4C60"/>
    <w:rsid w:val="00FE608D"/>
    <w:rsid w:val="00FE68E5"/>
    <w:rsid w:val="00FE6ECA"/>
    <w:rsid w:val="00FE73D9"/>
    <w:rsid w:val="00FE7A28"/>
    <w:rsid w:val="00FF015C"/>
    <w:rsid w:val="00FF0D48"/>
    <w:rsid w:val="00FF0FD3"/>
    <w:rsid w:val="00FF1499"/>
    <w:rsid w:val="00FF1517"/>
    <w:rsid w:val="00FF18C8"/>
    <w:rsid w:val="00FF1955"/>
    <w:rsid w:val="00FF2B80"/>
    <w:rsid w:val="00FF2CD3"/>
    <w:rsid w:val="00FF3CF3"/>
    <w:rsid w:val="00FF4799"/>
    <w:rsid w:val="00FF4CBF"/>
    <w:rsid w:val="00FF5BAD"/>
    <w:rsid w:val="00FF5D06"/>
    <w:rsid w:val="00FF68B6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1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yperlink" Target="consultantplus://offline/ref=90988353DAE56DADD8B862CB492835E3763157095DF9FB1B33C714A579F21C072FTE44D" TargetMode="External"/><Relationship Id="rId26" Type="http://schemas.openxmlformats.org/officeDocument/2006/relationships/hyperlink" Target="consultantplus://offline/ref=90988353DAE56DADD8B87CC65F446AEC763A0D0558F9F14E689612F226TA4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988353DAE56DADD8B87CC65F446AEC743E080157FCF14E689612F226TA42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yperlink" Target="consultantplus://offline/ref=90988353DAE56DADD8B87CC65F446AEC763A0D0556FAF14E689612F226A21A526FA4AFD8079796D8TC4AD" TargetMode="External"/><Relationship Id="rId25" Type="http://schemas.openxmlformats.org/officeDocument/2006/relationships/hyperlink" Target="consultantplus://offline/ref=19F35A414FCB5EA31C0A350C40EDC23A81486C037CAB6540D115F4963C31136F1D82B92626874FB5B003545C83E1D08C3D4FE5B99B729214B7541BCBKE4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hyperlink" Target="consultantplus://offline/ref=90988353DAE56DADD8B87CC65F446AEC773B0B0C5CFBF14E689612F226A21A526FA4AFD8079494D0TC43D" TargetMode="External"/><Relationship Id="rId29" Type="http://schemas.openxmlformats.org/officeDocument/2006/relationships/hyperlink" Target="consultantplus://offline/ref=90988353DAE56DADD8B87CC65F446AEC763A0D0558F9F14E689612F226TA4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24" Type="http://schemas.openxmlformats.org/officeDocument/2006/relationships/header" Target="header1.xm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hyperlink" Target="consultantplus://offline/ref=90988353DAE56DADD8B87CC65F446AEC763A09065DFEF14E689612F226TA42D" TargetMode="External"/><Relationship Id="rId28" Type="http://schemas.openxmlformats.org/officeDocument/2006/relationships/hyperlink" Target="consultantplus://offline/ref=90988353DAE56DADD8B87CC65F446AEC763A0D0558F9F14E689612F226TA42D" TargetMode="Externa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yperlink" Target="consultantplus://offline/ref=90988353DAE56DADD8B862CB492835E3763157095DF8FB103DC514A579F21C072FTE44D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hyperlink" Target="consultantplus://offline/ref=90988353DAE56DADD8B87CC65F446AEC7C3A0C045FF2AC4460CF1EF0T241D" TargetMode="External"/><Relationship Id="rId27" Type="http://schemas.openxmlformats.org/officeDocument/2006/relationships/hyperlink" Target="consultantplus://offline/ref=90988353DAE56DADD8B87CC65F446AEC763A0D0558F9F14E689612F226TA42D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B1FD-2895-419D-84D5-33AC0853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15017</Words>
  <Characters>107681</Characters>
  <Application>Microsoft Office Word</Application>
  <DocSecurity>0</DocSecurity>
  <Lines>897</Lines>
  <Paragraphs>244</Paragraphs>
  <ScaleCrop>false</ScaleCrop>
  <Company/>
  <LinksUpToDate>false</LinksUpToDate>
  <CharactersWithSpaces>122454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ОРОДА АЧИНСКА КРАСНОЯРСКОГО КРАЯ</dc:title>
  <dc:creator>User</dc:creator>
  <cp:lastModifiedBy>Trotcenko_E</cp:lastModifiedBy>
  <cp:revision>3</cp:revision>
  <cp:lastPrinted>2021-10-12T03:23:00Z</cp:lastPrinted>
  <dcterms:created xsi:type="dcterms:W3CDTF">2021-10-18T10:03:00Z</dcterms:created>
  <dcterms:modified xsi:type="dcterms:W3CDTF">2021-10-19T06:49:00Z</dcterms:modified>
</cp:coreProperties>
</file>